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right"/>
        <w:rPr>
          <w:szCs w:val="18"/>
          <w:lang w:eastAsia="ru-RU"/>
        </w:rPr>
      </w:pPr>
      <w:r>
        <w:rPr>
          <w:szCs w:val="18"/>
          <w:lang w:eastAsia="ru-RU"/>
        </w:rPr>
        <w:t>На правах рукописи</w:t>
      </w:r>
    </w:p>
    <w:p>
      <w:pPr>
        <w:jc w:val="center"/>
        <w:rPr>
          <w:szCs w:val="18"/>
          <w:lang w:eastAsia="ru-RU"/>
        </w:rPr>
      </w:pPr>
    </w:p>
    <w:p>
      <w:pPr>
        <w:jc w:val="center"/>
        <w:rPr>
          <w:szCs w:val="18"/>
          <w:lang w:eastAsia="ru-RU"/>
        </w:rPr>
      </w:pPr>
      <w:r>
        <w:rPr>
          <w:szCs w:val="18"/>
          <w:lang w:eastAsia="ru-RU"/>
        </w:rPr>
        <w:t>МИНИСТЕРСТВО НАУКИ И ВЫСШЕГО ОБРАЗОВАНИЯ РОССИЙСКОЙ ФЕДЕРАЦИИ</w:t>
      </w:r>
    </w:p>
    <w:p>
      <w:pPr>
        <w:jc w:val="center"/>
        <w:rPr>
          <w:szCs w:val="18"/>
          <w:lang w:eastAsia="ru-RU"/>
        </w:rPr>
      </w:pPr>
      <w:r>
        <w:rPr>
          <w:szCs w:val="18"/>
          <w:lang w:eastAsia="ru-RU"/>
        </w:rPr>
        <w:t>ФЕДЕРАЛЬНОЕ ГОСУДАРСТВЕННОЕ БЮДЖЕТНОЕ ОБРАЗОВАТЕЛЬНОЕ</w:t>
      </w:r>
    </w:p>
    <w:p>
      <w:pPr>
        <w:jc w:val="center"/>
        <w:rPr>
          <w:szCs w:val="18"/>
          <w:lang w:eastAsia="ru-RU"/>
        </w:rPr>
      </w:pPr>
      <w:r>
        <w:rPr>
          <w:szCs w:val="18"/>
          <w:lang w:eastAsia="ru-RU"/>
        </w:rPr>
        <w:t>УЧРЕЖДЕНИЕ ВЫСШЕГО ОБРАЗОВАНИЯ</w:t>
      </w:r>
    </w:p>
    <w:p>
      <w:pPr>
        <w:jc w:val="center"/>
        <w:rPr>
          <w:szCs w:val="18"/>
          <w:lang w:eastAsia="ru-RU"/>
        </w:rPr>
      </w:pPr>
      <w:r>
        <w:rPr>
          <w:szCs w:val="18"/>
          <w:lang w:eastAsia="ru-RU"/>
        </w:rPr>
        <w:t>«ДОНСКОЙ ГОСУДАРСТВЕННЫЙ ТЕХНИЧЕСКИЙ УНИВЕРСИТЕТ»</w:t>
      </w:r>
    </w:p>
    <w:p>
      <w:pPr>
        <w:jc w:val="center"/>
        <w:rPr>
          <w:szCs w:val="18"/>
          <w:lang w:eastAsia="ru-RU"/>
        </w:rPr>
      </w:pPr>
      <w:r>
        <w:rPr>
          <w:szCs w:val="18"/>
          <w:lang w:eastAsia="ru-RU"/>
        </w:rPr>
        <w:t>(ДГТУ)</w:t>
      </w:r>
    </w:p>
    <w:p>
      <w:pPr>
        <w:jc w:val="center"/>
        <w:rPr>
          <w:szCs w:val="18"/>
          <w:lang w:eastAsia="ru-RU"/>
        </w:rPr>
      </w:pPr>
    </w:p>
    <w:p>
      <w:pPr>
        <w:jc w:val="center"/>
        <w:rPr>
          <w:szCs w:val="18"/>
          <w:lang w:eastAsia="ru-RU"/>
        </w:rPr>
      </w:pPr>
      <w:r>
        <w:rPr>
          <w:szCs w:val="18"/>
          <w:lang w:eastAsia="ru-RU"/>
        </w:rPr>
        <w:t>Кафедра “</w:t>
      </w:r>
      <w:r>
        <w:rPr>
          <w:rFonts w:ascii="Times New Roman" w:hAnsi="Times New Roman" w:eastAsiaTheme="minorHAnsi" w:cstheme="minorBidi"/>
          <w:sz w:val="24"/>
          <w:szCs w:val="22"/>
          <w:lang w:eastAsia="en-US"/>
        </w:rPr>
        <w:t xml:space="preserve"> </w:t>
      </w:r>
      <w:r>
        <w:rPr>
          <w:szCs w:val="18"/>
          <w:lang w:eastAsia="ru-RU"/>
        </w:rPr>
        <w:t>Эксплуатация транспортных систем и логистика ”</w:t>
      </w:r>
    </w:p>
    <w:p>
      <w:pPr>
        <w:jc w:val="center"/>
        <w:rPr>
          <w:szCs w:val="18"/>
          <w:lang w:eastAsia="ru-RU"/>
        </w:rPr>
      </w:pPr>
    </w:p>
    <w:p>
      <w:pPr>
        <w:jc w:val="cente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rPr>
          <w:szCs w:val="18"/>
          <w:lang w:eastAsia="ru-RU"/>
        </w:rPr>
      </w:pPr>
    </w:p>
    <w:p>
      <w:pPr>
        <w:jc w:val="center"/>
        <w:rPr>
          <w:b/>
          <w:bCs/>
          <w:szCs w:val="18"/>
          <w:lang w:eastAsia="ru-RU"/>
        </w:rPr>
      </w:pPr>
      <w:r>
        <w:rPr>
          <w:b/>
          <w:bCs/>
          <w:szCs w:val="18"/>
          <w:lang w:eastAsia="ru-RU"/>
        </w:rPr>
        <w:t>МЕТОДИЧЕСКИЕ УКАЗАНИЯ</w:t>
      </w:r>
    </w:p>
    <w:p>
      <w:pPr>
        <w:jc w:val="center"/>
        <w:rPr>
          <w:b/>
          <w:bCs/>
          <w:szCs w:val="18"/>
          <w:lang w:eastAsia="ru-RU"/>
        </w:rPr>
      </w:pPr>
      <w:r>
        <w:rPr>
          <w:b/>
          <w:bCs/>
          <w:szCs w:val="18"/>
          <w:lang w:eastAsia="ru-RU"/>
        </w:rPr>
        <w:t>к лабораторным  работам</w:t>
      </w:r>
      <w:bookmarkStart w:id="0" w:name="_GoBack"/>
      <w:bookmarkEnd w:id="0"/>
    </w:p>
    <w:p>
      <w:pPr>
        <w:jc w:val="center"/>
        <w:rPr>
          <w:b/>
          <w:bCs/>
          <w:szCs w:val="18"/>
          <w:lang w:eastAsia="ru-RU"/>
        </w:rPr>
      </w:pPr>
    </w:p>
    <w:p>
      <w:pPr>
        <w:jc w:val="center"/>
        <w:rPr>
          <w:b/>
          <w:bCs/>
          <w:szCs w:val="18"/>
          <w:lang w:eastAsia="ru-RU"/>
        </w:rPr>
      </w:pPr>
    </w:p>
    <w:p>
      <w:pPr>
        <w:jc w:val="center"/>
        <w:rPr>
          <w:szCs w:val="18"/>
          <w:lang w:eastAsia="ru-RU"/>
        </w:rPr>
      </w:pPr>
      <w:r>
        <w:rPr>
          <w:szCs w:val="18"/>
          <w:lang w:eastAsia="ru-RU"/>
        </w:rPr>
        <w:t>по дисциплине</w:t>
      </w:r>
    </w:p>
    <w:p>
      <w:pPr>
        <w:jc w:val="center"/>
        <w:rPr>
          <w:szCs w:val="18"/>
          <w:lang w:eastAsia="ru-RU"/>
        </w:rPr>
      </w:pPr>
    </w:p>
    <w:p>
      <w:pPr>
        <w:jc w:val="center"/>
        <w:rPr>
          <w:b/>
          <w:bCs/>
          <w:szCs w:val="18"/>
          <w:lang w:eastAsia="ru-RU"/>
        </w:rPr>
      </w:pPr>
      <w:r>
        <w:rPr>
          <w:b/>
          <w:bCs/>
          <w:szCs w:val="18"/>
          <w:lang w:eastAsia="ru-RU"/>
        </w:rPr>
        <w:t>“</w:t>
      </w:r>
      <w:r>
        <w:rPr>
          <w:rFonts w:ascii="Times New Roman" w:hAnsi="Times New Roman" w:cs="Times New Roman"/>
          <w:szCs w:val="18"/>
          <w:lang w:eastAsia="ru-RU"/>
        </w:rPr>
        <w:t xml:space="preserve"> </w:t>
      </w:r>
      <w:r>
        <w:rPr>
          <w:b/>
          <w:bCs/>
          <w:szCs w:val="18"/>
          <w:lang w:eastAsia="ru-RU"/>
        </w:rPr>
        <w:t>Техническая эксплуатация силовых агрегатов и трансмиссий грузовых автомобилей ”</w:t>
      </w:r>
    </w:p>
    <w:p>
      <w:pPr>
        <w:jc w:val="cente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p>
    <w:p>
      <w:pPr>
        <w:rPr>
          <w:b/>
          <w:bCs/>
          <w:szCs w:val="18"/>
          <w:lang w:eastAsia="ru-RU"/>
        </w:rPr>
      </w:pPr>
      <w:r>
        <w:rPr>
          <w:b/>
          <w:bCs/>
          <w:szCs w:val="18"/>
          <w:lang w:eastAsia="ru-RU"/>
        </w:rPr>
        <w:t xml:space="preserve">                                     </w:t>
      </w:r>
    </w:p>
    <w:p>
      <w:pPr>
        <w:jc w:val="center"/>
        <w:rPr>
          <w:szCs w:val="18"/>
          <w:lang w:eastAsia="ru-RU"/>
        </w:rPr>
      </w:pPr>
      <w:r>
        <w:rPr>
          <w:szCs w:val="18"/>
          <w:lang w:eastAsia="ru-RU"/>
        </w:rPr>
        <w:t>Ростов-на-Дону</w:t>
      </w:r>
    </w:p>
    <w:p>
      <w:pPr>
        <w:jc w:val="center"/>
        <w:rPr>
          <w:szCs w:val="18"/>
          <w:lang w:eastAsia="ru-RU"/>
        </w:rPr>
      </w:pPr>
      <w:r>
        <w:rPr>
          <w:szCs w:val="18"/>
          <w:lang w:eastAsia="ru-RU"/>
        </w:rPr>
        <w:t>2023</w:t>
      </w:r>
    </w:p>
    <w:p>
      <w:pPr>
        <w:spacing w:line="360" w:lineRule="auto"/>
        <w:jc w:val="both"/>
        <w:rPr>
          <w:rFonts w:eastAsiaTheme="minorHAnsi"/>
          <w:bCs/>
          <w:iCs/>
          <w:szCs w:val="18"/>
          <w:lang w:eastAsia="en-US"/>
        </w:rPr>
      </w:pPr>
    </w:p>
    <w:p>
      <w:pPr>
        <w:jc w:val="center"/>
        <w:rPr>
          <w:rFonts w:ascii="Arial" w:hAnsi="Arial" w:cs="Arial"/>
          <w:b/>
          <w:sz w:val="28"/>
        </w:rPr>
      </w:pPr>
      <w:r>
        <w:rPr>
          <w:rFonts w:ascii="Arial" w:hAnsi="Arial" w:cs="Arial"/>
          <w:sz w:val="20"/>
          <w:szCs w:val="20"/>
        </w:rPr>
        <w:br w:type="page"/>
      </w:r>
    </w:p>
    <w:p>
      <w:pPr>
        <w:pStyle w:val="8"/>
        <w:spacing w:line="240" w:lineRule="auto"/>
        <w:ind w:right="0"/>
        <w:rPr>
          <w:rFonts w:ascii="Arial" w:hAnsi="Arial" w:cs="Arial"/>
          <w:w w:val="100"/>
          <w:sz w:val="28"/>
        </w:rPr>
      </w:pPr>
    </w:p>
    <w:p>
      <w:pPr>
        <w:pStyle w:val="8"/>
        <w:spacing w:line="240" w:lineRule="auto"/>
        <w:ind w:right="0"/>
        <w:jc w:val="center"/>
        <w:rPr>
          <w:rFonts w:ascii="Arial" w:hAnsi="Arial" w:cs="Arial"/>
          <w:w w:val="100"/>
          <w:sz w:val="28"/>
        </w:rPr>
      </w:pPr>
      <w:r>
        <w:rPr>
          <w:rFonts w:ascii="Arial" w:hAnsi="Arial" w:cs="Arial"/>
          <w:w w:val="100"/>
          <w:sz w:val="28"/>
        </w:rPr>
        <w:t>«Определение технического состояния</w:t>
      </w:r>
    </w:p>
    <w:p>
      <w:pPr>
        <w:pStyle w:val="8"/>
        <w:spacing w:line="240" w:lineRule="auto"/>
        <w:ind w:right="0"/>
        <w:jc w:val="center"/>
        <w:rPr>
          <w:rFonts w:ascii="Arial" w:hAnsi="Arial" w:cs="Arial"/>
          <w:w w:val="100"/>
          <w:sz w:val="28"/>
        </w:rPr>
      </w:pPr>
      <w:r>
        <w:rPr>
          <w:rFonts w:ascii="Arial" w:hAnsi="Arial" w:cs="Arial"/>
          <w:w w:val="100"/>
          <w:sz w:val="28"/>
        </w:rPr>
        <w:t xml:space="preserve">заднего моста автомобиля </w:t>
      </w:r>
      <w:r>
        <w:rPr>
          <w:rFonts w:ascii="Arial" w:hAnsi="Arial" w:cs="Arial"/>
          <w:w w:val="100"/>
          <w:sz w:val="28"/>
          <w:lang w:val="ru-RU"/>
        </w:rPr>
        <w:t xml:space="preserve"> </w:t>
      </w:r>
      <w:r>
        <w:rPr>
          <w:rFonts w:ascii="Arial" w:hAnsi="Arial" w:cs="Arial"/>
          <w:w w:val="100"/>
          <w:sz w:val="28"/>
        </w:rPr>
        <w:t>»</w:t>
      </w:r>
    </w:p>
    <w:p/>
    <w:p/>
    <w:p>
      <w:pPr>
        <w:pStyle w:val="8"/>
        <w:ind w:right="0" w:firstLine="360"/>
        <w:rPr>
          <w:rFonts w:ascii="Tahoma" w:hAnsi="Tahoma" w:cs="Tahoma"/>
          <w:bCs/>
          <w:w w:val="100"/>
          <w:sz w:val="18"/>
        </w:rPr>
      </w:pPr>
      <w:r>
        <w:rPr>
          <w:rFonts w:ascii="Tahoma" w:hAnsi="Tahoma" w:cs="Tahoma"/>
          <w:b/>
          <w:i/>
          <w:w w:val="100"/>
          <w:sz w:val="18"/>
        </w:rPr>
        <w:t xml:space="preserve">Цель работы: </w:t>
      </w:r>
      <w:r>
        <w:rPr>
          <w:rFonts w:ascii="Tahoma" w:hAnsi="Tahoma" w:cs="Tahoma"/>
          <w:b/>
          <w:w w:val="100"/>
          <w:sz w:val="18"/>
        </w:rPr>
        <w:t xml:space="preserve"> </w:t>
      </w:r>
      <w:r>
        <w:rPr>
          <w:rFonts w:ascii="Tahoma" w:hAnsi="Tahoma" w:cs="Tahoma"/>
          <w:bCs/>
          <w:w w:val="100"/>
          <w:sz w:val="18"/>
        </w:rPr>
        <w:t xml:space="preserve">оценка технического состояния заднего моста автомобиля </w:t>
      </w:r>
      <w:r>
        <w:rPr>
          <w:rFonts w:ascii="Tahoma" w:hAnsi="Tahoma" w:cs="Tahoma"/>
          <w:bCs/>
          <w:w w:val="100"/>
          <w:sz w:val="18"/>
          <w:lang w:val="ru-RU"/>
        </w:rPr>
        <w:t xml:space="preserve"> </w:t>
      </w:r>
      <w:r>
        <w:rPr>
          <w:rFonts w:ascii="Tahoma" w:hAnsi="Tahoma" w:cs="Tahoma"/>
          <w:bCs/>
          <w:w w:val="100"/>
          <w:sz w:val="18"/>
        </w:rPr>
        <w:t>.</w:t>
      </w:r>
    </w:p>
    <w:p>
      <w:pPr>
        <w:pStyle w:val="8"/>
        <w:ind w:right="0" w:firstLine="360"/>
        <w:rPr>
          <w:rFonts w:ascii="Tahoma" w:hAnsi="Tahoma" w:cs="Tahoma"/>
          <w:b/>
          <w:i/>
          <w:w w:val="100"/>
          <w:sz w:val="18"/>
        </w:rPr>
      </w:pPr>
      <w:r>
        <w:rPr>
          <w:rFonts w:ascii="Tahoma" w:hAnsi="Tahoma" w:cs="Tahoma"/>
          <w:b/>
          <w:i/>
          <w:w w:val="100"/>
          <w:sz w:val="18"/>
        </w:rPr>
        <w:t>Задачи работы:</w:t>
      </w:r>
    </w:p>
    <w:p>
      <w:pPr>
        <w:pStyle w:val="8"/>
        <w:ind w:right="0" w:firstLine="360"/>
        <w:rPr>
          <w:rFonts w:ascii="Tahoma" w:hAnsi="Tahoma" w:cs="Tahoma"/>
          <w:w w:val="100"/>
          <w:sz w:val="18"/>
        </w:rPr>
      </w:pPr>
      <w:r>
        <w:rPr>
          <w:rFonts w:ascii="Tahoma" w:hAnsi="Tahoma" w:cs="Tahoma"/>
          <w:w w:val="100"/>
          <w:sz w:val="18"/>
        </w:rPr>
        <w:t xml:space="preserve">изучить конструкцию </w:t>
      </w:r>
      <w:r>
        <w:rPr>
          <w:rFonts w:ascii="Tahoma" w:hAnsi="Tahoma" w:cs="Tahoma"/>
          <w:bCs/>
          <w:w w:val="100"/>
          <w:sz w:val="18"/>
        </w:rPr>
        <w:t xml:space="preserve">заднего моста автомобиля </w:t>
      </w:r>
      <w:r>
        <w:rPr>
          <w:rFonts w:ascii="Tahoma" w:hAnsi="Tahoma" w:cs="Tahoma"/>
          <w:bCs/>
          <w:w w:val="100"/>
          <w:sz w:val="18"/>
          <w:lang w:val="ru-RU"/>
        </w:rPr>
        <w:t xml:space="preserve"> </w:t>
      </w:r>
      <w:r>
        <w:rPr>
          <w:rFonts w:ascii="Tahoma" w:hAnsi="Tahoma" w:cs="Tahoma"/>
          <w:w w:val="100"/>
          <w:sz w:val="18"/>
        </w:rPr>
        <w:t>;</w:t>
      </w:r>
    </w:p>
    <w:p>
      <w:pPr>
        <w:pStyle w:val="8"/>
        <w:ind w:right="0" w:firstLine="360"/>
        <w:rPr>
          <w:rFonts w:ascii="Tahoma" w:hAnsi="Tahoma" w:cs="Tahoma"/>
          <w:w w:val="100"/>
          <w:sz w:val="18"/>
        </w:rPr>
      </w:pPr>
      <w:r>
        <w:rPr>
          <w:rFonts w:ascii="Tahoma" w:hAnsi="Tahoma" w:cs="Tahoma"/>
          <w:w w:val="100"/>
          <w:sz w:val="18"/>
        </w:rPr>
        <w:t xml:space="preserve">провести разборку </w:t>
      </w:r>
      <w:r>
        <w:rPr>
          <w:rFonts w:ascii="Tahoma" w:hAnsi="Tahoma" w:cs="Tahoma"/>
          <w:bCs/>
          <w:w w:val="100"/>
          <w:sz w:val="18"/>
        </w:rPr>
        <w:t>заднего моста</w:t>
      </w:r>
      <w:r>
        <w:rPr>
          <w:rFonts w:ascii="Tahoma" w:hAnsi="Tahoma" w:cs="Tahoma"/>
          <w:w w:val="100"/>
          <w:sz w:val="18"/>
        </w:rPr>
        <w:t>;</w:t>
      </w:r>
    </w:p>
    <w:p>
      <w:pPr>
        <w:pStyle w:val="8"/>
        <w:ind w:right="0" w:firstLine="360"/>
        <w:rPr>
          <w:rFonts w:ascii="Tahoma" w:hAnsi="Tahoma" w:cs="Tahoma"/>
          <w:w w:val="100"/>
          <w:sz w:val="18"/>
        </w:rPr>
      </w:pPr>
      <w:r>
        <w:rPr>
          <w:rFonts w:ascii="Tahoma" w:hAnsi="Tahoma" w:cs="Tahoma"/>
          <w:w w:val="100"/>
          <w:sz w:val="18"/>
        </w:rPr>
        <w:t xml:space="preserve">дать оценку технического состояния деталей </w:t>
      </w:r>
      <w:r>
        <w:rPr>
          <w:rFonts w:ascii="Tahoma" w:hAnsi="Tahoma" w:cs="Tahoma"/>
          <w:bCs/>
          <w:w w:val="100"/>
          <w:sz w:val="18"/>
        </w:rPr>
        <w:t>заднего моста</w:t>
      </w:r>
      <w:r>
        <w:rPr>
          <w:rFonts w:ascii="Tahoma" w:hAnsi="Tahoma" w:cs="Tahoma"/>
          <w:w w:val="100"/>
          <w:sz w:val="18"/>
        </w:rPr>
        <w:t>;</w:t>
      </w:r>
    </w:p>
    <w:p>
      <w:pPr>
        <w:pStyle w:val="8"/>
        <w:ind w:right="0" w:firstLine="360"/>
        <w:rPr>
          <w:rFonts w:ascii="Tahoma" w:hAnsi="Tahoma" w:cs="Tahoma"/>
          <w:w w:val="100"/>
          <w:sz w:val="18"/>
        </w:rPr>
      </w:pPr>
      <w:r>
        <w:rPr>
          <w:rFonts w:ascii="Tahoma" w:hAnsi="Tahoma" w:cs="Tahoma"/>
          <w:w w:val="100"/>
          <w:sz w:val="18"/>
        </w:rPr>
        <w:t>произвести замену неисправных деталей;</w:t>
      </w:r>
    </w:p>
    <w:p>
      <w:pPr>
        <w:pStyle w:val="8"/>
        <w:ind w:right="0" w:firstLine="360"/>
        <w:rPr>
          <w:rFonts w:ascii="Tahoma" w:hAnsi="Tahoma" w:cs="Tahoma"/>
          <w:w w:val="100"/>
          <w:sz w:val="18"/>
        </w:rPr>
      </w:pPr>
      <w:r>
        <w:rPr>
          <w:rFonts w:ascii="Tahoma" w:hAnsi="Tahoma" w:cs="Tahoma"/>
          <w:w w:val="100"/>
          <w:sz w:val="18"/>
        </w:rPr>
        <w:t xml:space="preserve">провести сборку </w:t>
      </w:r>
      <w:r>
        <w:rPr>
          <w:rFonts w:ascii="Tahoma" w:hAnsi="Tahoma" w:cs="Tahoma"/>
          <w:bCs/>
          <w:w w:val="100"/>
          <w:sz w:val="18"/>
        </w:rPr>
        <w:t>заднего моста</w:t>
      </w:r>
      <w:r>
        <w:rPr>
          <w:rFonts w:ascii="Tahoma" w:hAnsi="Tahoma" w:cs="Tahoma"/>
          <w:w w:val="100"/>
          <w:sz w:val="18"/>
        </w:rPr>
        <w:t>.</w:t>
      </w:r>
    </w:p>
    <w:p>
      <w:pPr>
        <w:pStyle w:val="8"/>
        <w:ind w:right="0" w:firstLine="360"/>
        <w:rPr>
          <w:rFonts w:ascii="Tahoma" w:hAnsi="Tahoma" w:cs="Tahoma"/>
          <w:b/>
          <w:i/>
          <w:w w:val="100"/>
          <w:sz w:val="18"/>
        </w:rPr>
      </w:pPr>
      <w:r>
        <w:rPr>
          <w:rFonts w:ascii="Tahoma" w:hAnsi="Tahoma" w:cs="Tahoma"/>
          <w:b/>
          <w:i/>
          <w:w w:val="100"/>
          <w:sz w:val="18"/>
        </w:rPr>
        <w:t>Оснащение рабочего места:</w:t>
      </w:r>
    </w:p>
    <w:p>
      <w:pPr>
        <w:pStyle w:val="8"/>
        <w:ind w:right="0" w:firstLine="360"/>
        <w:rPr>
          <w:rFonts w:ascii="Tahoma" w:hAnsi="Tahoma" w:cs="Tahoma"/>
          <w:w w:val="100"/>
          <w:sz w:val="18"/>
        </w:rPr>
      </w:pPr>
      <w:r>
        <w:rPr>
          <w:rFonts w:ascii="Tahoma" w:hAnsi="Tahoma" w:cs="Tahoma"/>
          <w:bCs/>
          <w:w w:val="100"/>
          <w:sz w:val="18"/>
        </w:rPr>
        <w:t xml:space="preserve">задний мост автомобиля </w:t>
      </w:r>
      <w:r>
        <w:rPr>
          <w:rFonts w:ascii="Tahoma" w:hAnsi="Tahoma" w:cs="Tahoma"/>
          <w:bCs/>
          <w:w w:val="100"/>
          <w:sz w:val="18"/>
          <w:lang w:val="ru-RU"/>
        </w:rPr>
        <w:t xml:space="preserve"> </w:t>
      </w:r>
      <w:r>
        <w:rPr>
          <w:rFonts w:ascii="Tahoma" w:hAnsi="Tahoma" w:cs="Tahoma"/>
          <w:w w:val="100"/>
          <w:sz w:val="18"/>
        </w:rPr>
        <w:t xml:space="preserve">; стенд для разборки </w:t>
      </w:r>
      <w:r>
        <w:rPr>
          <w:rFonts w:ascii="Tahoma" w:hAnsi="Tahoma" w:cs="Tahoma"/>
          <w:bCs/>
          <w:w w:val="100"/>
          <w:sz w:val="18"/>
        </w:rPr>
        <w:t>заднего моста</w:t>
      </w:r>
      <w:r>
        <w:rPr>
          <w:rFonts w:ascii="Tahoma" w:hAnsi="Tahoma" w:cs="Tahoma"/>
          <w:w w:val="100"/>
          <w:sz w:val="18"/>
        </w:rPr>
        <w:t>; набор слесарного инструмента; набор измерительного инструмента; специальные приспособления.</w:t>
      </w:r>
    </w:p>
    <w:p>
      <w:pPr>
        <w:shd w:val="clear" w:color="auto" w:fill="FFFFFF"/>
        <w:ind w:firstLine="340"/>
        <w:jc w:val="both"/>
        <w:rPr>
          <w:b/>
          <w:u w:val="single"/>
        </w:rPr>
      </w:pPr>
      <w:r>
        <w:rPr>
          <w:b/>
          <w:u w:val="single"/>
        </w:rPr>
        <w:t xml:space="preserve">Все работы по разборке, сборке и определению технического состояния заднего моста автомобиля </w:t>
      </w:r>
      <w:r>
        <w:rPr>
          <w:b/>
          <w:u w:val="single"/>
          <w:lang w:val="ru-RU"/>
        </w:rPr>
        <w:t xml:space="preserve"> </w:t>
      </w:r>
      <w:r>
        <w:rPr>
          <w:b/>
          <w:u w:val="single"/>
        </w:rPr>
        <w:t xml:space="preserve"> выполняются в строгом соответствии с Руководством по ремонту /2/.</w:t>
      </w:r>
    </w:p>
    <w:p>
      <w:pPr>
        <w:pStyle w:val="8"/>
        <w:ind w:right="0" w:firstLine="360"/>
        <w:rPr>
          <w:rFonts w:ascii="Tahoma" w:hAnsi="Tahoma" w:cs="Tahoma"/>
          <w:w w:val="100"/>
          <w:sz w:val="18"/>
        </w:rPr>
      </w:pPr>
    </w:p>
    <w:p>
      <w:pPr>
        <w:pStyle w:val="8"/>
        <w:ind w:right="0" w:firstLine="360"/>
        <w:rPr>
          <w:rFonts w:ascii="Tahoma" w:hAnsi="Tahoma" w:cs="Tahoma"/>
          <w:b/>
          <w:i/>
          <w:w w:val="100"/>
          <w:sz w:val="18"/>
        </w:rPr>
      </w:pPr>
      <w:r>
        <w:rPr>
          <w:rFonts w:ascii="Tahoma" w:hAnsi="Tahoma" w:cs="Tahoma"/>
          <w:b/>
          <w:i/>
          <w:w w:val="100"/>
          <w:sz w:val="18"/>
        </w:rPr>
        <w:t>Содержание и порядок выполнения работы:</w:t>
      </w:r>
    </w:p>
    <w:p>
      <w:pPr>
        <w:shd w:val="clear" w:color="auto" w:fill="FFFFFF"/>
        <w:ind w:firstLine="340"/>
        <w:jc w:val="both"/>
        <w:rPr>
          <w:b/>
          <w:bCs/>
          <w:color w:val="000000"/>
        </w:rPr>
      </w:pPr>
      <w:r>
        <w:rPr>
          <w:b/>
        </w:rPr>
        <w:t xml:space="preserve">1. Разборка и сборка </w:t>
      </w:r>
      <w:r>
        <w:rPr>
          <w:b/>
          <w:bCs/>
          <w:color w:val="000000"/>
        </w:rPr>
        <w:t>заднего моста</w:t>
      </w:r>
    </w:p>
    <w:p>
      <w:pPr>
        <w:shd w:val="clear" w:color="auto" w:fill="FFFFFF"/>
        <w:ind w:firstLine="340"/>
        <w:jc w:val="both"/>
        <w:rPr>
          <w:color w:val="000000"/>
        </w:rPr>
      </w:pPr>
      <w:r>
        <w:rPr>
          <w:b/>
          <w:bCs/>
          <w:color w:val="000000"/>
        </w:rPr>
        <w:t>Разборка.</w:t>
      </w:r>
      <w:r>
        <w:rPr>
          <w:color w:val="000000"/>
        </w:rPr>
        <w:t xml:space="preserve"> Снимите с моста трубопровод с тройником тормозной системы, отсоединив при этом концы трубок от тормозных колесных цилиндров.</w:t>
      </w:r>
    </w:p>
    <w:p>
      <w:pPr>
        <w:shd w:val="clear" w:color="auto" w:fill="FFFFFF"/>
        <w:ind w:firstLine="340"/>
        <w:jc w:val="both"/>
        <w:rPr>
          <w:color w:val="000000"/>
        </w:rPr>
      </w:pPr>
      <w:r>
        <w:rPr>
          <w:color w:val="000000"/>
        </w:rPr>
        <w:t>Установите мост на стенде для ремонта и слейте масло из картера.</w:t>
      </w:r>
    </w:p>
    <w:p>
      <w:pPr>
        <w:pStyle w:val="23"/>
      </w:pPr>
      <w:r>
        <w:t>Сняв тормозной барабан и отвернув гайки крепления щита тормоза, съемником 67.7801.9516 (рис. 1.) выньте полуось в сборе с маслоотражателем, пластиной крепления подшипника полуоси, подшипником и запорным кольцом. Снимите щит тормоза и уплотнительное кольцо. При необходимости замены выньте сальник из фланца балки моста.</w:t>
      </w:r>
    </w:p>
    <w:p>
      <w:pPr>
        <w:jc w:val="center"/>
        <w:rPr>
          <w:sz w:val="16"/>
        </w:rPr>
      </w:pPr>
      <w:r>
        <w:rPr>
          <w:szCs w:val="24"/>
        </w:rPr>
        <w:pict>
          <v:shape id="_x0000_i1025" o:spt="75" type="#_x0000_t75" style="height:114.5pt;width:201.5pt;" filled="t" o:preferrelative="t" stroked="f" coordsize="21600,21600">
            <v:path/>
            <v:fill on="t" color2="#000000" focussize="0,0"/>
            <v:stroke on="f" joinstyle="miter"/>
            <v:imagedata r:id="rId14" o:title=""/>
            <o:lock v:ext="edit" aspectratio="t"/>
            <w10:wrap type="none"/>
            <w10:anchorlock/>
          </v:shape>
        </w:pict>
      </w:r>
    </w:p>
    <w:p>
      <w:pPr>
        <w:pStyle w:val="9"/>
        <w:spacing w:before="0"/>
        <w:ind w:firstLine="0"/>
        <w:jc w:val="center"/>
        <w:rPr>
          <w:rFonts w:ascii="Tahoma" w:hAnsi="Tahoma" w:cs="Tahoma"/>
          <w:sz w:val="16"/>
        </w:rPr>
      </w:pPr>
      <w:r>
        <w:rPr>
          <w:rFonts w:ascii="Tahoma" w:hAnsi="Tahoma" w:cs="Tahoma"/>
          <w:sz w:val="16"/>
        </w:rPr>
        <w:t xml:space="preserve">Рис. 1. Выпрессовка полуоси с помощью съёмника 67.7801.9516: </w:t>
      </w:r>
    </w:p>
    <w:p>
      <w:pPr>
        <w:pStyle w:val="9"/>
        <w:spacing w:before="0"/>
        <w:ind w:firstLine="0"/>
        <w:jc w:val="center"/>
        <w:rPr>
          <w:rFonts w:ascii="Tahoma" w:hAnsi="Tahoma" w:cs="Tahoma"/>
          <w:sz w:val="16"/>
          <w:szCs w:val="19"/>
        </w:rPr>
      </w:pPr>
      <w:r>
        <w:rPr>
          <w:rFonts w:ascii="Tahoma" w:hAnsi="Tahoma" w:cs="Tahoma"/>
          <w:sz w:val="16"/>
          <w:szCs w:val="19"/>
        </w:rPr>
        <w:t>1 - полуось; 2 - ударный съемник</w:t>
      </w:r>
    </w:p>
    <w:p>
      <w:pPr>
        <w:pStyle w:val="9"/>
        <w:spacing w:before="0"/>
        <w:ind w:firstLine="340"/>
        <w:rPr>
          <w:rFonts w:ascii="Tahoma" w:hAnsi="Tahoma" w:cs="Tahoma"/>
          <w:sz w:val="18"/>
          <w:szCs w:val="19"/>
        </w:rPr>
      </w:pPr>
    </w:p>
    <w:p>
      <w:pPr>
        <w:pStyle w:val="9"/>
        <w:spacing w:before="0"/>
        <w:ind w:firstLine="340"/>
        <w:rPr>
          <w:rFonts w:ascii="Tahoma" w:hAnsi="Tahoma" w:cs="Tahoma"/>
          <w:sz w:val="18"/>
        </w:rPr>
      </w:pPr>
      <w:r>
        <w:rPr>
          <w:rFonts w:ascii="Tahoma" w:hAnsi="Tahoma" w:cs="Tahoma"/>
          <w:sz w:val="18"/>
          <w:szCs w:val="19"/>
        </w:rPr>
        <w:t>В</w:t>
      </w:r>
      <w:r>
        <w:rPr>
          <w:rFonts w:ascii="Tahoma" w:hAnsi="Tahoma" w:cs="Tahoma"/>
          <w:sz w:val="18"/>
        </w:rPr>
        <w:t>ыполните те же операции на другом конце балки, затем снимите редуктор.</w:t>
      </w:r>
    </w:p>
    <w:p>
      <w:pPr>
        <w:shd w:val="clear" w:color="auto" w:fill="FFFFFF"/>
        <w:ind w:firstLine="340"/>
        <w:jc w:val="both"/>
        <w:rPr>
          <w:color w:val="000000"/>
        </w:rPr>
      </w:pPr>
      <w:r>
        <w:rPr>
          <w:b/>
          <w:color w:val="000000"/>
        </w:rPr>
        <w:t>Сборку</w:t>
      </w:r>
      <w:r>
        <w:rPr>
          <w:bCs/>
          <w:color w:val="000000"/>
        </w:rPr>
        <w:t xml:space="preserve"> </w:t>
      </w:r>
      <w:r>
        <w:rPr>
          <w:color w:val="000000"/>
        </w:rPr>
        <w:t>заднего моста проводите в последовательности, обратной разборке. При этом:</w:t>
      </w:r>
    </w:p>
    <w:p>
      <w:pPr>
        <w:shd w:val="clear" w:color="auto" w:fill="FFFFFF"/>
        <w:ind w:firstLine="340"/>
        <w:jc w:val="both"/>
        <w:rPr>
          <w:color w:val="000000"/>
        </w:rPr>
      </w:pPr>
      <w:r>
        <w:rPr>
          <w:color w:val="000000"/>
        </w:rPr>
        <w:t>- резьбу болтов крепления редуктора смажьте герметиком, предварительно обезжирив их и резьбовые отверстия в балке заднего моста;</w:t>
      </w:r>
    </w:p>
    <w:p>
      <w:pPr>
        <w:shd w:val="clear" w:color="auto" w:fill="FFFFFF"/>
        <w:ind w:firstLine="340"/>
        <w:jc w:val="both"/>
        <w:rPr>
          <w:color w:val="000000"/>
        </w:rPr>
      </w:pPr>
      <w:r>
        <w:rPr>
          <w:color w:val="000000"/>
        </w:rPr>
        <w:t>- сальник подшипника полуоси перед установкой покройте смазкой ЛИТОЛ-24;</w:t>
      </w:r>
    </w:p>
    <w:p>
      <w:pPr>
        <w:shd w:val="clear" w:color="auto" w:fill="FFFFFF"/>
        <w:ind w:firstLine="340"/>
        <w:jc w:val="both"/>
        <w:rPr>
          <w:color w:val="000000"/>
        </w:rPr>
      </w:pPr>
      <w:r>
        <w:rPr>
          <w:color w:val="000000"/>
        </w:rPr>
        <w:t>- при установке сальника во фланец балки, пользуйтесь оправкой А.70157.</w:t>
      </w:r>
    </w:p>
    <w:p>
      <w:pPr>
        <w:shd w:val="clear" w:color="auto" w:fill="FFFFFF"/>
        <w:ind w:firstLine="340"/>
        <w:jc w:val="both"/>
        <w:rPr>
          <w:color w:val="000000"/>
        </w:rPr>
      </w:pPr>
      <w:r>
        <w:rPr>
          <w:color w:val="000000"/>
        </w:rPr>
        <w:t>- смажьте графитовой смазкой или смазкой ЛСЦ-15 посадочный поясок полуоси под тормоз ной барабан и поверхность фланца полуоси, соприкасающуюся с барабаном.</w:t>
      </w:r>
    </w:p>
    <w:p>
      <w:pPr>
        <w:shd w:val="clear" w:color="auto" w:fill="FFFFFF"/>
        <w:ind w:firstLine="340"/>
        <w:jc w:val="both"/>
        <w:rPr>
          <w:color w:val="000000"/>
        </w:rPr>
      </w:pPr>
      <w:r>
        <w:t>Т</w:t>
      </w:r>
      <w:r>
        <w:rPr>
          <w:color w:val="000000"/>
        </w:rPr>
        <w:t>ормозные барабаны устанавливайте после установки заднего моста на автомобиль и закрепления на рычагах привода стояночного тормоза наконечников троса.</w:t>
      </w:r>
    </w:p>
    <w:p>
      <w:pPr>
        <w:shd w:val="clear" w:color="auto" w:fill="FFFFFF"/>
        <w:ind w:firstLine="340"/>
        <w:jc w:val="both"/>
        <w:rPr>
          <w:color w:val="000000"/>
        </w:rPr>
      </w:pPr>
    </w:p>
    <w:p>
      <w:pPr>
        <w:pStyle w:val="2"/>
        <w:ind w:left="0" w:right="0" w:firstLine="340"/>
        <w:jc w:val="both"/>
        <w:rPr>
          <w:sz w:val="18"/>
        </w:rPr>
      </w:pPr>
      <w:r>
        <w:rPr>
          <w:sz w:val="18"/>
        </w:rPr>
        <w:t>2. Проверка балки заднего моста</w:t>
      </w:r>
    </w:p>
    <w:p>
      <w:pPr>
        <w:shd w:val="clear" w:color="auto" w:fill="FFFFFF"/>
        <w:ind w:firstLine="340"/>
        <w:jc w:val="both"/>
        <w:rPr>
          <w:color w:val="000000"/>
        </w:rPr>
      </w:pPr>
      <w:r>
        <w:rPr>
          <w:bCs/>
          <w:color w:val="000000"/>
        </w:rPr>
        <w:t>Т</w:t>
      </w:r>
      <w:r>
        <w:rPr>
          <w:color w:val="000000"/>
        </w:rPr>
        <w:t>щательно проверьте техническое состояние балки, особенно при ремонте автомобиля потерпевшего аварию. Деформированная балка может явиться причиной шума заднего моста и ускоренного износа шин.</w:t>
      </w:r>
    </w:p>
    <w:p>
      <w:pPr>
        <w:shd w:val="clear" w:color="auto" w:fill="FFFFFF"/>
        <w:ind w:firstLine="340"/>
        <w:jc w:val="both"/>
        <w:rPr>
          <w:color w:val="000000"/>
          <w:szCs w:val="22"/>
        </w:rPr>
      </w:pPr>
      <w:r>
        <w:rPr>
          <w:color w:val="000000"/>
        </w:rPr>
        <w:t>Д</w:t>
      </w:r>
      <w:r>
        <w:rPr>
          <w:color w:val="000000"/>
          <w:szCs w:val="22"/>
        </w:rPr>
        <w:t>еформацию балки моста проверяют как в горизонтальной, так и в вертикальной плоскостях.</w:t>
      </w:r>
    </w:p>
    <w:p>
      <w:pPr>
        <w:shd w:val="clear" w:color="auto" w:fill="FFFFFF"/>
        <w:ind w:firstLine="340"/>
        <w:jc w:val="both"/>
        <w:rPr>
          <w:color w:val="000000"/>
          <w:szCs w:val="22"/>
        </w:rPr>
      </w:pPr>
      <w:r>
        <w:rPr>
          <w:color w:val="000000"/>
          <w:szCs w:val="22"/>
        </w:rPr>
        <w:t>Прикрепив к каждому концу балки фланец А.70172, установите балку фланцами на одинаковые призмы, расположенные на проверочной плите длиной не менее 1600 мм так, чтобы поверхность прилегания картера к балке находилась в вертикальной плоскости.</w:t>
      </w:r>
    </w:p>
    <w:p>
      <w:pPr>
        <w:shd w:val="clear" w:color="auto" w:fill="FFFFFF"/>
        <w:ind w:firstLine="340"/>
        <w:jc w:val="both"/>
        <w:rPr>
          <w:color w:val="000000"/>
          <w:szCs w:val="22"/>
        </w:rPr>
      </w:pPr>
      <w:r>
        <w:rPr>
          <w:color w:val="000000"/>
          <w:szCs w:val="22"/>
        </w:rPr>
        <w:t>Проверьте деформацию балки, приставляя угольник к наружной (рис. 2) и боковой (рис. 3) поверхностям фланца А.70172; если балка не деформирована, угольник будет прилегать плотно.</w:t>
      </w:r>
    </w:p>
    <w:p>
      <w:pPr>
        <w:shd w:val="clear" w:color="auto" w:fill="FFFFFF"/>
        <w:ind w:firstLine="340"/>
        <w:jc w:val="both"/>
        <w:rPr>
          <w:color w:val="000000"/>
          <w:szCs w:val="22"/>
        </w:rPr>
      </w:pPr>
      <w:r>
        <w:rPr>
          <w:color w:val="000000"/>
          <w:szCs w:val="22"/>
        </w:rPr>
        <w:t>Величину деформации проверяют щупом. Если щуп 0,2 мм проходит на каком-либо фланце, необходимо выправить балку.</w:t>
      </w:r>
    </w:p>
    <w:p>
      <w:pPr>
        <w:shd w:val="clear" w:color="auto" w:fill="FFFFFF"/>
        <w:ind w:firstLine="340"/>
        <w:jc w:val="both"/>
        <w:rPr>
          <w:color w:val="000000"/>
          <w:szCs w:val="22"/>
        </w:rPr>
        <w:sectPr>
          <w:footnotePr>
            <w:pos w:val="beneathText"/>
          </w:footnotePr>
          <w:pgSz w:w="11905" w:h="16837"/>
          <w:pgMar w:top="1134" w:right="850" w:bottom="1134" w:left="1701" w:header="720" w:footer="720" w:gutter="0"/>
          <w:cols w:space="720" w:num="1"/>
          <w:docGrid w:linePitch="360" w:charSpace="0"/>
        </w:sectPr>
      </w:pPr>
      <w:r>
        <w:rPr>
          <w:color w:val="000000"/>
          <w:szCs w:val="22"/>
        </w:rPr>
        <w:t>Угольником (рис. 4) проверьте перпендикулярность поверхности крепления редуктора относительно опорной поверхности фланца А.70172. Щуп 0,2 мм не должен проходить.</w:t>
      </w:r>
    </w:p>
    <w:p>
      <w:pPr>
        <w:jc w:val="both"/>
        <w:rPr>
          <w:iCs/>
          <w:color w:val="000000"/>
          <w:sz w:val="16"/>
          <w:szCs w:val="22"/>
        </w:rPr>
      </w:pPr>
      <w:r>
        <w:rPr>
          <w:sz w:val="16"/>
          <w:szCs w:val="24"/>
        </w:rPr>
        <w:pict>
          <v:shape id="_x0000_i1026" o:spt="75" type="#_x0000_t75" style="height:107pt;width:162.5pt;" filled="t" o:preferrelative="t" stroked="f" coordsize="21600,21600">
            <v:path/>
            <v:fill on="t" color2="#000000" focussize="0,0"/>
            <v:stroke on="f" joinstyle="miter"/>
            <v:imagedata r:id="rId15" blacklevel="1962f" o:title=""/>
            <o:lock v:ext="edit" aspectratio="t"/>
            <w10:wrap type="none"/>
            <w10:anchorlock/>
          </v:shape>
        </w:pict>
      </w:r>
    </w:p>
    <w:p>
      <w:pPr>
        <w:shd w:val="clear" w:color="auto" w:fill="FFFFFF"/>
        <w:jc w:val="center"/>
        <w:rPr>
          <w:iCs/>
          <w:color w:val="000000"/>
          <w:sz w:val="16"/>
          <w:szCs w:val="22"/>
        </w:rPr>
      </w:pPr>
      <w:r>
        <w:rPr>
          <w:iCs/>
          <w:color w:val="000000"/>
          <w:sz w:val="16"/>
          <w:szCs w:val="22"/>
        </w:rPr>
        <w:t xml:space="preserve">Рис. 2. Проверка вертикальных деформаций </w:t>
      </w:r>
      <w:r>
        <w:rPr>
          <w:iCs/>
          <w:color w:val="000000"/>
          <w:sz w:val="16"/>
        </w:rPr>
        <w:t xml:space="preserve">балки заднего моста с помощью угольника по </w:t>
      </w:r>
      <w:r>
        <w:rPr>
          <w:iCs/>
          <w:color w:val="000000"/>
          <w:sz w:val="16"/>
          <w:szCs w:val="22"/>
        </w:rPr>
        <w:t>наружной поверхности фланца А.70172</w:t>
      </w:r>
    </w:p>
    <w:p>
      <w:pPr>
        <w:jc w:val="both"/>
        <w:rPr>
          <w:iCs/>
          <w:color w:val="000000"/>
          <w:sz w:val="16"/>
        </w:rPr>
      </w:pPr>
      <w:r>
        <w:rPr>
          <w:sz w:val="16"/>
          <w:szCs w:val="24"/>
        </w:rPr>
        <w:pict>
          <v:shape id="_x0000_i1027" o:spt="75" type="#_x0000_t75" style="height:102pt;width:141.5pt;" filled="t" o:preferrelative="t" stroked="f" coordsize="21600,21600">
            <v:path/>
            <v:fill on="t" color2="#000000" focussize="0,0"/>
            <v:stroke on="f" joinstyle="miter"/>
            <v:imagedata r:id="rId16" blacklevel="3924f" o:title=""/>
            <o:lock v:ext="edit" aspectratio="t"/>
            <w10:wrap type="none"/>
            <w10:anchorlock/>
          </v:shape>
        </w:pict>
      </w:r>
    </w:p>
    <w:p>
      <w:pPr>
        <w:shd w:val="clear" w:color="auto" w:fill="FFFFFF"/>
        <w:jc w:val="center"/>
        <w:rPr>
          <w:iCs/>
          <w:color w:val="000000"/>
          <w:sz w:val="16"/>
        </w:rPr>
      </w:pPr>
    </w:p>
    <w:p>
      <w:pPr>
        <w:shd w:val="clear" w:color="auto" w:fill="FFFFFF"/>
        <w:jc w:val="center"/>
        <w:rPr>
          <w:iCs/>
          <w:color w:val="000000"/>
          <w:sz w:val="16"/>
          <w:szCs w:val="22"/>
        </w:rPr>
        <w:sectPr>
          <w:footnotePr>
            <w:pos w:val="beneathText"/>
          </w:footnotePr>
          <w:type w:val="continuous"/>
          <w:pgSz w:w="11905" w:h="16837"/>
          <w:pgMar w:top="1134" w:right="850" w:bottom="1134" w:left="1701" w:header="720" w:footer="720" w:gutter="0"/>
          <w:cols w:equalWidth="0" w:num="2">
            <w:col w:w="2259" w:space="362"/>
            <w:col w:w="6733"/>
          </w:cols>
          <w:docGrid w:linePitch="360" w:charSpace="0"/>
        </w:sectPr>
      </w:pPr>
      <w:r>
        <w:rPr>
          <w:iCs/>
          <w:color w:val="000000"/>
          <w:sz w:val="16"/>
        </w:rPr>
        <w:t xml:space="preserve">Рис. 3. Проверка скручивания балки заднего </w:t>
      </w:r>
      <w:r>
        <w:rPr>
          <w:iCs/>
          <w:color w:val="000000"/>
          <w:sz w:val="16"/>
          <w:szCs w:val="22"/>
        </w:rPr>
        <w:t>моста с помощью угольника по боковой поверхности фланца А.70172</w:t>
      </w:r>
    </w:p>
    <w:p>
      <w:pPr>
        <w:sectPr>
          <w:footnotePr>
            <w:pos w:val="beneathText"/>
          </w:footnotePr>
          <w:type w:val="continuous"/>
          <w:pgSz w:w="11905" w:h="16837"/>
          <w:pgMar w:top="1134" w:right="850" w:bottom="1134" w:left="1701" w:header="720" w:footer="720" w:gutter="0"/>
          <w:cols w:space="720" w:num="1"/>
          <w:docGrid w:linePitch="360" w:charSpace="0"/>
        </w:sectPr>
      </w:pPr>
    </w:p>
    <w:p>
      <w:pPr>
        <w:jc w:val="center"/>
        <w:rPr>
          <w:sz w:val="16"/>
          <w:szCs w:val="24"/>
        </w:rPr>
      </w:pPr>
    </w:p>
    <w:p>
      <w:pPr>
        <w:jc w:val="center"/>
        <w:rPr>
          <w:sz w:val="16"/>
          <w:szCs w:val="24"/>
        </w:rPr>
      </w:pPr>
    </w:p>
    <w:p>
      <w:pPr>
        <w:jc w:val="center"/>
        <w:rPr>
          <w:sz w:val="16"/>
        </w:rPr>
      </w:pPr>
      <w:r>
        <w:rPr>
          <w:sz w:val="16"/>
          <w:szCs w:val="24"/>
        </w:rPr>
        <w:pict>
          <v:shape id="_x0000_i1028" o:spt="75" type="#_x0000_t75" style="height:86.5pt;width:153pt;" filled="t" o:preferrelative="t" stroked="f" coordsize="21600,21600">
            <v:path/>
            <v:fill on="t" color2="#000000" focussize="0,0"/>
            <v:stroke on="f" joinstyle="miter"/>
            <v:imagedata r:id="rId17" blacklevel="3924f" o:title=""/>
            <o:lock v:ext="edit" aspectratio="t"/>
            <w10:wrap type="none"/>
            <w10:anchorlock/>
          </v:shape>
        </w:pict>
      </w:r>
    </w:p>
    <w:p>
      <w:pPr>
        <w:pStyle w:val="22"/>
        <w:spacing w:before="0"/>
        <w:ind w:firstLine="0"/>
        <w:rPr>
          <w:rFonts w:ascii="Tahoma" w:hAnsi="Tahoma" w:cs="Tahoma"/>
          <w:sz w:val="16"/>
        </w:rPr>
      </w:pPr>
    </w:p>
    <w:p>
      <w:pPr>
        <w:pStyle w:val="22"/>
        <w:spacing w:before="0"/>
        <w:ind w:firstLine="0"/>
        <w:rPr>
          <w:rFonts w:ascii="Tahoma" w:hAnsi="Tahoma" w:cs="Tahoma"/>
          <w:sz w:val="16"/>
        </w:rPr>
      </w:pPr>
      <w:r>
        <w:rPr>
          <w:rFonts w:ascii="Tahoma" w:hAnsi="Tahoma" w:cs="Tahoma"/>
          <w:sz w:val="16"/>
        </w:rPr>
        <w:t xml:space="preserve">Рис. 4. Проверка перпендикулярности поверхности крепления </w:t>
      </w:r>
    </w:p>
    <w:p>
      <w:pPr>
        <w:pStyle w:val="22"/>
        <w:spacing w:before="0"/>
        <w:ind w:firstLine="0"/>
        <w:rPr>
          <w:rFonts w:ascii="Tahoma" w:hAnsi="Tahoma" w:cs="Tahoma"/>
          <w:sz w:val="16"/>
        </w:rPr>
      </w:pPr>
      <w:r>
        <w:rPr>
          <w:rFonts w:ascii="Tahoma" w:hAnsi="Tahoma" w:cs="Tahoma"/>
          <w:sz w:val="16"/>
        </w:rPr>
        <w:t>редуктора</w:t>
      </w:r>
    </w:p>
    <w:p>
      <w:pPr>
        <w:shd w:val="clear" w:color="auto" w:fill="FFFFFF"/>
        <w:jc w:val="center"/>
        <w:rPr>
          <w:iCs/>
          <w:color w:val="000000"/>
          <w:sz w:val="16"/>
          <w:szCs w:val="22"/>
        </w:rPr>
      </w:pPr>
    </w:p>
    <w:p>
      <w:pPr>
        <w:shd w:val="clear" w:color="auto" w:fill="FFFFFF"/>
        <w:jc w:val="center"/>
        <w:rPr>
          <w:sz w:val="16"/>
        </w:rPr>
      </w:pPr>
    </w:p>
    <w:p>
      <w:pPr>
        <w:jc w:val="center"/>
        <w:rPr>
          <w:iCs/>
          <w:color w:val="000000"/>
          <w:sz w:val="16"/>
          <w:szCs w:val="22"/>
        </w:rPr>
      </w:pPr>
      <w:r>
        <w:rPr>
          <w:sz w:val="16"/>
          <w:szCs w:val="24"/>
        </w:rPr>
        <w:pict>
          <v:shape id="_x0000_i1029" o:spt="75" type="#_x0000_t75" style="height:118pt;width:133pt;" filled="t" o:preferrelative="t" stroked="f" coordsize="21600,21600">
            <v:path/>
            <v:fill on="t" color2="#000000" focussize="0,0"/>
            <v:stroke on="f" joinstyle="miter"/>
            <v:imagedata r:id="rId18" blacklevel="3924f" o:title=""/>
            <o:lock v:ext="edit" aspectratio="t"/>
            <w10:wrap type="none"/>
            <w10:anchorlock/>
          </v:shape>
        </w:pict>
      </w:r>
    </w:p>
    <w:p>
      <w:pPr>
        <w:shd w:val="clear" w:color="auto" w:fill="FFFFFF"/>
        <w:jc w:val="center"/>
        <w:rPr>
          <w:iCs/>
          <w:color w:val="000000"/>
          <w:sz w:val="16"/>
        </w:rPr>
        <w:sectPr>
          <w:footnotePr>
            <w:pos w:val="beneathText"/>
          </w:footnotePr>
          <w:type w:val="continuous"/>
          <w:pgSz w:w="11905" w:h="16837"/>
          <w:pgMar w:top="1134" w:right="850" w:bottom="1134" w:left="1701" w:header="720" w:footer="720" w:gutter="0"/>
          <w:cols w:space="708" w:num="2"/>
          <w:docGrid w:linePitch="360" w:charSpace="0"/>
        </w:sectPr>
      </w:pPr>
      <w:r>
        <w:rPr>
          <w:iCs/>
          <w:color w:val="000000"/>
          <w:sz w:val="16"/>
          <w:szCs w:val="22"/>
        </w:rPr>
        <w:t xml:space="preserve">Рис. 5. Проверка горизонтальных деформаций балки заднего моста с помощью угольника по </w:t>
      </w:r>
      <w:r>
        <w:rPr>
          <w:iCs/>
          <w:color w:val="000000"/>
          <w:sz w:val="16"/>
        </w:rPr>
        <w:t>наружной поверхности фланца А70172</w:t>
      </w:r>
    </w:p>
    <w:p>
      <w:pPr>
        <w:shd w:val="clear" w:color="auto" w:fill="FFFFFF"/>
        <w:ind w:firstLine="340"/>
        <w:jc w:val="both"/>
        <w:rPr>
          <w:color w:val="000000"/>
          <w:szCs w:val="22"/>
        </w:rPr>
      </w:pPr>
      <w:r>
        <w:rPr>
          <w:iCs/>
          <w:color w:val="000000"/>
          <w:szCs w:val="22"/>
        </w:rPr>
        <w:t>П</w:t>
      </w:r>
      <w:r>
        <w:rPr>
          <w:color w:val="000000"/>
          <w:szCs w:val="22"/>
        </w:rPr>
        <w:t>оверните балку моста на 90° и установите ее на призмы. Приложенный к наружной поверхности фланца (рис. 5) угольник должен плотно прилегать, в противном случае проверьте величину деформации щупом. Щуп 0,2 мм не должен проходить.</w:t>
      </w:r>
    </w:p>
    <w:p>
      <w:pPr>
        <w:shd w:val="clear" w:color="auto" w:fill="FFFFFF"/>
        <w:ind w:firstLine="340"/>
        <w:jc w:val="both"/>
        <w:rPr>
          <w:color w:val="000000"/>
          <w:szCs w:val="22"/>
        </w:rPr>
      </w:pPr>
      <w:r>
        <w:rPr>
          <w:iCs/>
          <w:color w:val="000000"/>
        </w:rPr>
        <w:t>П</w:t>
      </w:r>
      <w:r>
        <w:rPr>
          <w:color w:val="000000"/>
          <w:szCs w:val="22"/>
        </w:rPr>
        <w:t>ри деформации, превышающей указанную величину, выправьте балку, придерживаясь указаний, приведенных ниже.</w:t>
      </w:r>
    </w:p>
    <w:p>
      <w:pPr>
        <w:shd w:val="clear" w:color="auto" w:fill="FFFFFF"/>
        <w:ind w:firstLine="340"/>
        <w:jc w:val="both"/>
        <w:rPr>
          <w:color w:val="000000"/>
          <w:szCs w:val="22"/>
        </w:rPr>
      </w:pPr>
      <w:r>
        <w:rPr>
          <w:color w:val="000000"/>
          <w:szCs w:val="22"/>
        </w:rPr>
        <w:t>После выполнения всех правок, тщательно промойте балку, магнитную пробку очистите, установите на место и проверьте:</w:t>
      </w:r>
    </w:p>
    <w:p>
      <w:pPr>
        <w:shd w:val="clear" w:color="auto" w:fill="FFFFFF"/>
        <w:ind w:firstLine="340"/>
        <w:jc w:val="both"/>
        <w:rPr>
          <w:color w:val="000000"/>
          <w:szCs w:val="22"/>
        </w:rPr>
      </w:pPr>
      <w:r>
        <w:rPr>
          <w:color w:val="000000"/>
          <w:szCs w:val="22"/>
        </w:rPr>
        <w:t>- качество сварных швов и герметичность балки;</w:t>
      </w:r>
    </w:p>
    <w:p>
      <w:pPr>
        <w:shd w:val="clear" w:color="auto" w:fill="FFFFFF"/>
        <w:ind w:firstLine="340"/>
        <w:jc w:val="both"/>
        <w:rPr>
          <w:color w:val="000000"/>
          <w:szCs w:val="22"/>
        </w:rPr>
      </w:pPr>
      <w:r>
        <w:rPr>
          <w:color w:val="000000"/>
          <w:szCs w:val="22"/>
        </w:rPr>
        <w:t>- чистоту внутри балки (отсутствие заусенцев, стружки и остатков масла) и чистоту сапуна балки.</w:t>
      </w:r>
    </w:p>
    <w:p>
      <w:pPr>
        <w:pStyle w:val="2"/>
        <w:ind w:left="0" w:right="0" w:firstLine="340"/>
        <w:jc w:val="both"/>
        <w:rPr>
          <w:sz w:val="18"/>
          <w:szCs w:val="22"/>
        </w:rPr>
      </w:pPr>
      <w:r>
        <w:rPr>
          <w:sz w:val="18"/>
          <w:szCs w:val="22"/>
        </w:rPr>
        <w:t>3. Правка балки заднего моста</w:t>
      </w:r>
    </w:p>
    <w:p>
      <w:pPr>
        <w:shd w:val="clear" w:color="auto" w:fill="FFFFFF"/>
        <w:ind w:firstLine="340"/>
        <w:jc w:val="both"/>
        <w:rPr>
          <w:color w:val="000000"/>
          <w:szCs w:val="22"/>
        </w:rPr>
      </w:pPr>
      <w:r>
        <w:rPr>
          <w:bCs/>
          <w:color w:val="000000"/>
          <w:szCs w:val="22"/>
        </w:rPr>
        <w:t>П</w:t>
      </w:r>
      <w:r>
        <w:rPr>
          <w:color w:val="000000"/>
          <w:szCs w:val="22"/>
        </w:rPr>
        <w:t>рикрепите к каждому концу балки фланцы А.70172 (используемые при правке, а не при проверке балок) и установите ее на опоры гидравлического пресса так, чтобы концы прижимной траверсы 2 (рис. 6) находились в зоне деформации балки. Наиболее вероятное расположение зоны деформации на расстоянии 200-300 мм от торцов фланцев балки.</w:t>
      </w:r>
    </w:p>
    <w:p>
      <w:pPr>
        <w:shd w:val="clear" w:color="auto" w:fill="FFFFFF"/>
        <w:ind w:firstLine="340"/>
        <w:jc w:val="both"/>
        <w:rPr>
          <w:color w:val="000000"/>
        </w:rPr>
      </w:pPr>
      <w:r>
        <w:rPr>
          <w:color w:val="000000"/>
          <w:szCs w:val="22"/>
        </w:rPr>
        <w:t>Установите стойку 7 с индикатором так, чтобы ножка индикатора упиралась в верхнюю часть боковой поверхности фланца, а стрелка индикатора стояла на делении, равном величине деформации балки, замеренной щупом при проверке балки. С д</w:t>
      </w:r>
      <w:r>
        <w:rPr>
          <w:color w:val="000000"/>
        </w:rPr>
        <w:t>ругой стороны балки установите или стойку с индикатором или угольник 4.</w:t>
      </w:r>
    </w:p>
    <w:p>
      <w:pPr>
        <w:shd w:val="clear" w:color="auto" w:fill="FFFFFF"/>
        <w:ind w:firstLine="340"/>
        <w:jc w:val="both"/>
        <w:rPr>
          <w:color w:val="000000"/>
        </w:rPr>
      </w:pPr>
    </w:p>
    <w:p>
      <w:pPr>
        <w:shd w:val="clear" w:color="auto" w:fill="FFFFFF"/>
        <w:jc w:val="center"/>
        <w:rPr>
          <w:iCs/>
          <w:color w:val="000000"/>
          <w:sz w:val="16"/>
          <w:szCs w:val="19"/>
        </w:rPr>
      </w:pPr>
      <w:r>
        <w:rPr>
          <w:sz w:val="16"/>
          <w:szCs w:val="24"/>
        </w:rPr>
        <w:pict>
          <v:shape id="_x0000_i1030" o:spt="75" type="#_x0000_t75" style="height:108pt;width:226.5pt;" filled="t" o:preferrelative="t" stroked="f" coordsize="21600,21600">
            <v:path/>
            <v:fill on="t" color2="#000000" focussize="0,0"/>
            <v:stroke on="f" joinstyle="miter"/>
            <v:imagedata r:id="rId19" o:title=""/>
            <o:lock v:ext="edit" aspectratio="t"/>
            <w10:wrap type="none"/>
            <w10:anchorlock/>
          </v:shape>
        </w:pict>
      </w:r>
    </w:p>
    <w:p>
      <w:pPr>
        <w:shd w:val="clear" w:color="auto" w:fill="FFFFFF"/>
        <w:jc w:val="center"/>
        <w:rPr>
          <w:iCs/>
          <w:color w:val="000000"/>
          <w:sz w:val="16"/>
          <w:szCs w:val="19"/>
        </w:rPr>
      </w:pPr>
      <w:r>
        <w:rPr>
          <w:iCs/>
          <w:color w:val="000000"/>
          <w:sz w:val="16"/>
          <w:szCs w:val="19"/>
        </w:rPr>
        <w:t>Рис. 6</w:t>
      </w:r>
      <w:r>
        <w:rPr>
          <w:bCs/>
          <w:iCs/>
          <w:color w:val="000000"/>
          <w:sz w:val="16"/>
          <w:szCs w:val="19"/>
        </w:rPr>
        <w:t xml:space="preserve">. Схема правки </w:t>
      </w:r>
      <w:r>
        <w:rPr>
          <w:iCs/>
          <w:color w:val="000000"/>
          <w:sz w:val="16"/>
          <w:szCs w:val="19"/>
        </w:rPr>
        <w:t xml:space="preserve">балки </w:t>
      </w:r>
      <w:r>
        <w:rPr>
          <w:bCs/>
          <w:iCs/>
          <w:color w:val="000000"/>
          <w:sz w:val="16"/>
          <w:szCs w:val="19"/>
        </w:rPr>
        <w:t xml:space="preserve">заднего моста: </w:t>
      </w:r>
      <w:r>
        <w:rPr>
          <w:iCs/>
          <w:color w:val="000000"/>
          <w:sz w:val="16"/>
          <w:szCs w:val="19"/>
        </w:rPr>
        <w:t xml:space="preserve">1 - гидроцилиндр; </w:t>
      </w:r>
    </w:p>
    <w:p>
      <w:pPr>
        <w:shd w:val="clear" w:color="auto" w:fill="FFFFFF"/>
        <w:jc w:val="center"/>
        <w:rPr>
          <w:iCs/>
          <w:color w:val="000000"/>
          <w:sz w:val="16"/>
          <w:szCs w:val="19"/>
        </w:rPr>
      </w:pPr>
      <w:r>
        <w:rPr>
          <w:iCs/>
          <w:color w:val="000000"/>
          <w:sz w:val="16"/>
          <w:szCs w:val="19"/>
        </w:rPr>
        <w:t xml:space="preserve">2 -  прижимная траверса; 3 – фланец А.70172; 4 - угольник; </w:t>
      </w:r>
    </w:p>
    <w:p>
      <w:pPr>
        <w:shd w:val="clear" w:color="auto" w:fill="FFFFFF"/>
        <w:jc w:val="center"/>
        <w:rPr>
          <w:iCs/>
          <w:color w:val="000000"/>
          <w:sz w:val="16"/>
          <w:szCs w:val="19"/>
        </w:rPr>
      </w:pPr>
      <w:r>
        <w:rPr>
          <w:iCs/>
          <w:color w:val="000000"/>
          <w:sz w:val="16"/>
          <w:szCs w:val="19"/>
        </w:rPr>
        <w:t xml:space="preserve">5 - стол пресса; 6 - упор; 7 </w:t>
      </w:r>
      <w:r>
        <w:rPr>
          <w:color w:val="000000"/>
          <w:sz w:val="16"/>
          <w:szCs w:val="19"/>
        </w:rPr>
        <w:t>- ст</w:t>
      </w:r>
      <w:r>
        <w:rPr>
          <w:iCs/>
          <w:color w:val="000000"/>
          <w:sz w:val="16"/>
          <w:szCs w:val="19"/>
        </w:rPr>
        <w:t>ойка индикатора</w:t>
      </w:r>
    </w:p>
    <w:p>
      <w:pPr>
        <w:shd w:val="clear" w:color="auto" w:fill="FFFFFF"/>
        <w:ind w:firstLine="340"/>
        <w:jc w:val="both"/>
        <w:rPr>
          <w:iCs/>
          <w:color w:val="000000"/>
          <w:szCs w:val="19"/>
        </w:rPr>
      </w:pPr>
    </w:p>
    <w:p>
      <w:pPr>
        <w:shd w:val="clear" w:color="auto" w:fill="FFFFFF"/>
        <w:ind w:firstLine="340"/>
        <w:jc w:val="both"/>
        <w:rPr>
          <w:color w:val="000000"/>
        </w:rPr>
      </w:pPr>
      <w:r>
        <w:rPr>
          <w:iCs/>
          <w:color w:val="000000"/>
          <w:szCs w:val="19"/>
        </w:rPr>
        <w:t>У</w:t>
      </w:r>
      <w:r>
        <w:rPr>
          <w:color w:val="000000"/>
        </w:rPr>
        <w:t>становив под балку (в зоне деформации) ограничительные упоры 6, выправьте гидравлическим прессом балку последовательно в горизонтальной и вертикальной плоскостях, контролируя результаты правки по индикатору или щупом по угольнику 4.</w:t>
      </w:r>
    </w:p>
    <w:p>
      <w:pPr>
        <w:shd w:val="clear" w:color="auto" w:fill="FFFFFF"/>
        <w:ind w:firstLine="340"/>
        <w:jc w:val="both"/>
        <w:rPr>
          <w:color w:val="000000"/>
        </w:rPr>
      </w:pPr>
      <w:r>
        <w:rPr>
          <w:color w:val="000000"/>
        </w:rPr>
        <w:t>Максимальное усилие пресса при правке балки не должно превышать 98000 Н (10000 кгс), чтобы не произошло чрезмерной деформации сечения кожуха.</w:t>
      </w:r>
    </w:p>
    <w:p>
      <w:pPr>
        <w:shd w:val="clear" w:color="auto" w:fill="FFFFFF"/>
        <w:ind w:firstLine="340"/>
        <w:jc w:val="both"/>
        <w:rPr>
          <w:i/>
          <w:iCs/>
          <w:color w:val="000000"/>
        </w:rPr>
      </w:pPr>
      <w:r>
        <w:rPr>
          <w:i/>
          <w:iCs/>
          <w:color w:val="000000"/>
          <w:u w:val="single"/>
        </w:rPr>
        <w:t>Примечание</w:t>
      </w:r>
      <w:r>
        <w:rPr>
          <w:i/>
          <w:iCs/>
          <w:color w:val="000000"/>
        </w:rPr>
        <w:t>: П</w:t>
      </w:r>
      <w:r>
        <w:rPr>
          <w:bCs/>
          <w:i/>
          <w:iCs/>
          <w:color w:val="000000"/>
        </w:rPr>
        <w:t xml:space="preserve">ри </w:t>
      </w:r>
      <w:r>
        <w:rPr>
          <w:i/>
          <w:iCs/>
          <w:color w:val="000000"/>
        </w:rPr>
        <w:t>высоте упора 6, подобранной опытным путем, балку можно править без проверки угольником или индикатором.</w:t>
      </w:r>
    </w:p>
    <w:p>
      <w:pPr>
        <w:shd w:val="clear" w:color="auto" w:fill="FFFFFF"/>
        <w:ind w:firstLine="340"/>
        <w:jc w:val="both"/>
        <w:rPr>
          <w:color w:val="000000"/>
        </w:rPr>
      </w:pPr>
      <w:r>
        <w:rPr>
          <w:color w:val="000000"/>
        </w:rPr>
        <w:t>Снимите балку с пресса и проверьте ее как указано выше, заменив фланцы А.70172 на "проверочные".</w:t>
      </w:r>
    </w:p>
    <w:p>
      <w:pPr>
        <w:shd w:val="clear" w:color="auto" w:fill="FFFFFF"/>
        <w:ind w:firstLine="340"/>
        <w:jc w:val="both"/>
        <w:rPr>
          <w:color w:val="000000"/>
        </w:rPr>
      </w:pPr>
      <w:r>
        <w:rPr>
          <w:color w:val="000000"/>
        </w:rPr>
        <w:t>При отсутствии надлежащего оборудования, как исключение, допускается правка балки заднего моста последовательно с каждой стороны, но с обязательной проверкой деформации балки с обеих сторон.</w:t>
      </w:r>
    </w:p>
    <w:p>
      <w:pPr>
        <w:shd w:val="clear" w:color="auto" w:fill="FFFFFF"/>
        <w:ind w:firstLine="340"/>
        <w:jc w:val="both"/>
        <w:rPr>
          <w:color w:val="000000"/>
        </w:rPr>
      </w:pPr>
    </w:p>
    <w:p>
      <w:pPr>
        <w:shd w:val="clear" w:color="auto" w:fill="FFFFFF"/>
        <w:ind w:firstLine="340"/>
        <w:jc w:val="both"/>
        <w:rPr>
          <w:color w:val="000000"/>
        </w:rPr>
      </w:pPr>
    </w:p>
    <w:p>
      <w:pPr>
        <w:shd w:val="clear" w:color="auto" w:fill="FFFFFF"/>
        <w:ind w:firstLine="340"/>
        <w:jc w:val="both"/>
        <w:rPr>
          <w:b/>
          <w:bCs/>
          <w:color w:val="000000"/>
          <w:szCs w:val="21"/>
        </w:rPr>
      </w:pPr>
      <w:r>
        <w:rPr>
          <w:b/>
          <w:bCs/>
          <w:color w:val="000000"/>
          <w:szCs w:val="21"/>
        </w:rPr>
        <w:t>4. Полуоси</w:t>
      </w:r>
    </w:p>
    <w:p>
      <w:pPr>
        <w:shd w:val="clear" w:color="auto" w:fill="FFFFFF"/>
        <w:ind w:firstLine="340"/>
        <w:jc w:val="both"/>
        <w:rPr>
          <w:b/>
          <w:bCs/>
          <w:color w:val="000000"/>
          <w:szCs w:val="21"/>
        </w:rPr>
      </w:pPr>
      <w:r>
        <w:rPr>
          <w:b/>
          <w:bCs/>
          <w:color w:val="000000"/>
          <w:szCs w:val="21"/>
        </w:rPr>
        <w:t>4.1. Снятие и установка</w:t>
      </w:r>
      <w:r>
        <w:rPr>
          <w:b/>
          <w:bCs/>
          <w:color w:val="000000"/>
        </w:rPr>
        <w:t xml:space="preserve"> п</w:t>
      </w:r>
      <w:r>
        <w:rPr>
          <w:b/>
          <w:bCs/>
          <w:color w:val="000000"/>
          <w:szCs w:val="21"/>
        </w:rPr>
        <w:t>олуосей</w:t>
      </w:r>
    </w:p>
    <w:p>
      <w:pPr>
        <w:shd w:val="clear" w:color="auto" w:fill="FFFFFF"/>
        <w:ind w:firstLine="340"/>
        <w:jc w:val="both"/>
        <w:rPr>
          <w:color w:val="000000"/>
        </w:rPr>
      </w:pPr>
      <w:r>
        <w:rPr>
          <w:bCs/>
          <w:color w:val="000000"/>
          <w:szCs w:val="21"/>
        </w:rPr>
        <w:t>С</w:t>
      </w:r>
      <w:r>
        <w:rPr>
          <w:color w:val="000000"/>
        </w:rPr>
        <w:t>нимите колесо и тормозной барабан.</w:t>
      </w:r>
    </w:p>
    <w:p>
      <w:pPr>
        <w:shd w:val="clear" w:color="auto" w:fill="FFFFFF"/>
        <w:ind w:firstLine="340"/>
        <w:jc w:val="both"/>
        <w:rPr>
          <w:color w:val="000000"/>
        </w:rPr>
      </w:pPr>
      <w:r>
        <w:rPr>
          <w:color w:val="000000"/>
        </w:rPr>
        <w:t>Отвернув гайки крепления щита тормоза к балке моста, съемником 67.7801.9516, придерживая тормозной щит, извлеките полуось вместе с маслоотражателем, пластиной крепления подшипника и запорным кольцом подшипника.</w:t>
      </w:r>
    </w:p>
    <w:p>
      <w:pPr>
        <w:shd w:val="clear" w:color="auto" w:fill="FFFFFF"/>
        <w:ind w:firstLine="340"/>
        <w:jc w:val="both"/>
        <w:rPr>
          <w:color w:val="000000"/>
        </w:rPr>
      </w:pPr>
      <w:r>
        <w:rPr>
          <w:color w:val="000000"/>
        </w:rPr>
        <w:t>При необходимости замены, выньте сальник из фланца балки. Обратно сальник устанавливать оправкой А.70157.</w:t>
      </w:r>
    </w:p>
    <w:p>
      <w:pPr>
        <w:pStyle w:val="9"/>
        <w:spacing w:before="0"/>
        <w:ind w:firstLine="340"/>
        <w:rPr>
          <w:rFonts w:ascii="Tahoma" w:hAnsi="Tahoma" w:cs="Tahoma"/>
          <w:sz w:val="18"/>
        </w:rPr>
      </w:pPr>
      <w:r>
        <w:rPr>
          <w:rFonts w:ascii="Tahoma" w:hAnsi="Tahoma" w:cs="Tahoma"/>
          <w:sz w:val="18"/>
        </w:rPr>
        <w:t>Установку полуоси проводите в последовательности, обратной снятию, соблюдая осторожность, чтобы не повредить рабочую кромку сальника. Перед установкой тормозного барабана смажьте посадочный поясок полуоси и поверхность фланца, соприкасающуюся с барабаном графитовой смазкой или смазкой ЛСЦ-15. После установки проверьте работу полуосей в дорожных условиях.</w:t>
      </w:r>
    </w:p>
    <w:p>
      <w:pPr>
        <w:shd w:val="clear" w:color="auto" w:fill="FFFFFF"/>
        <w:ind w:firstLine="340"/>
        <w:jc w:val="both"/>
      </w:pPr>
    </w:p>
    <w:p>
      <w:pPr>
        <w:shd w:val="clear" w:color="auto" w:fill="FFFFFF"/>
        <w:ind w:firstLine="340"/>
        <w:jc w:val="both"/>
        <w:rPr>
          <w:b/>
          <w:bCs/>
          <w:color w:val="000000"/>
          <w:szCs w:val="21"/>
        </w:rPr>
      </w:pPr>
      <w:r>
        <w:rPr>
          <w:b/>
          <w:bCs/>
        </w:rPr>
        <w:t>4.2. П</w:t>
      </w:r>
      <w:r>
        <w:rPr>
          <w:b/>
          <w:bCs/>
          <w:color w:val="000000"/>
          <w:szCs w:val="21"/>
        </w:rPr>
        <w:t>роверка технического состояния полуосей</w:t>
      </w:r>
    </w:p>
    <w:p>
      <w:pPr>
        <w:shd w:val="clear" w:color="auto" w:fill="FFFFFF"/>
        <w:ind w:firstLine="340"/>
        <w:jc w:val="both"/>
        <w:rPr>
          <w:color w:val="000000"/>
        </w:rPr>
      </w:pPr>
      <w:r>
        <w:t>П</w:t>
      </w:r>
      <w:r>
        <w:rPr>
          <w:color w:val="000000"/>
        </w:rPr>
        <w:t>роверьте техническое состояние деталей, входящих в комплект полуоси, и удостоверьтесь в том, что:</w:t>
      </w:r>
    </w:p>
    <w:p>
      <w:pPr>
        <w:shd w:val="clear" w:color="auto" w:fill="FFFFFF"/>
        <w:ind w:firstLine="340"/>
        <w:jc w:val="both"/>
        <w:rPr>
          <w:color w:val="000000"/>
        </w:rPr>
      </w:pPr>
      <w:r>
        <w:rPr>
          <w:color w:val="000000"/>
        </w:rPr>
        <w:t>- шарикоподшипник не изношен и не поврежден; если осевой зазор в нем превышает 0,7 мм, замените подшипник;</w:t>
      </w:r>
    </w:p>
    <w:p>
      <w:pPr>
        <w:shd w:val="clear" w:color="auto" w:fill="FFFFFF"/>
        <w:ind w:firstLine="340"/>
        <w:jc w:val="both"/>
        <w:rPr>
          <w:color w:val="000000"/>
        </w:rPr>
      </w:pPr>
      <w:r>
        <w:rPr>
          <w:color w:val="000000"/>
        </w:rPr>
        <w:t>- запорное кольцо и подшипник не получили смещения относительно первоначальной посадки; если внутреннее кольцо подшипника проворачивается относительно посадочного пояска полуоси, запорное кольцо замените;</w:t>
      </w:r>
    </w:p>
    <w:p>
      <w:pPr>
        <w:shd w:val="clear" w:color="auto" w:fill="FFFFFF"/>
        <w:ind w:firstLine="340"/>
        <w:jc w:val="both"/>
        <w:rPr>
          <w:color w:val="000000"/>
        </w:rPr>
      </w:pPr>
      <w:r>
        <w:rPr>
          <w:color w:val="000000"/>
        </w:rPr>
        <w:t>- пластина крепления подшипника и маслоотражатель не имеют повреждений;</w:t>
      </w:r>
    </w:p>
    <w:p>
      <w:pPr>
        <w:shd w:val="clear" w:color="auto" w:fill="FFFFFF"/>
        <w:ind w:firstLine="340"/>
        <w:jc w:val="both"/>
        <w:rPr>
          <w:color w:val="000000"/>
        </w:rPr>
      </w:pPr>
      <w:r>
        <w:t>- п</w:t>
      </w:r>
      <w:r>
        <w:rPr>
          <w:color w:val="000000"/>
        </w:rPr>
        <w:t>олуось не деформирована и посадочные поверхности не повреждены; биение полуоси, замеренное в центрах на шейке под сальник, не должно превышать 0,08 мм. Перед установкой в центры тщательно очистите от грязи и ржавчины центровочные отверстия на полуоси.</w:t>
      </w:r>
    </w:p>
    <w:p>
      <w:pPr>
        <w:shd w:val="clear" w:color="auto" w:fill="FFFFFF"/>
        <w:ind w:firstLine="340"/>
        <w:jc w:val="both"/>
        <w:rPr>
          <w:color w:val="000000"/>
        </w:rPr>
      </w:pPr>
      <w:r>
        <w:rPr>
          <w:color w:val="000000"/>
        </w:rPr>
        <w:t>Если обнаруживается износ или повреждение деталей, установленных на полуоси, замените их новыми с соблюдением нижеприведенных правил и с использованием специальных приспособлений. Незначительный изгиб стержня полуоси устраняйте правкой. После правки стержня полуоси биение торца фланца, замеренное в центрах, не должно превышать 0,05 мм. Если биение торца фланца свыше указанного, но не более 0,08 мм, то допускается его проточка для устранения торцевого биения. Уменьшение толщины фланца за счет его проточки допускается не более чем на 0,2 мм.</w:t>
      </w:r>
    </w:p>
    <w:p>
      <w:pPr>
        <w:shd w:val="clear" w:color="auto" w:fill="FFFFFF"/>
        <w:ind w:firstLine="340"/>
        <w:jc w:val="both"/>
        <w:rPr>
          <w:color w:val="000000"/>
        </w:rPr>
      </w:pPr>
    </w:p>
    <w:p>
      <w:pPr>
        <w:shd w:val="clear" w:color="auto" w:fill="FFFFFF"/>
        <w:ind w:firstLine="340"/>
        <w:jc w:val="both"/>
        <w:rPr>
          <w:b/>
          <w:bCs/>
          <w:color w:val="000000"/>
          <w:szCs w:val="21"/>
        </w:rPr>
      </w:pPr>
      <w:r>
        <w:rPr>
          <w:b/>
          <w:bCs/>
          <w:color w:val="000000"/>
        </w:rPr>
        <w:t>4.3. С</w:t>
      </w:r>
      <w:r>
        <w:rPr>
          <w:b/>
          <w:bCs/>
          <w:color w:val="000000"/>
          <w:szCs w:val="21"/>
        </w:rPr>
        <w:t>нятие запорного кольца</w:t>
      </w:r>
    </w:p>
    <w:p>
      <w:pPr>
        <w:shd w:val="clear" w:color="auto" w:fill="FFFFFF"/>
        <w:ind w:firstLine="340"/>
        <w:jc w:val="both"/>
        <w:rPr>
          <w:color w:val="000000"/>
        </w:rPr>
      </w:pPr>
      <w:r>
        <w:rPr>
          <w:bCs/>
          <w:color w:val="000000"/>
          <w:szCs w:val="21"/>
        </w:rPr>
        <w:t>С</w:t>
      </w:r>
      <w:r>
        <w:rPr>
          <w:color w:val="000000"/>
        </w:rPr>
        <w:t>нимать и устанавливать запорное кольцо подшипника полуоси необходимо только при помощи гидравлического пресса.</w:t>
      </w:r>
    </w:p>
    <w:p>
      <w:pPr>
        <w:shd w:val="clear" w:color="auto" w:fill="FFFFFF"/>
        <w:ind w:firstLine="340"/>
        <w:jc w:val="both"/>
        <w:rPr>
          <w:color w:val="000000"/>
        </w:rPr>
      </w:pPr>
      <w:r>
        <w:rPr>
          <w:color w:val="000000"/>
        </w:rPr>
        <w:t xml:space="preserve">Полукольцами приспособления </w:t>
      </w:r>
      <w:r>
        <w:rPr>
          <w:color w:val="000000"/>
          <w:lang w:val="en-US"/>
        </w:rPr>
        <w:t>A</w:t>
      </w:r>
      <w:r>
        <w:rPr>
          <w:color w:val="000000"/>
        </w:rPr>
        <w:t>.74108/</w:t>
      </w:r>
      <w:r>
        <w:rPr>
          <w:color w:val="000000"/>
          <w:lang w:val="en-US"/>
        </w:rPr>
        <w:t>R</w:t>
      </w:r>
      <w:r>
        <w:rPr>
          <w:color w:val="000000"/>
        </w:rPr>
        <w:t xml:space="preserve"> охватите подшипник и установите полуось вертикально так, чтобы полукольца опирались на упорное кольцо.</w:t>
      </w:r>
    </w:p>
    <w:p>
      <w:pPr>
        <w:shd w:val="clear" w:color="auto" w:fill="FFFFFF"/>
        <w:ind w:firstLine="340"/>
        <w:jc w:val="both"/>
        <w:rPr>
          <w:color w:val="000000"/>
        </w:rPr>
      </w:pPr>
      <w:r>
        <w:rPr>
          <w:color w:val="000000"/>
        </w:rPr>
        <w:t>Поставьте под пресс полуось (рис. 7) и прикладывайте на шлицевой конец полуоси постепенно возрастающее усилие до снятия запорного кольца подшипника. Запорное кольцо подшипника полуоси повторно не используйте, а замените новым.</w:t>
      </w:r>
    </w:p>
    <w:p>
      <w:pPr>
        <w:pStyle w:val="23"/>
      </w:pPr>
      <w:r>
        <w:t>Проверьте, не имеет ли посадочная поверхность полуоси рисок или повреждений; при необходимости замените полуось новой.</w:t>
      </w:r>
    </w:p>
    <w:p>
      <w:pPr>
        <w:shd w:val="clear" w:color="auto" w:fill="FFFFFF"/>
        <w:ind w:firstLine="340"/>
        <w:jc w:val="both"/>
        <w:rPr>
          <w:color w:val="000000"/>
        </w:rPr>
      </w:pPr>
    </w:p>
    <w:p>
      <w:pPr>
        <w:shd w:val="clear" w:color="auto" w:fill="FFFFFF"/>
        <w:ind w:firstLine="180"/>
        <w:jc w:val="center"/>
        <w:rPr>
          <w:sz w:val="16"/>
          <w:szCs w:val="24"/>
        </w:rPr>
      </w:pPr>
      <w:r>
        <w:rPr>
          <w:sz w:val="16"/>
          <w:szCs w:val="24"/>
        </w:rPr>
        <w:pict>
          <v:shape id="_x0000_i1031" o:spt="75" type="#_x0000_t75" style="height:166.5pt;width:165.5pt;" filled="t" o:preferrelative="t" stroked="f" coordsize="21600,21600">
            <v:path/>
            <v:fill on="t" color2="#000000" focussize="0,0"/>
            <v:stroke on="f" joinstyle="miter"/>
            <v:imagedata r:id="rId20" blacklevel="1962f" o:title=""/>
            <o:lock v:ext="edit" aspectratio="t"/>
            <w10:wrap type="none"/>
            <w10:anchorlock/>
          </v:shape>
        </w:pict>
      </w:r>
    </w:p>
    <w:p>
      <w:pPr>
        <w:shd w:val="clear" w:color="auto" w:fill="FFFFFF"/>
        <w:ind w:firstLine="180"/>
        <w:jc w:val="center"/>
        <w:rPr>
          <w:sz w:val="16"/>
          <w:szCs w:val="24"/>
        </w:rPr>
      </w:pPr>
    </w:p>
    <w:p>
      <w:pPr>
        <w:shd w:val="clear" w:color="auto" w:fill="FFFFFF"/>
        <w:ind w:firstLine="180"/>
        <w:jc w:val="center"/>
        <w:rPr>
          <w:iCs/>
          <w:color w:val="000000"/>
          <w:sz w:val="16"/>
          <w:szCs w:val="19"/>
        </w:rPr>
      </w:pPr>
      <w:r>
        <w:rPr>
          <w:sz w:val="16"/>
          <w:szCs w:val="24"/>
        </w:rPr>
        <w:t xml:space="preserve">Рис. 7. Выпрессовка  </w:t>
      </w:r>
      <w:r>
        <w:rPr>
          <w:bCs/>
          <w:iCs/>
          <w:color w:val="000000"/>
          <w:sz w:val="16"/>
          <w:szCs w:val="21"/>
        </w:rPr>
        <w:t xml:space="preserve">запорного кольца </w:t>
      </w:r>
      <w:r>
        <w:rPr>
          <w:iCs/>
          <w:color w:val="000000"/>
          <w:sz w:val="16"/>
          <w:szCs w:val="21"/>
        </w:rPr>
        <w:t xml:space="preserve">подшипника </w:t>
      </w:r>
      <w:r>
        <w:rPr>
          <w:bCs/>
          <w:iCs/>
          <w:color w:val="000000"/>
          <w:sz w:val="16"/>
          <w:szCs w:val="21"/>
        </w:rPr>
        <w:t xml:space="preserve">полуоси </w:t>
      </w:r>
      <w:r>
        <w:rPr>
          <w:iCs/>
          <w:color w:val="000000"/>
          <w:sz w:val="16"/>
          <w:szCs w:val="19"/>
        </w:rPr>
        <w:t>приспособлением А.74108/</w:t>
      </w:r>
      <w:r>
        <w:rPr>
          <w:iCs/>
          <w:color w:val="000000"/>
          <w:sz w:val="16"/>
          <w:szCs w:val="19"/>
          <w:lang w:val="en-US"/>
        </w:rPr>
        <w:t>R</w:t>
      </w:r>
      <w:r>
        <w:rPr>
          <w:iCs/>
          <w:color w:val="000000"/>
          <w:sz w:val="16"/>
          <w:szCs w:val="19"/>
        </w:rPr>
        <w:t>: 1 - приспособление А.74108/</w:t>
      </w:r>
      <w:r>
        <w:rPr>
          <w:iCs/>
          <w:color w:val="000000"/>
          <w:sz w:val="16"/>
          <w:szCs w:val="19"/>
          <w:lang w:val="en-US"/>
        </w:rPr>
        <w:t>R</w:t>
      </w:r>
      <w:r>
        <w:rPr>
          <w:iCs/>
          <w:color w:val="000000"/>
          <w:sz w:val="16"/>
          <w:szCs w:val="19"/>
        </w:rPr>
        <w:t>; 2 – полуось</w:t>
      </w:r>
    </w:p>
    <w:p>
      <w:pPr>
        <w:shd w:val="clear" w:color="auto" w:fill="FFFFFF"/>
        <w:ind w:firstLine="340"/>
        <w:jc w:val="both"/>
        <w:rPr>
          <w:iCs/>
          <w:color w:val="000000"/>
          <w:szCs w:val="19"/>
        </w:rPr>
      </w:pPr>
    </w:p>
    <w:p>
      <w:pPr>
        <w:pStyle w:val="2"/>
        <w:ind w:left="0" w:right="0" w:firstLine="340"/>
        <w:jc w:val="both"/>
        <w:rPr>
          <w:iCs/>
          <w:sz w:val="18"/>
          <w:szCs w:val="19"/>
        </w:rPr>
      </w:pPr>
      <w:r>
        <w:rPr>
          <w:iCs/>
          <w:sz w:val="18"/>
          <w:szCs w:val="19"/>
        </w:rPr>
        <w:t>4.4. Сборка полуоси</w:t>
      </w:r>
    </w:p>
    <w:p>
      <w:pPr>
        <w:shd w:val="clear" w:color="auto" w:fill="FFFFFF"/>
        <w:ind w:firstLine="340"/>
        <w:jc w:val="both"/>
        <w:rPr>
          <w:color w:val="000000"/>
        </w:rPr>
      </w:pPr>
      <w:r>
        <w:rPr>
          <w:iCs/>
          <w:color w:val="000000"/>
          <w:szCs w:val="19"/>
        </w:rPr>
        <w:t>П</w:t>
      </w:r>
      <w:r>
        <w:rPr>
          <w:color w:val="000000"/>
        </w:rPr>
        <w:t xml:space="preserve">оставьте вертикально полуось, опирая ее фланцем на кольцо 4 (рис. 8) приспособления </w:t>
      </w:r>
      <w:r>
        <w:rPr>
          <w:color w:val="000000"/>
          <w:lang w:val="en-US"/>
        </w:rPr>
        <w:t>A</w:t>
      </w:r>
      <w:r>
        <w:rPr>
          <w:color w:val="000000"/>
        </w:rPr>
        <w:t>.74107/</w:t>
      </w:r>
      <w:r>
        <w:rPr>
          <w:color w:val="000000"/>
          <w:lang w:val="en-US"/>
        </w:rPr>
        <w:t>R</w:t>
      </w:r>
      <w:r>
        <w:rPr>
          <w:color w:val="000000"/>
        </w:rPr>
        <w:t>.</w:t>
      </w:r>
    </w:p>
    <w:p>
      <w:pPr>
        <w:shd w:val="clear" w:color="auto" w:fill="FFFFFF"/>
        <w:ind w:firstLine="340"/>
        <w:jc w:val="both"/>
        <w:rPr>
          <w:color w:val="000000"/>
        </w:rPr>
      </w:pPr>
      <w:r>
        <w:rPr>
          <w:color w:val="000000"/>
        </w:rPr>
        <w:t>Установите на полуось предварительно соединенные между собой двумя винтами маслоотражатель подшипника полуоси и пластину крепления подшипника с прокладкой; установите шарикоподшипник полуоси.</w:t>
      </w:r>
    </w:p>
    <w:p>
      <w:pPr>
        <w:shd w:val="clear" w:color="auto" w:fill="FFFFFF"/>
        <w:ind w:firstLine="340"/>
        <w:jc w:val="both"/>
        <w:rPr>
          <w:color w:val="000000"/>
        </w:rPr>
      </w:pPr>
      <w:r>
        <w:rPr>
          <w:color w:val="000000"/>
        </w:rPr>
        <w:t>Вставьте новое запорное кольцо в специальную обойму 7, поставьте в печь и подогрейте кольцо приблизительно до 300°С с тем, чтобы в момент запрессовки на полуось его температура была 220-240°С.</w:t>
      </w:r>
    </w:p>
    <w:p>
      <w:pPr>
        <w:shd w:val="clear" w:color="auto" w:fill="FFFFFF"/>
        <w:ind w:firstLine="340"/>
        <w:jc w:val="both"/>
        <w:rPr>
          <w:color w:val="000000"/>
        </w:rPr>
      </w:pPr>
      <w:r>
        <w:rPr>
          <w:color w:val="000000"/>
        </w:rPr>
        <w:t>Запорное кольцо на полуось напрессовывайте оправкой 1 на прессе усилием не выше 58800 Н (6000 кгс) так, чтобы внутреннее кольцо подшипника оказалось зажатым между запорным кольцом и буртиком полуоси. Выполнив напрессовку, убедитесь, что кольцо не смещается под осевой нагрузкой 19600 Н (2000 кгс). Для этой цели полуось в сборе установите на приспособление А.95601/</w:t>
      </w:r>
      <w:r>
        <w:rPr>
          <w:color w:val="000000"/>
          <w:lang w:val="en-US"/>
        </w:rPr>
        <w:t>R</w:t>
      </w:r>
      <w:r>
        <w:rPr>
          <w:color w:val="000000"/>
        </w:rPr>
        <w:t xml:space="preserve"> (рис. 9) и запорное кольцо зажмите в специальных тисках.</w:t>
      </w:r>
    </w:p>
    <w:p>
      <w:pPr>
        <w:shd w:val="clear" w:color="auto" w:fill="FFFFFF"/>
        <w:ind w:firstLine="340"/>
        <w:jc w:val="both"/>
        <w:rPr>
          <w:color w:val="000000"/>
        </w:rPr>
      </w:pPr>
      <w:r>
        <w:rPr>
          <w:color w:val="000000"/>
        </w:rPr>
        <w:t>Приставьте ножку индикатора, с ценой деления 0,01 мм, к фланцу полуоси. После установки стрелки индикатора на "0", приложите указанную осевую нагрузку, создавая динамометрическим ключом момент затягивания 78,4-83,3 Н</w:t>
      </w:r>
      <w:r>
        <w:rPr>
          <w:color w:val="000000"/>
          <w:cs/>
        </w:rPr>
        <w:t>ּ</w:t>
      </w:r>
      <w:r>
        <w:rPr>
          <w:color w:val="000000"/>
        </w:rPr>
        <w:t>мм (8-8,5 кгс</w:t>
      </w:r>
      <w:r>
        <w:rPr>
          <w:color w:val="000000"/>
          <w:cs/>
        </w:rPr>
        <w:t>ּ</w:t>
      </w:r>
      <w:r>
        <w:rPr>
          <w:color w:val="000000"/>
        </w:rPr>
        <w:t>м) на винте приспособления. Винт через шарик упирается в торец полуоси. При этом не должно появляться даже самого минимального зазора между запорным кольцом и внутренним кольцом подшипника.</w:t>
      </w:r>
    </w:p>
    <w:p>
      <w:pPr>
        <w:shd w:val="clear" w:color="auto" w:fill="FFFFFF"/>
        <w:jc w:val="center"/>
        <w:rPr>
          <w:sz w:val="16"/>
          <w:szCs w:val="24"/>
        </w:rPr>
      </w:pPr>
    </w:p>
    <w:p>
      <w:pPr>
        <w:sectPr>
          <w:footnotePr>
            <w:pos w:val="beneathText"/>
          </w:footnotePr>
          <w:type w:val="continuous"/>
          <w:pgSz w:w="11905" w:h="16837"/>
          <w:pgMar w:top="1134" w:right="850" w:bottom="1134" w:left="1701" w:header="720" w:footer="720" w:gutter="0"/>
          <w:cols w:space="720" w:num="1"/>
          <w:docGrid w:linePitch="360" w:charSpace="0"/>
        </w:sectPr>
      </w:pPr>
    </w:p>
    <w:p>
      <w:pPr>
        <w:shd w:val="clear" w:color="auto" w:fill="FFFFFF"/>
        <w:jc w:val="center"/>
        <w:rPr>
          <w:color w:val="000000"/>
          <w:sz w:val="16"/>
        </w:rPr>
      </w:pPr>
      <w:r>
        <w:rPr>
          <w:sz w:val="16"/>
          <w:szCs w:val="24"/>
        </w:rPr>
        <w:pict>
          <v:shape id="_x0000_i1032" o:spt="75" type="#_x0000_t75" style="height:149.5pt;width:150.5pt;" filled="t" o:preferrelative="t" stroked="f" coordsize="21600,21600">
            <v:path/>
            <v:fill on="t" color2="#000000" focussize="0,0"/>
            <v:stroke on="f" joinstyle="miter"/>
            <v:imagedata r:id="rId21" blacklevel="1962f" o:title=""/>
            <o:lock v:ext="edit" aspectratio="t"/>
            <w10:wrap type="none"/>
            <w10:anchorlock/>
          </v:shape>
        </w:pict>
      </w:r>
    </w:p>
    <w:p>
      <w:pPr>
        <w:shd w:val="clear" w:color="auto" w:fill="FFFFFF"/>
        <w:jc w:val="center"/>
        <w:rPr>
          <w:iCs/>
          <w:color w:val="000000"/>
          <w:sz w:val="16"/>
          <w:szCs w:val="19"/>
        </w:rPr>
      </w:pPr>
      <w:r>
        <w:rPr>
          <w:color w:val="000000"/>
          <w:sz w:val="16"/>
        </w:rPr>
        <w:t>Р</w:t>
      </w:r>
      <w:r>
        <w:rPr>
          <w:iCs/>
          <w:color w:val="000000"/>
          <w:sz w:val="16"/>
          <w:szCs w:val="22"/>
        </w:rPr>
        <w:t xml:space="preserve">ис. 8. Запрессовка запорного кольца подшипника полуоси: </w:t>
      </w:r>
      <w:r>
        <w:rPr>
          <w:iCs/>
          <w:color w:val="000000"/>
          <w:sz w:val="16"/>
          <w:szCs w:val="19"/>
        </w:rPr>
        <w:t>1 - оправка А.74107/ 2</w:t>
      </w:r>
      <w:r>
        <w:rPr>
          <w:iCs/>
          <w:color w:val="000000"/>
          <w:sz w:val="16"/>
          <w:szCs w:val="19"/>
          <w:lang w:val="en-US"/>
        </w:rPr>
        <w:t>R</w:t>
      </w:r>
      <w:r>
        <w:rPr>
          <w:iCs/>
          <w:color w:val="000000"/>
          <w:sz w:val="16"/>
          <w:szCs w:val="19"/>
        </w:rPr>
        <w:t xml:space="preserve">; 2 - запорное кольцо подшипника; 3 - пластина крепления подшипника и маслоотражатель в сборе с прокладкой; 4 - опорное кольцо </w:t>
      </w:r>
      <w:r>
        <w:rPr>
          <w:iCs/>
          <w:color w:val="000000"/>
          <w:sz w:val="16"/>
          <w:szCs w:val="19"/>
          <w:lang w:val="en-US"/>
        </w:rPr>
        <w:t>A</w:t>
      </w:r>
      <w:r>
        <w:rPr>
          <w:iCs/>
          <w:color w:val="000000"/>
          <w:sz w:val="16"/>
          <w:szCs w:val="19"/>
        </w:rPr>
        <w:t>.74107/1</w:t>
      </w:r>
      <w:r>
        <w:rPr>
          <w:iCs/>
          <w:color w:val="000000"/>
          <w:sz w:val="16"/>
          <w:szCs w:val="19"/>
          <w:lang w:val="en-US"/>
        </w:rPr>
        <w:t>R</w:t>
      </w:r>
      <w:r>
        <w:rPr>
          <w:iCs/>
          <w:color w:val="000000"/>
          <w:sz w:val="16"/>
          <w:szCs w:val="19"/>
        </w:rPr>
        <w:t>; 5 - полуось; 6 - подшипник; 7 - обойма А.74107/4</w:t>
      </w:r>
      <w:r>
        <w:rPr>
          <w:iCs/>
          <w:color w:val="000000"/>
          <w:sz w:val="16"/>
          <w:szCs w:val="19"/>
          <w:lang w:val="en-US"/>
        </w:rPr>
        <w:t>R</w:t>
      </w:r>
    </w:p>
    <w:p>
      <w:pPr>
        <w:shd w:val="clear" w:color="auto" w:fill="FFFFFF"/>
        <w:jc w:val="center"/>
        <w:rPr>
          <w:iCs/>
          <w:color w:val="000000"/>
          <w:sz w:val="16"/>
          <w:szCs w:val="19"/>
        </w:rPr>
      </w:pPr>
    </w:p>
    <w:p>
      <w:pPr>
        <w:shd w:val="clear" w:color="auto" w:fill="FFFFFF"/>
        <w:ind w:hanging="180"/>
        <w:jc w:val="center"/>
        <w:rPr>
          <w:sz w:val="16"/>
        </w:rPr>
      </w:pPr>
      <w:r>
        <w:rPr>
          <w:sz w:val="16"/>
          <w:szCs w:val="24"/>
        </w:rPr>
        <w:pict>
          <v:shape id="_x0000_i1033" o:spt="75" type="#_x0000_t75" style="height:133pt;width:150pt;" filled="t" o:preferrelative="t" stroked="f" coordsize="21600,21600">
            <v:path/>
            <v:fill on="t" color2="#000000" focussize="0,0"/>
            <v:stroke on="f" joinstyle="miter"/>
            <v:imagedata r:id="rId22" blacklevel="1962f" o:title=""/>
            <o:lock v:ext="edit" aspectratio="t"/>
            <w10:wrap type="none"/>
            <w10:anchorlock/>
          </v:shape>
        </w:pict>
      </w:r>
    </w:p>
    <w:p>
      <w:pPr>
        <w:shd w:val="clear" w:color="auto" w:fill="FFFFFF"/>
        <w:jc w:val="center"/>
        <w:rPr>
          <w:sz w:val="16"/>
        </w:rPr>
      </w:pPr>
    </w:p>
    <w:p>
      <w:pPr>
        <w:shd w:val="clear" w:color="auto" w:fill="FFFFFF"/>
        <w:jc w:val="center"/>
        <w:rPr>
          <w:sz w:val="16"/>
        </w:rPr>
        <w:sectPr>
          <w:footnotePr>
            <w:pos w:val="beneathText"/>
          </w:footnotePr>
          <w:type w:val="continuous"/>
          <w:pgSz w:w="11905" w:h="16837"/>
          <w:pgMar w:top="1134" w:right="850" w:bottom="1134" w:left="1701" w:header="720" w:footer="720" w:gutter="0"/>
          <w:cols w:space="708" w:num="2"/>
          <w:docGrid w:linePitch="360" w:charSpace="0"/>
        </w:sectPr>
      </w:pPr>
      <w:r>
        <w:rPr>
          <w:sz w:val="16"/>
        </w:rPr>
        <w:t xml:space="preserve">Рис. 9. Проверка усилия, с которым выпрессовывается запорное кольцо подшипника полуоси, с помощью приспособления </w:t>
      </w:r>
      <w:r>
        <w:rPr>
          <w:sz w:val="16"/>
          <w:lang w:val="en-US"/>
        </w:rPr>
        <w:t>A</w:t>
      </w:r>
      <w:r>
        <w:rPr>
          <w:sz w:val="16"/>
        </w:rPr>
        <w:t>.95601/</w:t>
      </w:r>
      <w:r>
        <w:rPr>
          <w:sz w:val="16"/>
          <w:lang w:val="en-US"/>
        </w:rPr>
        <w:t>R</w:t>
      </w:r>
      <w:r>
        <w:rPr>
          <w:sz w:val="16"/>
        </w:rPr>
        <w:t xml:space="preserve"> и динамометрического ключа: 1 - индикатор; 2 - полуось; 3 - приспособление </w:t>
      </w:r>
      <w:r>
        <w:rPr>
          <w:sz w:val="16"/>
          <w:lang w:val="en-US"/>
        </w:rPr>
        <w:t>A</w:t>
      </w:r>
      <w:r>
        <w:rPr>
          <w:sz w:val="16"/>
        </w:rPr>
        <w:t>.95601/</w:t>
      </w:r>
      <w:r>
        <w:rPr>
          <w:sz w:val="16"/>
          <w:lang w:val="en-US"/>
        </w:rPr>
        <w:t>R</w:t>
      </w:r>
      <w:r>
        <w:rPr>
          <w:sz w:val="16"/>
        </w:rPr>
        <w:t>; 4 - динамометрический ключ; 5 - шарикоподшипник; 6 - запорное кольцо подшипника</w:t>
      </w:r>
    </w:p>
    <w:p>
      <w:pPr>
        <w:shd w:val="clear" w:color="auto" w:fill="FFFFFF"/>
        <w:ind w:firstLine="340"/>
        <w:jc w:val="both"/>
        <w:rPr>
          <w:color w:val="000000"/>
        </w:rPr>
      </w:pPr>
      <w:r>
        <w:t>П</w:t>
      </w:r>
      <w:r>
        <w:rPr>
          <w:color w:val="000000"/>
        </w:rPr>
        <w:t>осле снятия нагрузки и при отвертывании винта приспособления стрелка индикатора должна вернуться в нулевое положение; это доказывает, что не произошло никакого сдвига между запорным кольцом и полуосью. Если стрелка индикатора не возвращается в нулевое положение, значит запорное кольцо сместилось.</w:t>
      </w:r>
    </w:p>
    <w:p>
      <w:pPr>
        <w:shd w:val="clear" w:color="auto" w:fill="FFFFFF"/>
        <w:ind w:firstLine="340"/>
        <w:jc w:val="both"/>
      </w:pPr>
    </w:p>
    <w:p>
      <w:pPr>
        <w:shd w:val="clear" w:color="auto" w:fill="FFFFFF"/>
        <w:ind w:firstLine="340"/>
        <w:jc w:val="both"/>
        <w:rPr>
          <w:b/>
          <w:bCs/>
          <w:color w:val="000000"/>
          <w:szCs w:val="21"/>
        </w:rPr>
      </w:pPr>
      <w:r>
        <w:rPr>
          <w:b/>
          <w:bCs/>
          <w:color w:val="000000"/>
        </w:rPr>
        <w:t>4.5. З</w:t>
      </w:r>
      <w:r>
        <w:rPr>
          <w:b/>
          <w:bCs/>
          <w:color w:val="000000"/>
          <w:szCs w:val="21"/>
        </w:rPr>
        <w:t>амер осевого свободного хода полуоси на автомобиле</w:t>
      </w:r>
    </w:p>
    <w:p>
      <w:pPr>
        <w:shd w:val="clear" w:color="auto" w:fill="FFFFFF"/>
        <w:ind w:firstLine="340"/>
        <w:jc w:val="both"/>
        <w:rPr>
          <w:color w:val="000000"/>
        </w:rPr>
      </w:pPr>
      <w:r>
        <w:rPr>
          <w:bCs/>
          <w:color w:val="000000"/>
          <w:szCs w:val="21"/>
        </w:rPr>
        <w:t>О</w:t>
      </w:r>
      <w:r>
        <w:rPr>
          <w:color w:val="000000"/>
        </w:rPr>
        <w:t>севой свободный ход полуоси можно замерить на автомобиле как со снятым колесом и тормозным барабаном, так и без их снятия. В первом случае замер получается более точным. Для чего:</w:t>
      </w:r>
    </w:p>
    <w:p>
      <w:pPr>
        <w:shd w:val="clear" w:color="auto" w:fill="FFFFFF"/>
        <w:ind w:firstLine="340"/>
        <w:jc w:val="both"/>
        <w:rPr>
          <w:color w:val="000000"/>
        </w:rPr>
      </w:pPr>
      <w:r>
        <w:rPr>
          <w:color w:val="000000"/>
        </w:rPr>
        <w:t>- снимите колпаки с задних колес и ослабьте болты их крепления;</w:t>
      </w:r>
    </w:p>
    <w:p>
      <w:pPr>
        <w:shd w:val="clear" w:color="auto" w:fill="FFFFFF"/>
        <w:ind w:firstLine="340"/>
        <w:jc w:val="both"/>
        <w:rPr>
          <w:color w:val="000000"/>
        </w:rPr>
      </w:pPr>
      <w:r>
        <w:rPr>
          <w:iCs/>
          <w:color w:val="000000"/>
        </w:rPr>
        <w:t xml:space="preserve">- </w:t>
      </w:r>
      <w:r>
        <w:rPr>
          <w:color w:val="000000"/>
        </w:rPr>
        <w:t>поставьте упоры под передние колеса и вывесите задний мост;</w:t>
      </w:r>
    </w:p>
    <w:p>
      <w:pPr>
        <w:shd w:val="clear" w:color="auto" w:fill="FFFFFF"/>
        <w:ind w:firstLine="340"/>
        <w:jc w:val="both"/>
        <w:rPr>
          <w:color w:val="000000"/>
        </w:rPr>
      </w:pPr>
      <w:r>
        <w:rPr>
          <w:color w:val="000000"/>
        </w:rPr>
        <w:t>- отпустите стояночный тормоз и установите рычаг переключения передач в нейтральное положение;</w:t>
      </w:r>
    </w:p>
    <w:p>
      <w:pPr>
        <w:shd w:val="clear" w:color="auto" w:fill="FFFFFF"/>
        <w:ind w:firstLine="340"/>
        <w:jc w:val="both"/>
        <w:rPr>
          <w:color w:val="000000"/>
        </w:rPr>
      </w:pPr>
      <w:r>
        <w:rPr>
          <w:color w:val="000000"/>
        </w:rPr>
        <w:t>- снимите колеса и тормозные барабаны;</w:t>
      </w:r>
    </w:p>
    <w:p>
      <w:pPr>
        <w:shd w:val="clear" w:color="auto" w:fill="FFFFFF"/>
        <w:ind w:firstLine="340"/>
        <w:jc w:val="both"/>
        <w:rPr>
          <w:color w:val="000000"/>
        </w:rPr>
      </w:pPr>
      <w:r>
        <w:rPr>
          <w:color w:val="000000"/>
        </w:rPr>
        <w:t>- приверните к полуоси приспособление 02.7834.9504 (рис. 10);</w:t>
      </w:r>
    </w:p>
    <w:p>
      <w:pPr>
        <w:shd w:val="clear" w:color="auto" w:fill="FFFFFF"/>
        <w:ind w:firstLine="340"/>
        <w:jc w:val="both"/>
      </w:pPr>
    </w:p>
    <w:p>
      <w:pPr>
        <w:shd w:val="clear" w:color="auto" w:fill="FFFFFF"/>
        <w:jc w:val="center"/>
        <w:rPr>
          <w:sz w:val="16"/>
          <w:szCs w:val="24"/>
        </w:rPr>
      </w:pPr>
      <w:r>
        <w:rPr>
          <w:sz w:val="16"/>
          <w:szCs w:val="24"/>
        </w:rPr>
        <w:pict>
          <v:shape id="_x0000_i1034" o:spt="75" type="#_x0000_t75" style="height:126pt;width:196.5pt;" filled="t" o:preferrelative="t" stroked="f" coordsize="21600,21600">
            <v:path/>
            <v:fill on="t" color2="#000000" focussize="0,0"/>
            <v:stroke on="f" joinstyle="miter"/>
            <v:imagedata r:id="rId23" blacklevel="3924f" o:title=""/>
            <o:lock v:ext="edit" aspectratio="t"/>
            <w10:wrap type="none"/>
            <w10:anchorlock/>
          </v:shape>
        </w:pict>
      </w:r>
    </w:p>
    <w:p>
      <w:pPr>
        <w:shd w:val="clear" w:color="auto" w:fill="FFFFFF"/>
        <w:jc w:val="center"/>
        <w:rPr>
          <w:iCs/>
          <w:color w:val="000000"/>
          <w:sz w:val="16"/>
          <w:szCs w:val="22"/>
        </w:rPr>
      </w:pPr>
      <w:r>
        <w:rPr>
          <w:sz w:val="16"/>
          <w:szCs w:val="24"/>
        </w:rPr>
        <w:t>Р</w:t>
      </w:r>
      <w:r>
        <w:rPr>
          <w:iCs/>
          <w:color w:val="000000"/>
          <w:sz w:val="16"/>
          <w:szCs w:val="22"/>
        </w:rPr>
        <w:t xml:space="preserve">ис. 10. Замер осевого люфта полуоси со снятым колесом и тормозным </w:t>
      </w:r>
    </w:p>
    <w:p>
      <w:pPr>
        <w:shd w:val="clear" w:color="auto" w:fill="FFFFFF"/>
        <w:jc w:val="center"/>
        <w:rPr>
          <w:iCs/>
          <w:color w:val="000000"/>
          <w:sz w:val="16"/>
          <w:szCs w:val="19"/>
        </w:rPr>
      </w:pPr>
      <w:r>
        <w:rPr>
          <w:iCs/>
          <w:color w:val="000000"/>
          <w:sz w:val="16"/>
          <w:szCs w:val="22"/>
        </w:rPr>
        <w:t xml:space="preserve">барабаном: </w:t>
      </w:r>
      <w:r>
        <w:rPr>
          <w:iCs/>
          <w:color w:val="000000"/>
          <w:sz w:val="16"/>
          <w:szCs w:val="19"/>
        </w:rPr>
        <w:t xml:space="preserve">1 - индикатор; 2 </w:t>
      </w:r>
      <w:r>
        <w:rPr>
          <w:color w:val="000000"/>
          <w:sz w:val="16"/>
          <w:szCs w:val="19"/>
        </w:rPr>
        <w:t xml:space="preserve">- </w:t>
      </w:r>
      <w:r>
        <w:rPr>
          <w:iCs/>
          <w:color w:val="000000"/>
          <w:sz w:val="16"/>
          <w:szCs w:val="19"/>
        </w:rPr>
        <w:t>приспособление 02.7834.9504</w:t>
      </w:r>
    </w:p>
    <w:p>
      <w:pPr>
        <w:shd w:val="clear" w:color="auto" w:fill="FFFFFF"/>
        <w:ind w:firstLine="340"/>
        <w:jc w:val="both"/>
        <w:rPr>
          <w:iCs/>
          <w:color w:val="000000"/>
          <w:szCs w:val="19"/>
        </w:rPr>
      </w:pPr>
    </w:p>
    <w:p>
      <w:pPr>
        <w:shd w:val="clear" w:color="auto" w:fill="FFFFFF"/>
        <w:ind w:firstLine="340"/>
        <w:jc w:val="both"/>
        <w:rPr>
          <w:color w:val="000000"/>
        </w:rPr>
      </w:pPr>
      <w:r>
        <w:rPr>
          <w:iCs/>
          <w:color w:val="000000"/>
          <w:szCs w:val="19"/>
        </w:rPr>
        <w:t>- п</w:t>
      </w:r>
      <w:r>
        <w:rPr>
          <w:color w:val="000000"/>
        </w:rPr>
        <w:t>ропустите через одно из двух больших отверстий полуоси удлинитель ножки индикатора 1 до упора в щит тормоза или в маслоотражатель и закрепите индикатор;</w:t>
      </w:r>
    </w:p>
    <w:p>
      <w:pPr>
        <w:shd w:val="clear" w:color="auto" w:fill="FFFFFF"/>
        <w:ind w:firstLine="340"/>
        <w:jc w:val="both"/>
        <w:rPr>
          <w:color w:val="000000"/>
        </w:rPr>
      </w:pPr>
      <w:r>
        <w:t>- п</w:t>
      </w:r>
      <w:r>
        <w:rPr>
          <w:color w:val="000000"/>
        </w:rPr>
        <w:t>роизведите замер индикатором, прикладывая к фланцу полуоси усилие около 49 Н (5 кгс) в обоих направлениях вдоль оси заднего моста. Свободный ход не должен превышать 0,7 мм.</w:t>
      </w:r>
    </w:p>
    <w:p>
      <w:pPr>
        <w:shd w:val="clear" w:color="auto" w:fill="FFFFFF"/>
        <w:ind w:firstLine="340"/>
        <w:jc w:val="both"/>
        <w:rPr>
          <w:color w:val="000000"/>
        </w:rPr>
      </w:pPr>
      <w:r>
        <w:rPr>
          <w:color w:val="000000"/>
        </w:rPr>
        <w:t>Замер свободного хода полуоси без снятия колеса и тормозного барабана производите, как описано выше с учетом следующих особенностей;</w:t>
      </w:r>
    </w:p>
    <w:p>
      <w:pPr>
        <w:shd w:val="clear" w:color="auto" w:fill="FFFFFF"/>
        <w:ind w:firstLine="340"/>
        <w:jc w:val="both"/>
        <w:rPr>
          <w:color w:val="000000"/>
        </w:rPr>
      </w:pPr>
      <w:r>
        <w:rPr>
          <w:color w:val="000000"/>
        </w:rPr>
        <w:t>- приспособление 02.7834.9504 закрепите, используя одно из отверстий под болты крепления колеса;</w:t>
      </w:r>
    </w:p>
    <w:p>
      <w:pPr>
        <w:shd w:val="clear" w:color="auto" w:fill="FFFFFF"/>
        <w:ind w:firstLine="340"/>
        <w:jc w:val="both"/>
        <w:rPr>
          <w:color w:val="000000"/>
        </w:rPr>
      </w:pPr>
      <w:r>
        <w:rPr>
          <w:color w:val="000000"/>
        </w:rPr>
        <w:t>- ножку удлинителя индикатора пропустите через другое отверстие под болт крепления колеса;</w:t>
      </w:r>
    </w:p>
    <w:p>
      <w:pPr>
        <w:shd w:val="clear" w:color="auto" w:fill="FFFFFF"/>
        <w:ind w:firstLine="340"/>
        <w:jc w:val="both"/>
        <w:rPr>
          <w:color w:val="000000"/>
        </w:rPr>
      </w:pPr>
      <w:r>
        <w:rPr>
          <w:color w:val="000000"/>
        </w:rPr>
        <w:t>- усилие, прикладываемое к колесу вдоль оси заднего моста, должно быть около 98 Н (10 кгс), свободный ход полуоси до 0,7 мм.</w:t>
      </w:r>
    </w:p>
    <w:p>
      <w:pPr>
        <w:shd w:val="clear" w:color="auto" w:fill="FFFFFF"/>
        <w:ind w:firstLine="340"/>
        <w:jc w:val="both"/>
      </w:pPr>
    </w:p>
    <w:p>
      <w:pPr>
        <w:shd w:val="clear" w:color="auto" w:fill="FFFFFF"/>
        <w:ind w:firstLine="340"/>
        <w:jc w:val="both"/>
        <w:rPr>
          <w:b/>
          <w:bCs/>
          <w:color w:val="000000"/>
          <w:szCs w:val="22"/>
        </w:rPr>
      </w:pPr>
      <w:r>
        <w:rPr>
          <w:b/>
          <w:bCs/>
          <w:color w:val="000000"/>
          <w:szCs w:val="22"/>
        </w:rPr>
        <w:t>5. Редуктор</w:t>
      </w:r>
    </w:p>
    <w:p>
      <w:pPr>
        <w:shd w:val="clear" w:color="auto" w:fill="FFFFFF"/>
        <w:ind w:firstLine="340"/>
        <w:jc w:val="both"/>
        <w:rPr>
          <w:b/>
          <w:bCs/>
          <w:color w:val="000000"/>
          <w:szCs w:val="21"/>
        </w:rPr>
      </w:pPr>
      <w:r>
        <w:rPr>
          <w:b/>
          <w:bCs/>
          <w:color w:val="000000"/>
          <w:szCs w:val="22"/>
        </w:rPr>
        <w:t>5.1. О</w:t>
      </w:r>
      <w:r>
        <w:rPr>
          <w:b/>
          <w:bCs/>
          <w:color w:val="000000"/>
          <w:szCs w:val="21"/>
        </w:rPr>
        <w:t>пределение неисправностей редуктора по шуму</w:t>
      </w:r>
    </w:p>
    <w:p>
      <w:pPr>
        <w:shd w:val="clear" w:color="auto" w:fill="FFFFFF"/>
        <w:ind w:firstLine="340"/>
        <w:jc w:val="both"/>
        <w:rPr>
          <w:color w:val="000000"/>
        </w:rPr>
      </w:pPr>
      <w:r>
        <w:rPr>
          <w:bCs/>
          <w:color w:val="000000"/>
          <w:szCs w:val="21"/>
        </w:rPr>
        <w:t>П</w:t>
      </w:r>
      <w:r>
        <w:rPr>
          <w:color w:val="000000"/>
        </w:rPr>
        <w:t>оиск неисправностей проводите в следующей очередности:</w:t>
      </w:r>
    </w:p>
    <w:p>
      <w:pPr>
        <w:pStyle w:val="3"/>
        <w:spacing w:before="0"/>
        <w:ind w:firstLine="340"/>
        <w:rPr>
          <w:rFonts w:ascii="Tahoma" w:hAnsi="Tahoma" w:cs="Tahoma"/>
          <w:sz w:val="18"/>
        </w:rPr>
      </w:pPr>
      <w:r>
        <w:rPr>
          <w:rFonts w:ascii="Tahoma" w:hAnsi="Tahoma" w:cs="Tahoma"/>
          <w:sz w:val="18"/>
        </w:rPr>
        <w:t>Испытание № 1</w:t>
      </w:r>
    </w:p>
    <w:p>
      <w:pPr>
        <w:shd w:val="clear" w:color="auto" w:fill="FFFFFF"/>
        <w:ind w:firstLine="340"/>
        <w:jc w:val="both"/>
        <w:rPr>
          <w:color w:val="000000"/>
        </w:rPr>
      </w:pPr>
      <w:r>
        <w:rPr>
          <w:color w:val="000000"/>
        </w:rPr>
        <w:t>Чтобы отчетливо определить характер шума, ведите автомобиль по шоссе со скоростью приблизительно 20 км/час.</w:t>
      </w:r>
    </w:p>
    <w:p>
      <w:pPr>
        <w:shd w:val="clear" w:color="auto" w:fill="FFFFFF"/>
        <w:ind w:firstLine="340"/>
        <w:jc w:val="both"/>
        <w:rPr>
          <w:color w:val="000000"/>
        </w:rPr>
      </w:pPr>
      <w:r>
        <w:rPr>
          <w:color w:val="000000"/>
        </w:rPr>
        <w:t>Затем постепенно увеличивайте скорость до 90 км/час, прислушиваясь одновременно к различным видам шума и замечая скорость, при которой они появляются и исчезают.</w:t>
      </w:r>
    </w:p>
    <w:p>
      <w:pPr>
        <w:shd w:val="clear" w:color="auto" w:fill="FFFFFF"/>
        <w:ind w:firstLine="340"/>
        <w:jc w:val="both"/>
        <w:rPr>
          <w:color w:val="000000"/>
        </w:rPr>
      </w:pPr>
      <w:r>
        <w:rPr>
          <w:color w:val="000000"/>
        </w:rPr>
        <w:t>Отпустите педаль управления дроссельной заслонкой и без притормаживания погасите скорость двигателем.</w:t>
      </w:r>
    </w:p>
    <w:p>
      <w:pPr>
        <w:shd w:val="clear" w:color="auto" w:fill="FFFFFF"/>
        <w:ind w:firstLine="340"/>
        <w:jc w:val="both"/>
        <w:rPr>
          <w:color w:val="000000"/>
        </w:rPr>
      </w:pPr>
      <w:r>
        <w:rPr>
          <w:color w:val="000000"/>
        </w:rPr>
        <w:t>Во время замедления следите за изменением шума, а также за моментом, когда шум усиливается. Обычно шум возникает и исчезает при одних и тех же скоростях как при ускорении, так и при замедлении.</w:t>
      </w:r>
    </w:p>
    <w:p>
      <w:pPr>
        <w:pStyle w:val="3"/>
        <w:spacing w:before="0"/>
        <w:ind w:firstLine="340"/>
        <w:rPr>
          <w:rFonts w:ascii="Tahoma" w:hAnsi="Tahoma" w:cs="Tahoma"/>
          <w:sz w:val="18"/>
        </w:rPr>
      </w:pPr>
      <w:r>
        <w:rPr>
          <w:rFonts w:ascii="Tahoma" w:hAnsi="Tahoma" w:cs="Tahoma"/>
          <w:sz w:val="18"/>
        </w:rPr>
        <w:t>Испытание № 2</w:t>
      </w:r>
    </w:p>
    <w:p>
      <w:pPr>
        <w:shd w:val="clear" w:color="auto" w:fill="FFFFFF"/>
        <w:ind w:firstLine="340"/>
        <w:jc w:val="both"/>
        <w:rPr>
          <w:color w:val="000000"/>
        </w:rPr>
      </w:pPr>
      <w:r>
        <w:rPr>
          <w:color w:val="000000"/>
        </w:rPr>
        <w:t>Разгоните автомобиль приблизительно до 100 км/час, поставьте рычаг переключения передач в нейтральное положение, выключите зажигание и дайте автомобилю возможность свободно катиться до остановки; следите за характером шума на различных скоростях замедления.</w:t>
      </w:r>
    </w:p>
    <w:p>
      <w:pPr>
        <w:shd w:val="clear" w:color="auto" w:fill="FFFFFF"/>
        <w:ind w:firstLine="340"/>
        <w:jc w:val="both"/>
        <w:rPr>
          <w:i/>
          <w:iCs/>
          <w:color w:val="000000"/>
          <w:szCs w:val="21"/>
        </w:rPr>
      </w:pPr>
      <w:r>
        <w:rPr>
          <w:i/>
          <w:iCs/>
          <w:color w:val="000000"/>
          <w:u w:val="single"/>
        </w:rPr>
        <w:t>Предупреждение</w:t>
      </w:r>
      <w:r>
        <w:rPr>
          <w:i/>
          <w:iCs/>
          <w:color w:val="000000"/>
        </w:rPr>
        <w:t>: П</w:t>
      </w:r>
      <w:r>
        <w:rPr>
          <w:i/>
          <w:iCs/>
          <w:color w:val="000000"/>
          <w:szCs w:val="21"/>
        </w:rPr>
        <w:t>ри выключении зажигания будьте внимательны и аккуратны. Не поворачивайте ключ больше, чем нужно. Это может привести к срабатыванию противоугонного устройства.</w:t>
      </w:r>
    </w:p>
    <w:p>
      <w:pPr>
        <w:shd w:val="clear" w:color="auto" w:fill="FFFFFF"/>
        <w:ind w:firstLine="340"/>
        <w:jc w:val="both"/>
        <w:rPr>
          <w:color w:val="000000"/>
        </w:rPr>
      </w:pPr>
      <w:r>
        <w:rPr>
          <w:color w:val="000000"/>
          <w:szCs w:val="21"/>
        </w:rPr>
        <w:t>Ш</w:t>
      </w:r>
      <w:r>
        <w:rPr>
          <w:color w:val="000000"/>
        </w:rPr>
        <w:t>ум, замеченный во время испытания и соответствующий замеченному при первом испытании исходит не от шестерен главной передачи, поскольку они без нагрузки не могут давать шума.</w:t>
      </w:r>
    </w:p>
    <w:p>
      <w:pPr>
        <w:shd w:val="clear" w:color="auto" w:fill="FFFFFF"/>
        <w:ind w:firstLine="340"/>
        <w:jc w:val="both"/>
        <w:rPr>
          <w:color w:val="000000"/>
        </w:rPr>
      </w:pPr>
      <w:r>
        <w:rPr>
          <w:color w:val="000000"/>
        </w:rPr>
        <w:t>Напротив, шум, отмеченный при первом испытании и не повто-ряющийся при втором, может исходить от шестерен редуктора или подшипников ведущей шестерни или дифференциала.</w:t>
      </w:r>
    </w:p>
    <w:p>
      <w:pPr>
        <w:pStyle w:val="3"/>
        <w:spacing w:before="0"/>
        <w:ind w:firstLine="340"/>
        <w:rPr>
          <w:rFonts w:ascii="Tahoma" w:hAnsi="Tahoma" w:cs="Tahoma"/>
          <w:bCs/>
          <w:sz w:val="18"/>
          <w:szCs w:val="23"/>
        </w:rPr>
      </w:pPr>
      <w:r>
        <w:rPr>
          <w:rFonts w:ascii="Tahoma" w:hAnsi="Tahoma" w:cs="Tahoma"/>
          <w:bCs/>
          <w:sz w:val="18"/>
          <w:szCs w:val="23"/>
        </w:rPr>
        <w:t>Испытание № 3</w:t>
      </w:r>
    </w:p>
    <w:p>
      <w:pPr>
        <w:shd w:val="clear" w:color="auto" w:fill="FFFFFF"/>
        <w:ind w:firstLine="340"/>
        <w:jc w:val="both"/>
        <w:rPr>
          <w:color w:val="000000"/>
        </w:rPr>
      </w:pPr>
      <w:r>
        <w:rPr>
          <w:color w:val="000000"/>
        </w:rPr>
        <w:t>При неподвижном и заторможенном автомобиле включите двигатель и, увеличивая постепенно обороты его, сравните возникшие шумы с замеченными в предыдущих испытаниях. Шумы, оказавшиеся похожими на шумы испытания № 1, укажут, что они не являются шумом редуктора при испытании и вызваны другими узлами.</w:t>
      </w:r>
    </w:p>
    <w:p>
      <w:pPr>
        <w:pStyle w:val="3"/>
        <w:spacing w:before="0"/>
        <w:ind w:firstLine="340"/>
        <w:rPr>
          <w:rFonts w:ascii="Tahoma" w:hAnsi="Tahoma" w:cs="Tahoma"/>
          <w:sz w:val="18"/>
        </w:rPr>
      </w:pPr>
      <w:r>
        <w:rPr>
          <w:rFonts w:ascii="Tahoma" w:hAnsi="Tahoma" w:cs="Tahoma"/>
          <w:sz w:val="18"/>
        </w:rPr>
        <w:t>Испытание № 4</w:t>
      </w:r>
    </w:p>
    <w:p>
      <w:pPr>
        <w:shd w:val="clear" w:color="auto" w:fill="FFFFFF"/>
        <w:ind w:firstLine="340"/>
        <w:jc w:val="both"/>
        <w:rPr>
          <w:color w:val="000000"/>
        </w:rPr>
      </w:pPr>
      <w:r>
        <w:rPr>
          <w:color w:val="000000"/>
        </w:rPr>
        <w:t>Шумы, обнаруженные при первом испытании и не повторившиеся при последующих, исходят от редуктора; для подтверждения поднимите задние колеса, заведите двигатель и включите четвертую передачу. При этом можно убедиться, что шумы, действительно, исходят от редуктора, а не от других узлов, например, подвески или кузова.</w:t>
      </w:r>
    </w:p>
    <w:p>
      <w:pPr>
        <w:shd w:val="clear" w:color="auto" w:fill="FFFFFF"/>
        <w:ind w:firstLine="340"/>
        <w:jc w:val="both"/>
        <w:rPr>
          <w:color w:val="000000"/>
        </w:rPr>
      </w:pPr>
    </w:p>
    <w:p>
      <w:pPr>
        <w:shd w:val="clear" w:color="auto" w:fill="FFFFFF"/>
        <w:ind w:firstLine="340"/>
        <w:jc w:val="both"/>
        <w:rPr>
          <w:b/>
          <w:bCs/>
          <w:color w:val="000000"/>
          <w:szCs w:val="22"/>
        </w:rPr>
      </w:pPr>
      <w:r>
        <w:rPr>
          <w:b/>
          <w:bCs/>
          <w:color w:val="000000"/>
        </w:rPr>
        <w:t>5.2. С</w:t>
      </w:r>
      <w:r>
        <w:rPr>
          <w:b/>
          <w:bCs/>
          <w:color w:val="000000"/>
          <w:szCs w:val="22"/>
        </w:rPr>
        <w:t>нятие редуктора</w:t>
      </w:r>
    </w:p>
    <w:p>
      <w:pPr>
        <w:shd w:val="clear" w:color="auto" w:fill="FFFFFF"/>
        <w:ind w:firstLine="340"/>
        <w:jc w:val="both"/>
        <w:rPr>
          <w:color w:val="000000"/>
        </w:rPr>
      </w:pPr>
      <w:r>
        <w:rPr>
          <w:bCs/>
          <w:color w:val="000000"/>
          <w:szCs w:val="22"/>
        </w:rPr>
        <w:t>П</w:t>
      </w:r>
      <w:r>
        <w:rPr>
          <w:color w:val="000000"/>
        </w:rPr>
        <w:t>ри необходимости снять только один редуктор:</w:t>
      </w:r>
    </w:p>
    <w:p>
      <w:pPr>
        <w:shd w:val="clear" w:color="auto" w:fill="FFFFFF"/>
        <w:ind w:firstLine="340"/>
        <w:jc w:val="both"/>
        <w:rPr>
          <w:color w:val="000000"/>
        </w:rPr>
      </w:pPr>
      <w:r>
        <w:rPr>
          <w:color w:val="000000"/>
        </w:rPr>
        <w:t>- слейте масло из балки моста;</w:t>
      </w:r>
    </w:p>
    <w:p>
      <w:pPr>
        <w:shd w:val="clear" w:color="auto" w:fill="FFFFFF"/>
        <w:ind w:firstLine="340"/>
        <w:jc w:val="both"/>
        <w:rPr>
          <w:color w:val="000000"/>
        </w:rPr>
      </w:pPr>
      <w:r>
        <w:rPr>
          <w:color w:val="000000"/>
        </w:rPr>
        <w:t>- приподняв заднюю часть автомобиля, установите ее на подставки и снимите колеса;</w:t>
      </w:r>
    </w:p>
    <w:p>
      <w:pPr>
        <w:shd w:val="clear" w:color="auto" w:fill="FFFFFF"/>
        <w:ind w:firstLine="340"/>
        <w:jc w:val="both"/>
        <w:rPr>
          <w:color w:val="000000"/>
        </w:rPr>
      </w:pPr>
      <w:r>
        <w:rPr>
          <w:color w:val="000000"/>
        </w:rPr>
        <w:t>- отверните гайки крепления щита тормоза к балке и выдвиньте полуоси так, чтобы они вышли из коробки дифференциала;</w:t>
      </w:r>
    </w:p>
    <w:p>
      <w:pPr>
        <w:shd w:val="clear" w:color="auto" w:fill="FFFFFF"/>
        <w:ind w:firstLine="340"/>
        <w:jc w:val="both"/>
        <w:rPr>
          <w:color w:val="000000"/>
        </w:rPr>
      </w:pPr>
      <w:r>
        <w:rPr>
          <w:color w:val="000000"/>
        </w:rPr>
        <w:t>- отсоединив карданный вал от редуктора, поставьте подставку под картер редуктора, выверните болты его крепления к балке заднего моста, и выньте редуктор из балки, не повреждая прокладку.</w:t>
      </w:r>
    </w:p>
    <w:p>
      <w:pPr>
        <w:shd w:val="clear" w:color="auto" w:fill="FFFFFF"/>
        <w:ind w:firstLine="340"/>
        <w:jc w:val="both"/>
      </w:pPr>
    </w:p>
    <w:p>
      <w:pPr>
        <w:shd w:val="clear" w:color="auto" w:fill="FFFFFF"/>
        <w:ind w:firstLine="340"/>
        <w:jc w:val="both"/>
        <w:rPr>
          <w:b/>
          <w:bCs/>
          <w:color w:val="000000"/>
          <w:szCs w:val="22"/>
        </w:rPr>
      </w:pPr>
      <w:r>
        <w:rPr>
          <w:b/>
          <w:bCs/>
        </w:rPr>
        <w:t>5.3. У</w:t>
      </w:r>
      <w:r>
        <w:rPr>
          <w:b/>
          <w:bCs/>
          <w:color w:val="000000"/>
          <w:szCs w:val="22"/>
        </w:rPr>
        <w:t>становка редуктора</w:t>
      </w:r>
    </w:p>
    <w:p>
      <w:pPr>
        <w:shd w:val="clear" w:color="auto" w:fill="FFFFFF"/>
        <w:ind w:firstLine="340"/>
        <w:jc w:val="both"/>
        <w:rPr>
          <w:color w:val="000000"/>
        </w:rPr>
      </w:pPr>
      <w:r>
        <w:rPr>
          <w:bCs/>
          <w:color w:val="000000"/>
          <w:szCs w:val="22"/>
        </w:rPr>
        <w:t>П</w:t>
      </w:r>
      <w:r>
        <w:rPr>
          <w:color w:val="000000"/>
        </w:rPr>
        <w:t>еред установкой редуктора балку моста тщательно очистите от масла.</w:t>
      </w:r>
    </w:p>
    <w:p>
      <w:pPr>
        <w:shd w:val="clear" w:color="auto" w:fill="FFFFFF"/>
        <w:ind w:firstLine="340"/>
        <w:jc w:val="both"/>
        <w:rPr>
          <w:color w:val="000000"/>
        </w:rPr>
      </w:pPr>
      <w:r>
        <w:rPr>
          <w:color w:val="000000"/>
        </w:rPr>
        <w:t>Положите на привалочную поверхность уплотнительную прокладку, вставьте редуктор в балку и закрепите болтами. Резьбу болтов предварительно смажьте герметикой. Перед нанесением герметика болты и отверстия в балке тщательно обезжирьте. Присоедините карданный вал к редуктору. Установите полуоси и тормозные барабаны.</w:t>
      </w:r>
    </w:p>
    <w:p>
      <w:pPr>
        <w:shd w:val="clear" w:color="auto" w:fill="FFFFFF"/>
        <w:ind w:firstLine="340"/>
        <w:jc w:val="both"/>
        <w:rPr>
          <w:color w:val="000000"/>
        </w:rPr>
      </w:pPr>
      <w:r>
        <w:rPr>
          <w:color w:val="000000"/>
        </w:rPr>
        <w:t>Установите колесо с шиной и наверните без затягивания болты крепления колеса. Поставив оба колеса, удалите подставки и опустите автомобиль; затем затяните болты крепления колес динамометрическим ключом.</w:t>
      </w:r>
    </w:p>
    <w:p>
      <w:pPr>
        <w:shd w:val="clear" w:color="auto" w:fill="FFFFFF"/>
        <w:ind w:firstLine="340"/>
        <w:jc w:val="both"/>
        <w:rPr>
          <w:color w:val="000000"/>
        </w:rPr>
      </w:pPr>
      <w:r>
        <w:rPr>
          <w:color w:val="000000"/>
        </w:rPr>
        <w:t>Через маслоналивное отверстие заправьте балку моста маслом, предварительно очистив и ввернув в балку сливную пробку.</w:t>
      </w:r>
    </w:p>
    <w:p>
      <w:pPr>
        <w:shd w:val="clear" w:color="auto" w:fill="FFFFFF"/>
        <w:ind w:firstLine="340"/>
        <w:jc w:val="both"/>
        <w:rPr>
          <w:color w:val="000000"/>
        </w:rPr>
      </w:pPr>
    </w:p>
    <w:p>
      <w:pPr>
        <w:shd w:val="clear" w:color="auto" w:fill="FFFFFF"/>
        <w:ind w:firstLine="340"/>
        <w:jc w:val="both"/>
        <w:rPr>
          <w:b/>
          <w:bCs/>
          <w:color w:val="000000"/>
          <w:szCs w:val="21"/>
        </w:rPr>
      </w:pPr>
      <w:r>
        <w:rPr>
          <w:b/>
          <w:bCs/>
          <w:color w:val="000000"/>
        </w:rPr>
        <w:t>5.4. Р</w:t>
      </w:r>
      <w:r>
        <w:rPr>
          <w:b/>
          <w:bCs/>
          <w:color w:val="000000"/>
          <w:szCs w:val="21"/>
        </w:rPr>
        <w:t>азборка редуктора</w:t>
      </w:r>
    </w:p>
    <w:p>
      <w:pPr>
        <w:shd w:val="clear" w:color="auto" w:fill="FFFFFF"/>
        <w:ind w:firstLine="340"/>
        <w:jc w:val="both"/>
        <w:rPr>
          <w:color w:val="000000"/>
        </w:rPr>
      </w:pPr>
      <w:r>
        <w:rPr>
          <w:bCs/>
          <w:color w:val="000000"/>
          <w:szCs w:val="21"/>
        </w:rPr>
        <w:t>З</w:t>
      </w:r>
      <w:r>
        <w:rPr>
          <w:color w:val="000000"/>
        </w:rPr>
        <w:t>акрепите редуктор на стенде. Снимите стопорные пластины, выверните болты и снимите крышки подшипников коробки дифференциала, регулировочные гайки, и наружные кольца роликовых подшипников. Крышки и наружные кольца подшипников перед снятием пометьте, чтобы при сборке установить на прежние места.</w:t>
      </w:r>
    </w:p>
    <w:p>
      <w:pPr>
        <w:shd w:val="clear" w:color="auto" w:fill="FFFFFF"/>
        <w:ind w:firstLine="340"/>
        <w:jc w:val="both"/>
        <w:rPr>
          <w:color w:val="000000"/>
        </w:rPr>
      </w:pPr>
      <w:r>
        <w:rPr>
          <w:color w:val="000000"/>
        </w:rPr>
        <w:t>Выньте из картера редуктора коробку дифференциала вместе с ведомой шестерней и внутренними кольцами подшипников.</w:t>
      </w:r>
    </w:p>
    <w:p>
      <w:pPr>
        <w:shd w:val="clear" w:color="auto" w:fill="FFFFFF"/>
        <w:ind w:firstLine="340"/>
        <w:jc w:val="both"/>
        <w:rPr>
          <w:color w:val="000000"/>
        </w:rPr>
      </w:pPr>
      <w:r>
        <w:rPr>
          <w:color w:val="000000"/>
        </w:rPr>
        <w:t>Чтобы снять ведущую шестерню и ее детали:</w:t>
      </w:r>
    </w:p>
    <w:p>
      <w:pPr>
        <w:shd w:val="clear" w:color="auto" w:fill="FFFFFF"/>
        <w:ind w:firstLine="340"/>
        <w:jc w:val="both"/>
        <w:rPr>
          <w:color w:val="000000"/>
        </w:rPr>
      </w:pPr>
      <w:r>
        <w:rPr>
          <w:color w:val="000000"/>
        </w:rPr>
        <w:t>- переверните картер редуктора горловиной вверх (рис. 11) и, придерживая стопором 1 фланец 3 ведущей шестерни, отверните ключом 2 гайку крепления фланца;</w:t>
      </w:r>
    </w:p>
    <w:p>
      <w:pPr>
        <w:shd w:val="clear" w:color="auto" w:fill="FFFFFF"/>
        <w:ind w:firstLine="340"/>
        <w:jc w:val="both"/>
        <w:rPr>
          <w:color w:val="000000"/>
        </w:rPr>
      </w:pPr>
      <w:r>
        <w:rPr>
          <w:color w:val="000000"/>
        </w:rPr>
        <w:t>- снимите фланец и выньте ведущую шестерню с регулировочным кольцом, внутренним кольцом заднего подшипника и с распорной втулкой;</w:t>
      </w:r>
    </w:p>
    <w:p>
      <w:pPr>
        <w:shd w:val="clear" w:color="auto" w:fill="FFFFFF"/>
        <w:jc w:val="center"/>
        <w:rPr>
          <w:sz w:val="16"/>
          <w:szCs w:val="24"/>
        </w:rPr>
      </w:pPr>
      <w:r>
        <w:rPr>
          <w:sz w:val="16"/>
          <w:szCs w:val="24"/>
        </w:rPr>
        <w:pict>
          <v:shape id="_x0000_i1035" o:spt="75" type="#_x0000_t75" style="height:153.5pt;width:139.5pt;" filled="t" o:preferrelative="t" stroked="f" coordsize="21600,21600">
            <v:path/>
            <v:fill on="t" color2="#000000" focussize="0,0"/>
            <v:stroke on="f" joinstyle="miter"/>
            <v:imagedata r:id="rId24" o:title=""/>
            <o:lock v:ext="edit" aspectratio="t"/>
            <w10:wrap type="none"/>
            <w10:anchorlock/>
          </v:shape>
        </w:pict>
      </w:r>
    </w:p>
    <w:p>
      <w:pPr>
        <w:shd w:val="clear" w:color="auto" w:fill="FFFFFF"/>
        <w:jc w:val="center"/>
        <w:rPr>
          <w:iCs/>
          <w:color w:val="000000"/>
          <w:sz w:val="16"/>
          <w:szCs w:val="19"/>
        </w:rPr>
      </w:pPr>
      <w:r>
        <w:rPr>
          <w:sz w:val="16"/>
          <w:szCs w:val="24"/>
        </w:rPr>
        <w:t>Р</w:t>
      </w:r>
      <w:r>
        <w:rPr>
          <w:iCs/>
          <w:color w:val="000000"/>
          <w:sz w:val="16"/>
        </w:rPr>
        <w:t xml:space="preserve">ис. 11. Отвертывание самоконтрящейся гайки ведущей шестерни: </w:t>
      </w:r>
      <w:r>
        <w:rPr>
          <w:bCs/>
          <w:iCs/>
          <w:color w:val="000000"/>
          <w:sz w:val="16"/>
          <w:szCs w:val="18"/>
        </w:rPr>
        <w:t xml:space="preserve">1 - стопор </w:t>
      </w:r>
      <w:r>
        <w:rPr>
          <w:iCs/>
          <w:color w:val="000000"/>
          <w:sz w:val="16"/>
          <w:szCs w:val="18"/>
        </w:rPr>
        <w:t xml:space="preserve">для </w:t>
      </w:r>
      <w:r>
        <w:rPr>
          <w:bCs/>
          <w:iCs/>
          <w:color w:val="000000"/>
          <w:sz w:val="16"/>
          <w:szCs w:val="18"/>
        </w:rPr>
        <w:t xml:space="preserve">фиксирования </w:t>
      </w:r>
      <w:r>
        <w:rPr>
          <w:iCs/>
          <w:color w:val="000000"/>
          <w:sz w:val="16"/>
          <w:szCs w:val="18"/>
        </w:rPr>
        <w:t xml:space="preserve">фланца ведущей шестерни; </w:t>
      </w:r>
      <w:r>
        <w:rPr>
          <w:iCs/>
          <w:color w:val="000000"/>
          <w:sz w:val="16"/>
          <w:szCs w:val="19"/>
        </w:rPr>
        <w:t xml:space="preserve">2 - торцовый </w:t>
      </w:r>
      <w:r>
        <w:rPr>
          <w:bCs/>
          <w:iCs/>
          <w:color w:val="000000"/>
          <w:sz w:val="16"/>
          <w:szCs w:val="19"/>
        </w:rPr>
        <w:t xml:space="preserve">ключ; 3 </w:t>
      </w:r>
      <w:r>
        <w:rPr>
          <w:iCs/>
          <w:color w:val="000000"/>
          <w:sz w:val="16"/>
          <w:szCs w:val="19"/>
        </w:rPr>
        <w:t xml:space="preserve">- фланец ведущей шестерни; 4 - кронштейн для </w:t>
      </w:r>
      <w:r>
        <w:rPr>
          <w:bCs/>
          <w:iCs/>
          <w:color w:val="000000"/>
          <w:sz w:val="16"/>
          <w:szCs w:val="19"/>
        </w:rPr>
        <w:t xml:space="preserve">крепления </w:t>
      </w:r>
      <w:r>
        <w:rPr>
          <w:iCs/>
          <w:color w:val="000000"/>
          <w:sz w:val="16"/>
          <w:szCs w:val="19"/>
        </w:rPr>
        <w:t>редуктора на стенде</w:t>
      </w:r>
    </w:p>
    <w:p>
      <w:pPr>
        <w:shd w:val="clear" w:color="auto" w:fill="FFFFFF"/>
        <w:ind w:firstLine="340"/>
        <w:jc w:val="both"/>
        <w:rPr>
          <w:iCs/>
          <w:color w:val="000000"/>
          <w:szCs w:val="19"/>
        </w:rPr>
      </w:pPr>
    </w:p>
    <w:p>
      <w:pPr>
        <w:shd w:val="clear" w:color="auto" w:fill="FFFFFF"/>
        <w:ind w:firstLine="340"/>
        <w:jc w:val="both"/>
        <w:rPr>
          <w:color w:val="000000"/>
        </w:rPr>
      </w:pPr>
      <w:r>
        <w:t>- и</w:t>
      </w:r>
      <w:r>
        <w:rPr>
          <w:color w:val="000000"/>
        </w:rPr>
        <w:t>з картера редуктора выньте сальник, маслоотражатель и внутреннее кольцо переднего подшипника;</w:t>
      </w:r>
    </w:p>
    <w:p>
      <w:pPr>
        <w:shd w:val="clear" w:color="auto" w:fill="FFFFFF"/>
        <w:ind w:firstLine="340"/>
        <w:jc w:val="both"/>
        <w:rPr>
          <w:color w:val="000000"/>
        </w:rPr>
      </w:pPr>
      <w:r>
        <w:rPr>
          <w:color w:val="000000"/>
        </w:rPr>
        <w:t>- выпрессуйте наружные кольца переднего и заднего подшипников оправкой А.70198;</w:t>
      </w:r>
    </w:p>
    <w:p>
      <w:pPr>
        <w:shd w:val="clear" w:color="auto" w:fill="FFFFFF"/>
        <w:ind w:firstLine="340"/>
        <w:jc w:val="both"/>
        <w:rPr>
          <w:color w:val="000000"/>
        </w:rPr>
      </w:pPr>
      <w:r>
        <w:rPr>
          <w:color w:val="000000"/>
        </w:rPr>
        <w:t>- снимите с ведущей шестерни распорную втулку и с помощью универсального съемника А.40005/1/7 и оправки А.45008 (рис. 12) снимите внутреннее кольцо заднего роликового подшипника;</w:t>
      </w:r>
    </w:p>
    <w:p>
      <w:pPr>
        <w:shd w:val="clear" w:color="auto" w:fill="FFFFFF"/>
        <w:ind w:firstLine="340"/>
        <w:jc w:val="both"/>
        <w:rPr>
          <w:color w:val="000000"/>
        </w:rPr>
      </w:pPr>
      <w:r>
        <w:rPr>
          <w:color w:val="000000"/>
        </w:rPr>
        <w:t>- снимите регулировочное кольцо ведущей шестерни.</w:t>
      </w:r>
    </w:p>
    <w:p>
      <w:pPr>
        <w:shd w:val="clear" w:color="auto" w:fill="FFFFFF"/>
        <w:ind w:firstLine="340"/>
        <w:jc w:val="both"/>
        <w:rPr>
          <w:bCs/>
          <w:color w:val="000000"/>
          <w:szCs w:val="22"/>
        </w:rPr>
      </w:pPr>
      <w:r>
        <w:rPr>
          <w:bCs/>
          <w:color w:val="000000"/>
          <w:szCs w:val="22"/>
        </w:rPr>
        <w:t>Для разборки дифференциала:</w:t>
      </w:r>
    </w:p>
    <w:p>
      <w:pPr>
        <w:pStyle w:val="23"/>
      </w:pPr>
      <w:r>
        <w:t>- снимите внутренние кольца 2 (рис. 13) роликовых подшипников коробки 3 дифференциала, пользуясь для этого универсальным съемником А.40005/1/6 и упором А.45028;</w:t>
      </w:r>
    </w:p>
    <w:p>
      <w:pPr>
        <w:shd w:val="clear" w:color="auto" w:fill="FFFFFF"/>
        <w:ind w:firstLine="340"/>
        <w:jc w:val="both"/>
        <w:rPr>
          <w:color w:val="000000"/>
        </w:rPr>
      </w:pPr>
      <w:r>
        <w:rPr>
          <w:iCs/>
          <w:color w:val="000000"/>
          <w:szCs w:val="18"/>
        </w:rPr>
        <w:t xml:space="preserve">- </w:t>
      </w:r>
      <w:r>
        <w:rPr>
          <w:color w:val="000000"/>
        </w:rPr>
        <w:t>отверните болты крепления ведомой шестерни и выбейте из коробки ось сателлитов;</w:t>
      </w:r>
    </w:p>
    <w:p>
      <w:pPr>
        <w:shd w:val="clear" w:color="auto" w:fill="FFFFFF"/>
        <w:ind w:firstLine="340"/>
        <w:jc w:val="both"/>
        <w:rPr>
          <w:color w:val="000000"/>
        </w:rPr>
      </w:pPr>
      <w:r>
        <w:rPr>
          <w:color w:val="000000"/>
        </w:rPr>
        <w:t>- проверните шестерни полуосей и сателлиты так, чтобы последние выкатились в окна дифференциала, после чего их можно вынуть;</w:t>
      </w:r>
    </w:p>
    <w:p>
      <w:pPr>
        <w:shd w:val="clear" w:color="auto" w:fill="FFFFFF"/>
        <w:ind w:firstLine="340"/>
        <w:jc w:val="both"/>
        <w:rPr>
          <w:color w:val="000000"/>
        </w:rPr>
      </w:pPr>
      <w:r>
        <w:rPr>
          <w:color w:val="000000"/>
        </w:rPr>
        <w:t>- снимите шестерни полуосей с опорными шайбами.</w:t>
      </w:r>
    </w:p>
    <w:p>
      <w:pPr>
        <w:shd w:val="clear" w:color="auto" w:fill="FFFFFF"/>
        <w:ind w:firstLine="340"/>
        <w:jc w:val="both"/>
      </w:pPr>
    </w:p>
    <w:p>
      <w:pPr>
        <w:shd w:val="clear" w:color="auto" w:fill="FFFFFF"/>
        <w:ind w:firstLine="340"/>
        <w:jc w:val="both"/>
        <w:rPr>
          <w:b/>
          <w:bCs/>
          <w:color w:val="000000"/>
          <w:szCs w:val="21"/>
        </w:rPr>
      </w:pPr>
      <w:r>
        <w:rPr>
          <w:b/>
          <w:bCs/>
        </w:rPr>
        <w:t>5.5. П</w:t>
      </w:r>
      <w:r>
        <w:rPr>
          <w:b/>
          <w:bCs/>
          <w:color w:val="000000"/>
          <w:szCs w:val="21"/>
        </w:rPr>
        <w:t>роверка технического состояния деталей редуктора</w:t>
      </w:r>
    </w:p>
    <w:p>
      <w:pPr>
        <w:shd w:val="clear" w:color="auto" w:fill="FFFFFF"/>
        <w:ind w:firstLine="340"/>
        <w:jc w:val="both"/>
        <w:rPr>
          <w:color w:val="000000"/>
        </w:rPr>
      </w:pPr>
      <w:r>
        <w:rPr>
          <w:bCs/>
          <w:color w:val="000000"/>
          <w:szCs w:val="21"/>
        </w:rPr>
        <w:t>П</w:t>
      </w:r>
      <w:r>
        <w:rPr>
          <w:color w:val="000000"/>
        </w:rPr>
        <w:t>еред осмотром детали редуктора тщательно промойте. Это облегчит выявление износа и повреждения деталей.</w:t>
      </w:r>
    </w:p>
    <w:p>
      <w:pPr>
        <w:pStyle w:val="9"/>
        <w:spacing w:before="0"/>
        <w:ind w:firstLine="340"/>
        <w:rPr>
          <w:rFonts w:ascii="Tahoma" w:hAnsi="Tahoma" w:cs="Tahoma"/>
          <w:sz w:val="18"/>
        </w:rPr>
      </w:pPr>
      <w:r>
        <w:rPr>
          <w:rFonts w:ascii="Tahoma" w:hAnsi="Tahoma" w:cs="Tahoma"/>
          <w:sz w:val="18"/>
        </w:rPr>
        <w:t>Проверьте, нет ли на зубьях шестерен главной передачи повреждений и правильно ли расположены пятна контакта на рабочих поверхностях зубьев. При недопустимом износе детали замените новыми; если зацепление неправильное, найдите причину.</w:t>
      </w:r>
    </w:p>
    <w:p>
      <w:pPr>
        <w:shd w:val="clear" w:color="auto" w:fill="FFFFFF"/>
        <w:ind w:firstLine="340"/>
        <w:jc w:val="both"/>
        <w:rPr>
          <w:i/>
          <w:iCs/>
          <w:color w:val="000000"/>
        </w:rPr>
      </w:pPr>
      <w:r>
        <w:rPr>
          <w:i/>
          <w:iCs/>
          <w:color w:val="000000"/>
          <w:u w:val="single"/>
        </w:rPr>
        <w:t>Примечание</w:t>
      </w:r>
      <w:r>
        <w:rPr>
          <w:i/>
          <w:iCs/>
          <w:color w:val="000000"/>
        </w:rPr>
        <w:t>: в запасные части ведущая и ведомая шестерни поставляются комплектом, подобранным по шуму и контакту, поэтому при повреждении одной шестерни заменяют обе.</w:t>
      </w:r>
    </w:p>
    <w:p>
      <w:pPr>
        <w:jc w:val="center"/>
        <w:rPr>
          <w:sz w:val="16"/>
          <w:szCs w:val="24"/>
        </w:rPr>
      </w:pPr>
    </w:p>
    <w:p>
      <w:pPr>
        <w:sectPr>
          <w:footnotePr>
            <w:pos w:val="beneathText"/>
          </w:footnotePr>
          <w:type w:val="continuous"/>
          <w:pgSz w:w="11905" w:h="16837"/>
          <w:pgMar w:top="1134" w:right="850" w:bottom="1134" w:left="1701" w:header="720" w:footer="720" w:gutter="0"/>
          <w:cols w:space="720" w:num="1"/>
          <w:docGrid w:linePitch="360" w:charSpace="0"/>
        </w:sectPr>
      </w:pPr>
    </w:p>
    <w:p>
      <w:pPr>
        <w:jc w:val="center"/>
        <w:rPr>
          <w:iCs/>
          <w:color w:val="000000"/>
          <w:sz w:val="16"/>
          <w:szCs w:val="22"/>
        </w:rPr>
      </w:pPr>
      <w:r>
        <w:rPr>
          <w:sz w:val="16"/>
          <w:szCs w:val="24"/>
        </w:rPr>
        <w:pict>
          <v:shape id="_x0000_i1036" o:spt="75" type="#_x0000_t75" style="height:178.5pt;width:113pt;" filled="t" o:preferrelative="t" stroked="f" coordsize="21600,21600">
            <v:path/>
            <v:fill on="t" color2="#000000" focussize="0,0"/>
            <v:stroke on="f" joinstyle="miter"/>
            <v:imagedata r:id="rId25" o:title=""/>
            <o:lock v:ext="edit" aspectratio="t"/>
            <w10:wrap type="none"/>
            <w10:anchorlock/>
          </v:shape>
        </w:pict>
      </w:r>
    </w:p>
    <w:p>
      <w:pPr>
        <w:shd w:val="clear" w:color="auto" w:fill="FFFFFF"/>
        <w:jc w:val="center"/>
        <w:rPr>
          <w:iCs/>
          <w:color w:val="000000"/>
          <w:sz w:val="16"/>
          <w:szCs w:val="18"/>
        </w:rPr>
      </w:pPr>
      <w:r>
        <w:rPr>
          <w:iCs/>
          <w:color w:val="000000"/>
          <w:sz w:val="16"/>
          <w:szCs w:val="22"/>
        </w:rPr>
        <w:t xml:space="preserve">Рис. 12. Снятие внутреннего кольца заднего подшипника ведущей шестерни универсальным съемником А.40005/1/7: </w:t>
      </w:r>
      <w:r>
        <w:rPr>
          <w:iCs/>
          <w:color w:val="000000"/>
          <w:sz w:val="16"/>
          <w:szCs w:val="18"/>
        </w:rPr>
        <w:t>1 - универсальный съемник А.40005/1/7; 2 - ведущая шестерня; 3 - внутреннее кольцо подшипника; 4 - приспособление А.45008</w:t>
      </w:r>
    </w:p>
    <w:p>
      <w:pPr>
        <w:shd w:val="clear" w:color="auto" w:fill="FFFFFF"/>
        <w:jc w:val="center"/>
        <w:rPr>
          <w:iCs/>
          <w:color w:val="000000"/>
          <w:sz w:val="16"/>
          <w:szCs w:val="18"/>
        </w:rPr>
      </w:pPr>
    </w:p>
    <w:p>
      <w:pPr>
        <w:shd w:val="clear" w:color="auto" w:fill="FFFFFF"/>
        <w:jc w:val="center"/>
        <w:rPr>
          <w:iCs/>
          <w:color w:val="000000"/>
          <w:sz w:val="16"/>
          <w:szCs w:val="18"/>
        </w:rPr>
      </w:pPr>
      <w:r>
        <w:rPr>
          <w:sz w:val="16"/>
          <w:szCs w:val="24"/>
        </w:rPr>
        <w:pict>
          <v:shape id="_x0000_i1037" o:spt="75" type="#_x0000_t75" style="height:179pt;width:122.5pt;" filled="t" o:preferrelative="t" stroked="f" coordsize="21600,21600">
            <v:path/>
            <v:fill on="t" color2="#000000" focussize="0,0"/>
            <v:stroke on="f" joinstyle="miter"/>
            <v:imagedata r:id="rId26" o:title=""/>
            <o:lock v:ext="edit" aspectratio="t"/>
            <w10:wrap type="none"/>
            <w10:anchorlock/>
          </v:shape>
        </w:pict>
      </w:r>
    </w:p>
    <w:p>
      <w:pPr>
        <w:shd w:val="clear" w:color="auto" w:fill="FFFFFF"/>
        <w:jc w:val="center"/>
        <w:rPr>
          <w:iCs/>
          <w:color w:val="000000"/>
          <w:sz w:val="16"/>
          <w:szCs w:val="18"/>
        </w:rPr>
        <w:sectPr>
          <w:footnotePr>
            <w:pos w:val="beneathText"/>
          </w:footnotePr>
          <w:type w:val="continuous"/>
          <w:pgSz w:w="11905" w:h="16837"/>
          <w:pgMar w:top="1134" w:right="850" w:bottom="1134" w:left="1701" w:header="720" w:footer="720" w:gutter="0"/>
          <w:cols w:equalWidth="0" w:num="2">
            <w:col w:w="2259" w:space="180"/>
            <w:col w:w="6915"/>
          </w:cols>
          <w:docGrid w:linePitch="360" w:charSpace="0"/>
        </w:sectPr>
      </w:pPr>
      <w:r>
        <w:rPr>
          <w:iCs/>
          <w:color w:val="000000"/>
          <w:sz w:val="16"/>
          <w:szCs w:val="18"/>
        </w:rPr>
        <w:t>Р</w:t>
      </w:r>
      <w:r>
        <w:rPr>
          <w:iCs/>
          <w:color w:val="000000"/>
          <w:sz w:val="16"/>
        </w:rPr>
        <w:t xml:space="preserve">ис. 13. Снятие внутреннего колыша подшипника коробки дифференциала универсальным съемником А.40005/1/6: </w:t>
      </w:r>
      <w:r>
        <w:rPr>
          <w:iCs/>
          <w:color w:val="000000"/>
          <w:sz w:val="16"/>
          <w:szCs w:val="18"/>
        </w:rPr>
        <w:t>1 - универсальный съемник А.40005/1/6; 2 - внутреннее кольцо подшипника; 3 - коробка дифференциала; 4 - упор А.45028</w:t>
      </w:r>
    </w:p>
    <w:p>
      <w:pPr>
        <w:shd w:val="clear" w:color="auto" w:fill="FFFFFF"/>
        <w:ind w:firstLine="340"/>
        <w:jc w:val="both"/>
        <w:rPr>
          <w:color w:val="000000"/>
        </w:rPr>
      </w:pPr>
      <w:r>
        <w:rPr>
          <w:color w:val="000000"/>
        </w:rPr>
        <w:t>Проверьте состояние отверстий сателлитов и поверхностей их оси; при незначительных повреждениях поверхности отшлифуйте мелкозернистой шкуркой, а при серьезных повреждениях детали замените.</w:t>
      </w:r>
    </w:p>
    <w:p>
      <w:pPr>
        <w:shd w:val="clear" w:color="auto" w:fill="FFFFFF"/>
        <w:ind w:firstLine="340"/>
        <w:jc w:val="both"/>
        <w:rPr>
          <w:color w:val="000000"/>
        </w:rPr>
      </w:pPr>
      <w:r>
        <w:rPr>
          <w:color w:val="000000"/>
        </w:rPr>
        <w:t>Проверьте поверхности шеек шестерен полуосей и их посадочных отверстий в коробке дифференциала, устраните повреждения, как и в предыдущей операции.</w:t>
      </w:r>
    </w:p>
    <w:p>
      <w:pPr>
        <w:shd w:val="clear" w:color="auto" w:fill="FFFFFF"/>
        <w:ind w:firstLine="340"/>
        <w:jc w:val="both"/>
        <w:rPr>
          <w:color w:val="000000"/>
        </w:rPr>
      </w:pPr>
      <w:r>
        <w:rPr>
          <w:color w:val="000000"/>
        </w:rPr>
        <w:t>Проверьте поверхности опорных шайб шестерен полуосей, даже незначительные повреждения устраните. При замене шайб, новые - подбирайте по толщине.</w:t>
      </w:r>
    </w:p>
    <w:p>
      <w:pPr>
        <w:shd w:val="clear" w:color="auto" w:fill="FFFFFF"/>
        <w:ind w:firstLine="340"/>
        <w:jc w:val="both"/>
        <w:rPr>
          <w:color w:val="000000"/>
        </w:rPr>
      </w:pPr>
      <w:r>
        <w:rPr>
          <w:color w:val="000000"/>
        </w:rPr>
        <w:t>Осмотрите роликовые подшипники ведущей шестерни и коробки дифференциала; они должны быть без износа, с гладкими рабочими поверхностями. Замените подшипники при малейшем сомнении в их работоспособности, плохое состояние подшипников может быть причиной шума и заедания зубьев.</w:t>
      </w:r>
    </w:p>
    <w:p>
      <w:pPr>
        <w:shd w:val="clear" w:color="auto" w:fill="FFFFFF"/>
        <w:ind w:firstLine="340"/>
        <w:jc w:val="both"/>
        <w:rPr>
          <w:color w:val="000000"/>
        </w:rPr>
      </w:pPr>
      <w:r>
        <w:rPr>
          <w:color w:val="000000"/>
        </w:rPr>
        <w:t>Проверьте, нет ли на картере и на коробке дифференциала деформаций или трещин, при необходимости замените их новыми.</w:t>
      </w:r>
    </w:p>
    <w:p>
      <w:pPr>
        <w:shd w:val="clear" w:color="auto" w:fill="FFFFFF"/>
        <w:ind w:firstLine="340"/>
        <w:jc w:val="both"/>
        <w:rPr>
          <w:color w:val="000000"/>
        </w:rPr>
      </w:pPr>
      <w:r>
        <w:rPr>
          <w:color w:val="000000"/>
        </w:rPr>
        <w:t>Тщательно осмотрите сальник ведущей шестерни. При обнаружении даже незначительного повреждения или при износе рабочей кромки по ширине до 1 мм и более замените сальник новым.</w:t>
      </w:r>
    </w:p>
    <w:p>
      <w:pPr>
        <w:shd w:val="clear" w:color="auto" w:fill="FFFFFF"/>
        <w:ind w:firstLine="340"/>
        <w:jc w:val="both"/>
        <w:rPr>
          <w:color w:val="000000"/>
        </w:rPr>
      </w:pPr>
    </w:p>
    <w:p>
      <w:pPr>
        <w:shd w:val="clear" w:color="auto" w:fill="FFFFFF"/>
        <w:ind w:firstLine="340"/>
        <w:jc w:val="both"/>
        <w:rPr>
          <w:b/>
          <w:bCs/>
          <w:color w:val="000000"/>
          <w:szCs w:val="21"/>
        </w:rPr>
      </w:pPr>
      <w:r>
        <w:rPr>
          <w:b/>
          <w:bCs/>
          <w:color w:val="000000"/>
        </w:rPr>
        <w:t>5.6. С</w:t>
      </w:r>
      <w:r>
        <w:rPr>
          <w:b/>
          <w:bCs/>
          <w:color w:val="000000"/>
          <w:szCs w:val="21"/>
        </w:rPr>
        <w:t>борка дифференциала редуктора</w:t>
      </w:r>
    </w:p>
    <w:p>
      <w:pPr>
        <w:shd w:val="clear" w:color="auto" w:fill="FFFFFF"/>
        <w:ind w:firstLine="340"/>
        <w:jc w:val="both"/>
        <w:rPr>
          <w:color w:val="000000"/>
        </w:rPr>
      </w:pPr>
      <w:r>
        <w:rPr>
          <w:bCs/>
          <w:color w:val="000000"/>
          <w:szCs w:val="21"/>
        </w:rPr>
        <w:t>Н</w:t>
      </w:r>
      <w:r>
        <w:rPr>
          <w:color w:val="000000"/>
        </w:rPr>
        <w:t>адежная работа редуктора обеспечивается строгим соблюдением нижеприведенных приемов по сборке и его регулировке.</w:t>
      </w:r>
    </w:p>
    <w:p>
      <w:pPr>
        <w:shd w:val="clear" w:color="auto" w:fill="FFFFFF"/>
        <w:ind w:firstLine="340"/>
        <w:jc w:val="both"/>
        <w:rPr>
          <w:color w:val="000000"/>
        </w:rPr>
      </w:pPr>
      <w:r>
        <w:rPr>
          <w:bCs/>
          <w:color w:val="000000"/>
          <w:szCs w:val="21"/>
        </w:rPr>
        <w:t>С</w:t>
      </w:r>
      <w:r>
        <w:rPr>
          <w:color w:val="000000"/>
        </w:rPr>
        <w:t>мажьте трансмиссионным маслом и установите через окна в коробке дифференциала шестерни полуосей с опорными шайбами и сателлиты. Проверните сателлиты и шестерни полуосей так, чтобы совместить ось вращения сателлитов с осью отверстия в коробке, затем вставьте ось сателлитов,</w:t>
      </w:r>
    </w:p>
    <w:p>
      <w:pPr>
        <w:shd w:val="clear" w:color="auto" w:fill="FFFFFF"/>
        <w:ind w:firstLine="340"/>
        <w:jc w:val="both"/>
        <w:rPr>
          <w:color w:val="000000"/>
        </w:rPr>
      </w:pPr>
      <w:r>
        <w:rPr>
          <w:color w:val="000000"/>
        </w:rPr>
        <w:t>Проверьте осевой зазор каждой шестерни полуоси: он должен составлять 0-0,10 мм, а момент сопротивления вращению шестерен дифференциала не должен превышать 14,7 Н</w:t>
      </w:r>
      <w:r>
        <w:rPr>
          <w:color w:val="000000"/>
          <w:cs/>
        </w:rPr>
        <w:t>ּ</w:t>
      </w:r>
      <w:r>
        <w:rPr>
          <w:color w:val="000000"/>
        </w:rPr>
        <w:t>м (1,5 кгс</w:t>
      </w:r>
      <w:r>
        <w:rPr>
          <w:color w:val="000000"/>
          <w:cs/>
        </w:rPr>
        <w:t>ּ</w:t>
      </w:r>
      <w:r>
        <w:rPr>
          <w:color w:val="000000"/>
        </w:rPr>
        <w:t>м).</w:t>
      </w:r>
    </w:p>
    <w:p>
      <w:pPr>
        <w:shd w:val="clear" w:color="auto" w:fill="FFFFFF"/>
        <w:ind w:firstLine="340"/>
        <w:jc w:val="both"/>
        <w:rPr>
          <w:color w:val="000000"/>
          <w:szCs w:val="22"/>
        </w:rPr>
      </w:pPr>
      <w:r>
        <w:rPr>
          <w:color w:val="000000"/>
        </w:rPr>
        <w:t>При увеличенном зазоре, являющимся признаком износа деталей дифференциала, замените о</w:t>
      </w:r>
      <w:r>
        <w:rPr>
          <w:color w:val="000000"/>
          <w:szCs w:val="22"/>
        </w:rPr>
        <w:t>порные шайбы шестерен полуосей другими, большей толщины. Если указанный зазор не удается получить даже при установке шайб наибольшей толщины, замените шестерни новыми ввиду их чрезмерного износа.</w:t>
      </w:r>
    </w:p>
    <w:p>
      <w:pPr>
        <w:shd w:val="clear" w:color="auto" w:fill="FFFFFF"/>
        <w:ind w:firstLine="340"/>
        <w:jc w:val="both"/>
        <w:rPr>
          <w:color w:val="000000"/>
          <w:szCs w:val="22"/>
        </w:rPr>
      </w:pPr>
      <w:r>
        <w:rPr>
          <w:color w:val="000000"/>
          <w:szCs w:val="22"/>
        </w:rPr>
        <w:t>Закрепите ведомую шестерню на коробке дифференциала.</w:t>
      </w:r>
    </w:p>
    <w:p>
      <w:pPr>
        <w:shd w:val="clear" w:color="auto" w:fill="FFFFFF"/>
        <w:ind w:firstLine="340"/>
        <w:jc w:val="both"/>
        <w:rPr>
          <w:color w:val="000000"/>
          <w:szCs w:val="22"/>
        </w:rPr>
      </w:pPr>
      <w:r>
        <w:rPr>
          <w:color w:val="000000"/>
          <w:szCs w:val="22"/>
        </w:rPr>
        <w:t>Оправкой А.70152 напрессуйте на коробку дифференциала внутренние кольца роликовых подшипников.</w:t>
      </w:r>
    </w:p>
    <w:p>
      <w:pPr>
        <w:shd w:val="clear" w:color="auto" w:fill="FFFFFF"/>
        <w:ind w:firstLine="340"/>
        <w:jc w:val="both"/>
        <w:rPr>
          <w:color w:val="000000"/>
          <w:szCs w:val="22"/>
        </w:rPr>
      </w:pPr>
    </w:p>
    <w:p>
      <w:pPr>
        <w:shd w:val="clear" w:color="auto" w:fill="FFFFFF"/>
        <w:ind w:firstLine="340"/>
        <w:jc w:val="both"/>
        <w:rPr>
          <w:b/>
          <w:bCs/>
          <w:color w:val="000000"/>
        </w:rPr>
      </w:pPr>
      <w:r>
        <w:rPr>
          <w:b/>
          <w:bCs/>
          <w:color w:val="000000"/>
          <w:szCs w:val="22"/>
        </w:rPr>
        <w:t>5.7. У</w:t>
      </w:r>
      <w:r>
        <w:rPr>
          <w:b/>
          <w:bCs/>
          <w:color w:val="000000"/>
        </w:rPr>
        <w:t>становка и регулировка ведущей шестерни</w:t>
      </w:r>
    </w:p>
    <w:p>
      <w:pPr>
        <w:shd w:val="clear" w:color="auto" w:fill="FFFFFF"/>
        <w:ind w:firstLine="340"/>
        <w:jc w:val="both"/>
        <w:rPr>
          <w:color w:val="000000"/>
          <w:szCs w:val="22"/>
        </w:rPr>
      </w:pPr>
      <w:r>
        <w:rPr>
          <w:bCs/>
          <w:color w:val="000000"/>
        </w:rPr>
        <w:t>П</w:t>
      </w:r>
      <w:r>
        <w:rPr>
          <w:color w:val="000000"/>
          <w:szCs w:val="22"/>
        </w:rPr>
        <w:t>равильное положение ведущей шестерни относительно ведомой обеспечивается подбором толщины регулировочного кольца, устанавливае</w:t>
      </w:r>
      <w:r>
        <w:rPr>
          <w:color w:val="000000"/>
          <w:szCs w:val="22"/>
        </w:rPr>
        <w:softHyphen/>
      </w:r>
      <w:r>
        <w:rPr>
          <w:color w:val="000000"/>
          <w:szCs w:val="22"/>
        </w:rPr>
        <w:t>мого между упорным торцом ведущей шестерни и внутренним кольцом заднего подшипника.</w:t>
      </w:r>
    </w:p>
    <w:p>
      <w:pPr>
        <w:shd w:val="clear" w:color="auto" w:fill="FFFFFF"/>
        <w:ind w:firstLine="340"/>
        <w:jc w:val="both"/>
        <w:rPr>
          <w:color w:val="000000"/>
          <w:szCs w:val="22"/>
        </w:rPr>
      </w:pPr>
      <w:r>
        <w:rPr>
          <w:color w:val="000000"/>
          <w:szCs w:val="22"/>
        </w:rPr>
        <w:t>Подбирайте регулировочное кольцо с помощью оправки А.70184 и приспособления А.95690 с индикатором. Операции проводите в следующем порядке.</w:t>
      </w:r>
    </w:p>
    <w:p>
      <w:pPr>
        <w:shd w:val="clear" w:color="auto" w:fill="FFFFFF"/>
        <w:ind w:firstLine="340"/>
        <w:jc w:val="both"/>
        <w:rPr>
          <w:color w:val="000000"/>
          <w:szCs w:val="22"/>
        </w:rPr>
      </w:pPr>
      <w:r>
        <w:rPr>
          <w:color w:val="000000"/>
          <w:szCs w:val="22"/>
        </w:rPr>
        <w:t>Закрепив картер редуктора на стенде, запрессуйте в гнезда картера наружные кольца переднего и заднего подшипников ведущей шестерни, пользуясь для этого оправками: для переднего подшипника - А.70185, а для заднего - А.70171.</w:t>
      </w:r>
    </w:p>
    <w:p>
      <w:pPr>
        <w:shd w:val="clear" w:color="auto" w:fill="FFFFFF"/>
        <w:ind w:firstLine="340"/>
        <w:jc w:val="both"/>
        <w:rPr>
          <w:color w:val="000000"/>
          <w:szCs w:val="22"/>
        </w:rPr>
      </w:pPr>
      <w:r>
        <w:rPr>
          <w:color w:val="000000"/>
          <w:szCs w:val="22"/>
        </w:rPr>
        <w:t>На оправке А.70184, имитирующей ведущую шестерню, установите с помощью оправки А.70152 внутреннее кольцо заднего подшипника и вставьте оправку в горловину картера редуктора (рис. 14).</w:t>
      </w:r>
    </w:p>
    <w:p>
      <w:pPr>
        <w:shd w:val="clear" w:color="auto" w:fill="FFFFFF"/>
        <w:ind w:firstLine="340"/>
        <w:jc w:val="both"/>
        <w:rPr>
          <w:color w:val="000000"/>
          <w:szCs w:val="22"/>
        </w:rPr>
      </w:pPr>
      <w:r>
        <w:rPr>
          <w:color w:val="000000"/>
          <w:szCs w:val="22"/>
        </w:rPr>
        <w:t>Установите внутреннее кольцо переднего подшипника, фланец ведущей шестерни и, проворачивая оправку для правильной установки роликов подшипников, затяните гайку, моментом 8-10 Н</w:t>
      </w:r>
      <w:r>
        <w:rPr>
          <w:color w:val="000000"/>
          <w:cs/>
        </w:rPr>
        <w:t>ּ</w:t>
      </w:r>
      <w:r>
        <w:rPr>
          <w:color w:val="000000"/>
          <w:szCs w:val="22"/>
        </w:rPr>
        <w:t>м (0,8-1 кгс</w:t>
      </w:r>
      <w:r>
        <w:rPr>
          <w:color w:val="000000"/>
          <w:cs/>
        </w:rPr>
        <w:t>ּ</w:t>
      </w:r>
      <w:r>
        <w:rPr>
          <w:color w:val="000000"/>
          <w:szCs w:val="22"/>
        </w:rPr>
        <w:t>м).</w:t>
      </w:r>
    </w:p>
    <w:p>
      <w:pPr>
        <w:shd w:val="clear" w:color="auto" w:fill="FFFFFF"/>
        <w:ind w:firstLine="340"/>
        <w:jc w:val="both"/>
        <w:rPr>
          <w:color w:val="000000"/>
          <w:szCs w:val="22"/>
        </w:rPr>
      </w:pPr>
      <w:r>
        <w:rPr>
          <w:color w:val="000000"/>
          <w:szCs w:val="22"/>
        </w:rPr>
        <w:t>Закрепите приспособление А.95690 на торце оправки 4 и настройте индикатор, имеющий деления 0,01 мм, на нулевое положение, установив его ножку на тот же торец оправки А.70184. Затем передвиньте индикатор 1 так, чтобы его ножка встала на посадочную поверхность подшипника коробки дифференциала.</w:t>
      </w:r>
    </w:p>
    <w:p>
      <w:pPr>
        <w:shd w:val="clear" w:color="auto" w:fill="FFFFFF"/>
        <w:ind w:firstLine="340"/>
        <w:jc w:val="both"/>
        <w:rPr>
          <w:color w:val="000000"/>
          <w:szCs w:val="22"/>
        </w:rPr>
        <w:sectPr>
          <w:footnotePr>
            <w:pos w:val="beneathText"/>
          </w:footnotePr>
          <w:type w:val="continuous"/>
          <w:pgSz w:w="11905" w:h="16837"/>
          <w:pgMar w:top="1134" w:right="850" w:bottom="1134" w:left="1701" w:header="720" w:footer="720" w:gutter="0"/>
          <w:cols w:space="720" w:num="1"/>
          <w:docGrid w:linePitch="360" w:charSpace="0"/>
        </w:sectPr>
      </w:pPr>
      <w:r>
        <w:t>П</w:t>
      </w:r>
      <w:r>
        <w:rPr>
          <w:color w:val="000000"/>
          <w:szCs w:val="22"/>
        </w:rPr>
        <w:t>оворачивая налево и направо оправку 4 с индикатором, установите ее в такое положение, в котором стрелка индикатора отмечает минимальное значение "а</w:t>
      </w:r>
      <w:r>
        <w:rPr>
          <w:color w:val="000000"/>
          <w:szCs w:val="22"/>
          <w:vertAlign w:val="subscript"/>
        </w:rPr>
        <w:t>1</w:t>
      </w:r>
      <w:r>
        <w:rPr>
          <w:color w:val="000000"/>
          <w:szCs w:val="22"/>
        </w:rPr>
        <w:t xml:space="preserve"> (рис. 15) и запишите его. Повторите эту операцию на посадочной поверхности второго подшипника и определите значение "а</w:t>
      </w:r>
      <w:r>
        <w:rPr>
          <w:color w:val="000000"/>
          <w:szCs w:val="22"/>
          <w:vertAlign w:val="subscript"/>
        </w:rPr>
        <w:t>2</w:t>
      </w:r>
      <w:r>
        <w:rPr>
          <w:color w:val="000000"/>
          <w:szCs w:val="22"/>
        </w:rPr>
        <w:t>".</w:t>
      </w:r>
    </w:p>
    <w:p>
      <w:pPr>
        <w:jc w:val="center"/>
        <w:rPr>
          <w:sz w:val="16"/>
          <w:szCs w:val="24"/>
        </w:rPr>
      </w:pPr>
    </w:p>
    <w:p>
      <w:pPr>
        <w:jc w:val="center"/>
        <w:rPr>
          <w:sz w:val="16"/>
          <w:szCs w:val="24"/>
        </w:rPr>
      </w:pPr>
    </w:p>
    <w:p>
      <w:pPr>
        <w:jc w:val="center"/>
        <w:rPr>
          <w:sz w:val="16"/>
          <w:szCs w:val="24"/>
        </w:rPr>
      </w:pPr>
    </w:p>
    <w:p>
      <w:pPr>
        <w:jc w:val="center"/>
        <w:rPr>
          <w:sz w:val="16"/>
          <w:szCs w:val="24"/>
        </w:rPr>
      </w:pPr>
      <w:r>
        <w:rPr>
          <w:sz w:val="16"/>
          <w:szCs w:val="24"/>
        </w:rPr>
        <w:pict>
          <v:shape id="_x0000_i1038" o:spt="75" type="#_x0000_t75" style="height:129.5pt;width:152.5pt;" filled="t" o:preferrelative="t" stroked="f" coordsize="21600,21600">
            <v:path/>
            <v:fill on="t" color2="#000000" focussize="0,0"/>
            <v:stroke on="f" joinstyle="miter"/>
            <v:imagedata r:id="rId27" o:title=""/>
            <o:lock v:ext="edit" aspectratio="t"/>
            <w10:wrap type="none"/>
            <w10:anchorlock/>
          </v:shape>
        </w:pict>
      </w:r>
    </w:p>
    <w:p>
      <w:pPr>
        <w:jc w:val="center"/>
        <w:rPr>
          <w:sz w:val="16"/>
          <w:szCs w:val="24"/>
        </w:rPr>
      </w:pPr>
    </w:p>
    <w:p>
      <w:pPr>
        <w:jc w:val="center"/>
        <w:rPr>
          <w:sz w:val="16"/>
          <w:szCs w:val="24"/>
        </w:rPr>
      </w:pPr>
    </w:p>
    <w:p>
      <w:pPr>
        <w:jc w:val="center"/>
        <w:rPr>
          <w:sz w:val="16"/>
          <w:szCs w:val="24"/>
        </w:rPr>
      </w:pPr>
    </w:p>
    <w:p>
      <w:pPr>
        <w:jc w:val="center"/>
        <w:rPr>
          <w:iCs/>
          <w:color w:val="000000"/>
          <w:sz w:val="16"/>
          <w:szCs w:val="18"/>
        </w:rPr>
      </w:pPr>
      <w:r>
        <w:rPr>
          <w:sz w:val="16"/>
          <w:szCs w:val="24"/>
        </w:rPr>
        <w:t>Р</w:t>
      </w:r>
      <w:r>
        <w:rPr>
          <w:iCs/>
          <w:color w:val="000000"/>
          <w:sz w:val="16"/>
        </w:rPr>
        <w:t xml:space="preserve">ис. 14. Определение толщины регулировочного кольца ведущей шестерни: </w:t>
      </w:r>
      <w:r>
        <w:rPr>
          <w:iCs/>
          <w:color w:val="000000"/>
          <w:sz w:val="16"/>
          <w:szCs w:val="18"/>
        </w:rPr>
        <w:t>1 - индикатор; 2 - приспособление А.95690; 3 - задний подшипник ведущей шестерни; 4 - оправка А.70184</w:t>
      </w:r>
    </w:p>
    <w:p>
      <w:pPr>
        <w:jc w:val="center"/>
        <w:rPr>
          <w:iCs/>
          <w:color w:val="000000"/>
          <w:sz w:val="16"/>
          <w:szCs w:val="18"/>
        </w:rPr>
      </w:pPr>
    </w:p>
    <w:p>
      <w:pPr>
        <w:jc w:val="center"/>
        <w:rPr>
          <w:sz w:val="16"/>
          <w:szCs w:val="24"/>
        </w:rPr>
      </w:pPr>
      <w:r>
        <w:rPr>
          <w:sz w:val="16"/>
          <w:szCs w:val="24"/>
        </w:rPr>
        <w:pict>
          <v:shape id="_x0000_i1039" o:spt="75" type="#_x0000_t75" style="height:185pt;width:139.5pt;" filled="t" o:preferrelative="t" stroked="f" coordsize="21600,21600">
            <v:path/>
            <v:fill on="t" color2="#000000" focussize="0,0"/>
            <v:stroke on="f" joinstyle="miter"/>
            <v:imagedata r:id="rId28" o:title=""/>
            <o:lock v:ext="edit" aspectratio="t"/>
            <w10:wrap type="none"/>
            <w10:anchorlock/>
          </v:shape>
        </w:pict>
      </w:r>
    </w:p>
    <w:p>
      <w:pPr>
        <w:jc w:val="center"/>
        <w:rPr>
          <w:iCs/>
          <w:color w:val="000000"/>
          <w:sz w:val="16"/>
          <w:szCs w:val="18"/>
        </w:rPr>
        <w:sectPr>
          <w:footnotePr>
            <w:pos w:val="beneathText"/>
          </w:footnotePr>
          <w:type w:val="continuous"/>
          <w:pgSz w:w="11905" w:h="16837"/>
          <w:pgMar w:top="1134" w:right="850" w:bottom="1134" w:left="1701" w:header="720" w:footer="720" w:gutter="0"/>
          <w:cols w:equalWidth="0" w:num="2">
            <w:col w:w="2078" w:space="362"/>
            <w:col w:w="6914"/>
          </w:cols>
          <w:docGrid w:linePitch="360" w:charSpace="0"/>
        </w:sectPr>
      </w:pPr>
      <w:r>
        <w:rPr>
          <w:sz w:val="16"/>
          <w:szCs w:val="24"/>
        </w:rPr>
        <w:t>Р</w:t>
      </w:r>
      <w:r>
        <w:rPr>
          <w:iCs/>
          <w:color w:val="000000"/>
          <w:sz w:val="16"/>
          <w:szCs w:val="18"/>
        </w:rPr>
        <w:t>ис. 15. Схема снятия замеров для определения толщины регулировочного кольца ведущей шестерни: 1 - оправка А.70184; 2 - приспособление А.95690 с индикатором; а</w:t>
      </w:r>
      <w:r>
        <w:rPr>
          <w:iCs/>
          <w:color w:val="000000"/>
          <w:sz w:val="16"/>
          <w:szCs w:val="18"/>
          <w:vertAlign w:val="subscript"/>
        </w:rPr>
        <w:t>1</w:t>
      </w:r>
      <w:r>
        <w:rPr>
          <w:iCs/>
          <w:color w:val="000000"/>
          <w:sz w:val="16"/>
          <w:szCs w:val="18"/>
        </w:rPr>
        <w:t xml:space="preserve"> и а</w:t>
      </w:r>
      <w:r>
        <w:rPr>
          <w:iCs/>
          <w:color w:val="000000"/>
          <w:sz w:val="16"/>
          <w:szCs w:val="18"/>
          <w:vertAlign w:val="subscript"/>
        </w:rPr>
        <w:t>2</w:t>
      </w:r>
      <w:r>
        <w:rPr>
          <w:iCs/>
          <w:color w:val="000000"/>
          <w:sz w:val="16"/>
          <w:szCs w:val="18"/>
        </w:rPr>
        <w:t xml:space="preserve"> </w:t>
      </w:r>
      <w:r>
        <w:rPr>
          <w:color w:val="000000"/>
          <w:sz w:val="16"/>
          <w:szCs w:val="18"/>
        </w:rPr>
        <w:t xml:space="preserve">- </w:t>
      </w:r>
      <w:r>
        <w:rPr>
          <w:iCs/>
          <w:color w:val="000000"/>
          <w:sz w:val="16"/>
          <w:szCs w:val="18"/>
        </w:rPr>
        <w:t>расстояния от торца оправки до шеек подшипников дифференциала</w:t>
      </w:r>
    </w:p>
    <w:p>
      <w:pPr>
        <w:ind w:firstLine="340"/>
        <w:jc w:val="both"/>
        <w:rPr>
          <w:color w:val="000000"/>
        </w:rPr>
      </w:pPr>
      <w:r>
        <w:rPr>
          <w:iCs/>
          <w:color w:val="000000"/>
          <w:szCs w:val="18"/>
        </w:rPr>
        <w:t>О</w:t>
      </w:r>
      <w:r>
        <w:rPr>
          <w:color w:val="000000"/>
        </w:rPr>
        <w:t>пределите  толщину "</w:t>
      </w:r>
      <w:r>
        <w:rPr>
          <w:color w:val="000000"/>
          <w:lang w:val="en-US"/>
        </w:rPr>
        <w:t>s</w:t>
      </w:r>
      <w:r>
        <w:rPr>
          <w:color w:val="000000"/>
        </w:rPr>
        <w:t>"  регулировочного кольца ведущей шестерни, которая является алгебраической разностью величин "а" и "</w:t>
      </w:r>
      <w:r>
        <w:rPr>
          <w:color w:val="000000"/>
          <w:lang w:val="en-US"/>
        </w:rPr>
        <w:t>b</w:t>
      </w:r>
      <w:r>
        <w:rPr>
          <w:color w:val="000000"/>
        </w:rPr>
        <w:t>":</w:t>
      </w:r>
    </w:p>
    <w:p>
      <w:pPr>
        <w:pStyle w:val="5"/>
        <w:spacing w:before="0"/>
        <w:ind w:firstLine="0"/>
        <w:rPr>
          <w:rFonts w:ascii="Tahoma" w:hAnsi="Tahoma" w:cs="Tahoma"/>
          <w:sz w:val="18"/>
          <w:lang w:val="ru-RU"/>
        </w:rPr>
      </w:pPr>
      <w:r>
        <w:rPr>
          <w:rFonts w:ascii="Tahoma" w:hAnsi="Tahoma" w:cs="Tahoma"/>
          <w:sz w:val="18"/>
        </w:rPr>
        <w:t>S</w:t>
      </w:r>
      <w:r>
        <w:rPr>
          <w:rFonts w:ascii="Tahoma" w:hAnsi="Tahoma" w:cs="Tahoma"/>
          <w:sz w:val="18"/>
          <w:lang w:val="ru-RU"/>
        </w:rPr>
        <w:t xml:space="preserve"> = </w:t>
      </w:r>
      <w:r>
        <w:rPr>
          <w:rFonts w:ascii="Tahoma" w:hAnsi="Tahoma" w:cs="Tahoma"/>
          <w:sz w:val="18"/>
        </w:rPr>
        <w:t>a</w:t>
      </w:r>
      <w:r>
        <w:rPr>
          <w:rFonts w:ascii="Tahoma" w:hAnsi="Tahoma" w:cs="Tahoma"/>
          <w:sz w:val="18"/>
          <w:lang w:val="ru-RU"/>
        </w:rPr>
        <w:t xml:space="preserve"> - </w:t>
      </w:r>
      <w:r>
        <w:rPr>
          <w:rFonts w:ascii="Tahoma" w:hAnsi="Tahoma" w:cs="Tahoma"/>
          <w:sz w:val="18"/>
        </w:rPr>
        <w:t>b</w:t>
      </w:r>
    </w:p>
    <w:p>
      <w:pPr>
        <w:shd w:val="clear" w:color="auto" w:fill="FFFFFF"/>
        <w:ind w:firstLine="340"/>
        <w:jc w:val="both"/>
        <w:rPr>
          <w:color w:val="000000"/>
        </w:rPr>
      </w:pPr>
      <w:r>
        <w:rPr>
          <w:color w:val="000000"/>
        </w:rPr>
        <w:t xml:space="preserve">где: </w:t>
      </w:r>
      <w:r>
        <w:rPr>
          <w:color w:val="000000"/>
          <w:szCs w:val="24"/>
        </w:rPr>
        <w:t>а = (</w:t>
      </w:r>
      <w:r>
        <w:rPr>
          <w:color w:val="000000"/>
          <w:szCs w:val="24"/>
          <w:lang w:val="en-US"/>
        </w:rPr>
        <w:t>a</w:t>
      </w:r>
      <w:r>
        <w:rPr>
          <w:color w:val="000000"/>
          <w:szCs w:val="24"/>
          <w:vertAlign w:val="subscript"/>
        </w:rPr>
        <w:t>1</w:t>
      </w:r>
      <w:r>
        <w:rPr>
          <w:color w:val="000000"/>
          <w:szCs w:val="24"/>
        </w:rPr>
        <w:t xml:space="preserve"> + </w:t>
      </w:r>
      <w:r>
        <w:rPr>
          <w:color w:val="000000"/>
          <w:szCs w:val="24"/>
          <w:lang w:val="en-US"/>
        </w:rPr>
        <w:t>a</w:t>
      </w:r>
      <w:r>
        <w:rPr>
          <w:color w:val="000000"/>
          <w:szCs w:val="24"/>
          <w:vertAlign w:val="subscript"/>
        </w:rPr>
        <w:t>2</w:t>
      </w:r>
      <w:r>
        <w:rPr>
          <w:color w:val="000000"/>
          <w:szCs w:val="24"/>
        </w:rPr>
        <w:t>)/2</w:t>
      </w:r>
      <w:r>
        <w:rPr>
          <w:color w:val="000000"/>
        </w:rPr>
        <w:t xml:space="preserve"> - среднее арифметическое расстояние от торцов оправки 1 (рис. 14) до шеек подшипников дифференциала;</w:t>
      </w:r>
    </w:p>
    <w:p>
      <w:pPr>
        <w:shd w:val="clear" w:color="auto" w:fill="FFFFFF"/>
        <w:ind w:firstLine="340"/>
        <w:jc w:val="both"/>
        <w:rPr>
          <w:color w:val="000000"/>
        </w:rPr>
      </w:pPr>
      <w:r>
        <w:rPr>
          <w:color w:val="000000"/>
          <w:lang w:val="en-US"/>
        </w:rPr>
        <w:t>b</w:t>
      </w:r>
      <w:r>
        <w:rPr>
          <w:color w:val="000000"/>
        </w:rPr>
        <w:t xml:space="preserve"> - отклонение ведущей шестерни от номинального положения переведенного в мм. Величина отклонения маркируется на ведущей шестерне (рис. 15) в сотых долях миллиметра со знаком плюс или минус.</w:t>
      </w:r>
    </w:p>
    <w:p>
      <w:pPr>
        <w:shd w:val="clear" w:color="auto" w:fill="FFFFFF"/>
        <w:ind w:firstLine="340"/>
        <w:jc w:val="both"/>
        <w:rPr>
          <w:color w:val="000000"/>
        </w:rPr>
      </w:pPr>
      <w:r>
        <w:rPr>
          <w:color w:val="000000"/>
        </w:rPr>
        <w:t>При определении толщины регулировочного кольца учитывайте знак величины "</w:t>
      </w:r>
      <w:r>
        <w:rPr>
          <w:color w:val="000000"/>
          <w:lang w:val="en-US"/>
        </w:rPr>
        <w:t>b</w:t>
      </w:r>
      <w:r>
        <w:rPr>
          <w:color w:val="000000"/>
        </w:rPr>
        <w:t>" и ее единицу измерения.</w:t>
      </w:r>
    </w:p>
    <w:p>
      <w:pPr>
        <w:shd w:val="clear" w:color="auto" w:fill="FFFFFF"/>
        <w:ind w:firstLine="340"/>
        <w:jc w:val="both"/>
        <w:rPr>
          <w:color w:val="000000"/>
        </w:rPr>
      </w:pPr>
    </w:p>
    <w:p>
      <w:pPr>
        <w:ind w:firstLine="180"/>
        <w:jc w:val="center"/>
        <w:rPr>
          <w:sz w:val="16"/>
          <w:szCs w:val="24"/>
        </w:rPr>
      </w:pPr>
      <w:r>
        <w:rPr>
          <w:sz w:val="16"/>
          <w:szCs w:val="24"/>
        </w:rPr>
        <w:pict>
          <v:shape id="_x0000_i1040" o:spt="75" type="#_x0000_t75" style="height:108pt;width:215pt;" filled="t" o:preferrelative="t" stroked="f" coordsize="21600,21600">
            <v:path/>
            <v:fill on="t" color2="#000000" focussize="0,0"/>
            <v:stroke on="f" joinstyle="miter"/>
            <v:imagedata r:id="rId29" o:title=""/>
            <o:lock v:ext="edit" aspectratio="t"/>
            <w10:wrap type="none"/>
            <w10:anchorlock/>
          </v:shape>
        </w:pict>
      </w:r>
    </w:p>
    <w:p>
      <w:pPr>
        <w:ind w:firstLine="180"/>
        <w:jc w:val="center"/>
        <w:rPr>
          <w:sz w:val="16"/>
          <w:szCs w:val="24"/>
        </w:rPr>
      </w:pPr>
    </w:p>
    <w:p>
      <w:pPr>
        <w:ind w:firstLine="180"/>
        <w:jc w:val="center"/>
        <w:rPr>
          <w:iCs/>
          <w:color w:val="000000"/>
          <w:sz w:val="16"/>
          <w:szCs w:val="19"/>
        </w:rPr>
      </w:pPr>
      <w:r>
        <w:rPr>
          <w:sz w:val="16"/>
          <w:szCs w:val="24"/>
        </w:rPr>
        <w:t>Р</w:t>
      </w:r>
      <w:r>
        <w:rPr>
          <w:iCs/>
          <w:color w:val="000000"/>
          <w:sz w:val="16"/>
          <w:szCs w:val="19"/>
        </w:rPr>
        <w:t>ис. 15. Шестерни главной передачи: 1 - ведомая шестерня; 2 – порядковый</w:t>
      </w:r>
    </w:p>
    <w:p>
      <w:pPr>
        <w:ind w:firstLine="180"/>
        <w:jc w:val="center"/>
        <w:rPr>
          <w:iCs/>
          <w:color w:val="000000"/>
          <w:sz w:val="16"/>
          <w:szCs w:val="19"/>
        </w:rPr>
      </w:pPr>
      <w:r>
        <w:rPr>
          <w:iCs/>
          <w:color w:val="000000"/>
          <w:sz w:val="16"/>
          <w:szCs w:val="19"/>
        </w:rPr>
        <w:t xml:space="preserve"> номер; 3 - поправка в сотых долях миллиметра</w:t>
      </w:r>
      <w:r>
        <w:rPr>
          <w:sz w:val="16"/>
        </w:rPr>
        <w:t xml:space="preserve"> </w:t>
      </w:r>
      <w:r>
        <w:rPr>
          <w:iCs/>
          <w:color w:val="000000"/>
          <w:sz w:val="16"/>
          <w:szCs w:val="19"/>
        </w:rPr>
        <w:t xml:space="preserve">к номинальному положению; </w:t>
      </w:r>
    </w:p>
    <w:p>
      <w:pPr>
        <w:ind w:firstLine="180"/>
        <w:jc w:val="center"/>
        <w:rPr>
          <w:iCs/>
          <w:color w:val="000000"/>
          <w:sz w:val="16"/>
          <w:szCs w:val="19"/>
        </w:rPr>
      </w:pPr>
      <w:r>
        <w:rPr>
          <w:iCs/>
          <w:color w:val="000000"/>
          <w:sz w:val="16"/>
          <w:szCs w:val="19"/>
        </w:rPr>
        <w:t>4 - ведущая шестерня</w:t>
      </w:r>
    </w:p>
    <w:p>
      <w:pPr>
        <w:shd w:val="clear" w:color="auto" w:fill="FFFFFF"/>
        <w:ind w:firstLine="340"/>
        <w:jc w:val="both"/>
        <w:rPr>
          <w:color w:val="000000"/>
        </w:rPr>
      </w:pPr>
    </w:p>
    <w:p>
      <w:pPr>
        <w:shd w:val="clear" w:color="auto" w:fill="FFFFFF"/>
        <w:ind w:firstLine="340"/>
        <w:jc w:val="both"/>
        <w:rPr>
          <w:color w:val="000000"/>
        </w:rPr>
      </w:pPr>
      <w:r>
        <w:rPr>
          <w:color w:val="000000"/>
        </w:rPr>
        <w:t>Наденьте на ведущую шестерню регулировочное кольцо нужной толщины и напрессуйте оправкой А.70152 внутреннее кольцо заднего подшипника, снятое с оправки А.70184. Наденьте распорную втулку.</w:t>
      </w:r>
    </w:p>
    <w:p>
      <w:pPr>
        <w:shd w:val="clear" w:color="auto" w:fill="FFFFFF"/>
        <w:ind w:firstLine="340"/>
        <w:jc w:val="both"/>
        <w:rPr>
          <w:i/>
          <w:iCs/>
          <w:color w:val="000000"/>
        </w:rPr>
      </w:pPr>
      <w:r>
        <w:rPr>
          <w:i/>
          <w:iCs/>
          <w:color w:val="000000"/>
          <w:u w:val="single"/>
        </w:rPr>
        <w:t>Предупреждение</w:t>
      </w:r>
      <w:r>
        <w:rPr>
          <w:i/>
          <w:iCs/>
          <w:color w:val="000000"/>
        </w:rPr>
        <w:t>: При ремонте редуктора заднего моста необходимо устанавливать новую распорную втулку, если были заменены картер редуктора, шестерни главной передачи или подшипники ведущей шестерни. Если указанные детали остались прежними, то распорную втулку можно еще использовать.</w:t>
      </w:r>
    </w:p>
    <w:p>
      <w:pPr>
        <w:pStyle w:val="4"/>
        <w:ind w:left="0" w:right="0" w:firstLine="340"/>
        <w:jc w:val="both"/>
        <w:rPr>
          <w:b w:val="0"/>
          <w:bCs w:val="0"/>
          <w:sz w:val="18"/>
        </w:rPr>
      </w:pPr>
      <w:r>
        <w:rPr>
          <w:b w:val="0"/>
          <w:bCs w:val="0"/>
          <w:iCs/>
          <w:sz w:val="18"/>
          <w:szCs w:val="20"/>
        </w:rPr>
        <w:t>В</w:t>
      </w:r>
      <w:r>
        <w:rPr>
          <w:b w:val="0"/>
          <w:bCs w:val="0"/>
          <w:sz w:val="18"/>
        </w:rPr>
        <w:t>ставьте ведущую шестерню в картер редуктора и установите на нее внутреннее кольцо переднего подшипника, маслоотражатель, сальник, фланец ведущей шестерни и шайбу.</w:t>
      </w:r>
    </w:p>
    <w:p>
      <w:pPr>
        <w:ind w:firstLine="340"/>
        <w:jc w:val="both"/>
        <w:rPr>
          <w:i/>
          <w:color w:val="000000"/>
        </w:rPr>
      </w:pPr>
      <w:r>
        <w:rPr>
          <w:i/>
          <w:color w:val="000000"/>
          <w:szCs w:val="19"/>
          <w:u w:val="single"/>
        </w:rPr>
        <w:t>П</w:t>
      </w:r>
      <w:r>
        <w:rPr>
          <w:i/>
          <w:color w:val="000000"/>
          <w:u w:val="single"/>
        </w:rPr>
        <w:t>редупреждение</w:t>
      </w:r>
      <w:r>
        <w:rPr>
          <w:i/>
          <w:color w:val="000000"/>
        </w:rPr>
        <w:t>: чтобы не повредить сальник при запрессовке, необходимо его запрессовывать не до упора, а на глубину 2</w:t>
      </w:r>
      <w:r>
        <w:rPr>
          <w:i/>
          <w:color w:val="000000"/>
          <w:vertAlign w:val="subscript"/>
        </w:rPr>
        <w:t>-0,3</w:t>
      </w:r>
      <w:r>
        <w:rPr>
          <w:i/>
          <w:color w:val="000000"/>
        </w:rPr>
        <w:t xml:space="preserve"> мм между торцом картера редуктора и наружной поверхностью сальника.</w:t>
      </w:r>
    </w:p>
    <w:p>
      <w:pPr>
        <w:ind w:firstLine="340"/>
        <w:jc w:val="both"/>
        <w:rPr>
          <w:iCs/>
          <w:color w:val="000000"/>
        </w:rPr>
      </w:pPr>
      <w:r>
        <w:rPr>
          <w:iCs/>
          <w:color w:val="000000"/>
        </w:rPr>
        <w:t>Наверните на конец шестерни гайку и, застопорив фланец ведущей шестерни, затяните ее (о моменте затягивания см. ниже).</w:t>
      </w:r>
    </w:p>
    <w:p>
      <w:pPr>
        <w:ind w:firstLine="340"/>
        <w:jc w:val="both"/>
        <w:rPr>
          <w:b/>
          <w:bCs/>
          <w:color w:val="000000"/>
          <w:szCs w:val="22"/>
        </w:rPr>
      </w:pPr>
      <w:r>
        <w:rPr>
          <w:b/>
          <w:bCs/>
          <w:iCs/>
          <w:color w:val="000000"/>
        </w:rPr>
        <w:t>5.8. Р</w:t>
      </w:r>
      <w:r>
        <w:rPr>
          <w:b/>
          <w:bCs/>
          <w:color w:val="000000"/>
          <w:szCs w:val="22"/>
        </w:rPr>
        <w:t>егулировка подшипников ведущей шестерни</w:t>
      </w:r>
    </w:p>
    <w:p>
      <w:pPr>
        <w:ind w:firstLine="340"/>
        <w:jc w:val="both"/>
        <w:rPr>
          <w:color w:val="000000"/>
        </w:rPr>
      </w:pPr>
      <w:r>
        <w:rPr>
          <w:bCs/>
          <w:color w:val="000000"/>
          <w:szCs w:val="22"/>
        </w:rPr>
        <w:t>Д</w:t>
      </w:r>
      <w:r>
        <w:rPr>
          <w:color w:val="000000"/>
        </w:rPr>
        <w:t>ля ограничения осевых смещений ведущей шестерни под рабочими нагрузками, очень важно создать в ее подшипниках предварительный натяг в заданных пределах. Натяг контролируют динамометром 02.7812.9501, замеряющим момент сопротивления проворачиванию ведущей шестерни.</w:t>
      </w:r>
    </w:p>
    <w:p>
      <w:pPr>
        <w:ind w:firstLine="340"/>
        <w:jc w:val="both"/>
        <w:rPr>
          <w:color w:val="000000"/>
        </w:rPr>
      </w:pPr>
      <w:r>
        <w:rPr>
          <w:color w:val="000000"/>
        </w:rPr>
        <w:t>Моментом сопротивления проворачиванию определяется степень затягивания подшипников. Он должен быть 157-198 Н</w:t>
      </w:r>
      <w:r>
        <w:rPr>
          <w:color w:val="000000"/>
          <w:cs/>
        </w:rPr>
        <w:t>ּ</w:t>
      </w:r>
      <w:r>
        <w:rPr>
          <w:color w:val="000000"/>
        </w:rPr>
        <w:t>см (16-20 кгс</w:t>
      </w:r>
      <w:r>
        <w:rPr>
          <w:color w:val="000000"/>
          <w:cs/>
        </w:rPr>
        <w:t>ּ</w:t>
      </w:r>
      <w:r>
        <w:rPr>
          <w:color w:val="000000"/>
        </w:rPr>
        <w:t>см) для новых подшипников и 39,2-58,6 Н</w:t>
      </w:r>
      <w:r>
        <w:rPr>
          <w:color w:val="000000"/>
          <w:cs/>
        </w:rPr>
        <w:t>ּ</w:t>
      </w:r>
      <w:r>
        <w:rPr>
          <w:color w:val="000000"/>
        </w:rPr>
        <w:t>см (4-6 кгс</w:t>
      </w:r>
      <w:r>
        <w:rPr>
          <w:color w:val="000000"/>
          <w:cs/>
        </w:rPr>
        <w:t>ּ</w:t>
      </w:r>
      <w:r>
        <w:rPr>
          <w:color w:val="000000"/>
        </w:rPr>
        <w:t>см) для подшипников после пробега 30 км и более.</w:t>
      </w:r>
    </w:p>
    <w:p>
      <w:pPr>
        <w:ind w:firstLine="340"/>
        <w:jc w:val="both"/>
        <w:rPr>
          <w:color w:val="000000"/>
        </w:rPr>
      </w:pPr>
      <w:r>
        <w:rPr>
          <w:color w:val="000000"/>
        </w:rPr>
        <w:t>Затягивать гайку фланца нужно моментом 117-254 Н</w:t>
      </w:r>
      <w:r>
        <w:rPr>
          <w:color w:val="000000"/>
          <w:cs/>
        </w:rPr>
        <w:t>ּ</w:t>
      </w:r>
      <w:r>
        <w:rPr>
          <w:color w:val="000000"/>
        </w:rPr>
        <w:t>м (12-26 кгс</w:t>
      </w:r>
      <w:r>
        <w:rPr>
          <w:color w:val="000000"/>
          <w:cs/>
        </w:rPr>
        <w:t>ּ</w:t>
      </w:r>
      <w:r>
        <w:rPr>
          <w:color w:val="000000"/>
        </w:rPr>
        <w:t>м) периодически проверяя динамометром момент сопротивления подшипников проворачиванию ведущей шестерни.</w:t>
      </w:r>
    </w:p>
    <w:p>
      <w:pPr>
        <w:ind w:firstLine="340"/>
        <w:jc w:val="both"/>
        <w:rPr>
          <w:color w:val="000000"/>
        </w:rPr>
      </w:pPr>
      <w:r>
        <w:rPr>
          <w:color w:val="000000"/>
        </w:rPr>
        <w:t>Для проверки момента сопротивления наденьте динамометр на переходную втулку 3 (рис. 17), установите указатель ограничения момента на деление шкалы, соответствующее 196 Н</w:t>
      </w:r>
      <w:r>
        <w:rPr>
          <w:color w:val="000000"/>
          <w:cs/>
        </w:rPr>
        <w:t>ּ</w:t>
      </w:r>
      <w:r>
        <w:rPr>
          <w:color w:val="000000"/>
        </w:rPr>
        <w:t>см (20 кгс</w:t>
      </w:r>
      <w:r>
        <w:rPr>
          <w:color w:val="000000"/>
          <w:cs/>
        </w:rPr>
        <w:t>ּ</w:t>
      </w:r>
      <w:r>
        <w:rPr>
          <w:color w:val="000000"/>
        </w:rPr>
        <w:t>см), и рукояткой сделайте несколько оборотов по ходу часовой стрелки. Во время проворачивания ведущей шестерни подвижный указатель должен показывать не менее 157 Н</w:t>
      </w:r>
      <w:r>
        <w:rPr>
          <w:color w:val="000000"/>
          <w:cs/>
        </w:rPr>
        <w:t>ּ</w:t>
      </w:r>
      <w:r>
        <w:rPr>
          <w:color w:val="000000"/>
        </w:rPr>
        <w:t>см (16 кгс</w:t>
      </w:r>
      <w:r>
        <w:rPr>
          <w:color w:val="000000"/>
          <w:cs/>
        </w:rPr>
        <w:t>ּ</w:t>
      </w:r>
      <w:r>
        <w:rPr>
          <w:color w:val="000000"/>
        </w:rPr>
        <w:t>см).</w:t>
      </w:r>
    </w:p>
    <w:p>
      <w:pPr>
        <w:jc w:val="center"/>
        <w:rPr>
          <w:sz w:val="16"/>
          <w:szCs w:val="24"/>
        </w:rPr>
      </w:pPr>
      <w:r>
        <w:rPr>
          <w:sz w:val="16"/>
          <w:szCs w:val="24"/>
        </w:rPr>
        <w:pict>
          <v:shape id="_x0000_i1041" o:spt="75" type="#_x0000_t75" style="height:91.5pt;width:162.5pt;" filled="t" o:preferrelative="t" stroked="f" coordsize="21600,21600">
            <v:path/>
            <v:fill on="t" color2="#000000" focussize="0,0"/>
            <v:stroke on="f" joinstyle="miter"/>
            <v:imagedata r:id="rId30" o:title=""/>
            <o:lock v:ext="edit" aspectratio="t"/>
            <w10:wrap type="none"/>
            <w10:anchorlock/>
          </v:shape>
        </w:pict>
      </w:r>
    </w:p>
    <w:p>
      <w:pPr>
        <w:jc w:val="center"/>
        <w:rPr>
          <w:iCs/>
          <w:color w:val="000000"/>
          <w:sz w:val="16"/>
        </w:rPr>
      </w:pPr>
      <w:r>
        <w:rPr>
          <w:sz w:val="16"/>
          <w:szCs w:val="24"/>
        </w:rPr>
        <w:t>Р</w:t>
      </w:r>
      <w:r>
        <w:rPr>
          <w:iCs/>
          <w:color w:val="000000"/>
          <w:sz w:val="16"/>
          <w:szCs w:val="22"/>
        </w:rPr>
        <w:t>ис. 17</w:t>
      </w:r>
      <w:r>
        <w:rPr>
          <w:color w:val="000000"/>
          <w:sz w:val="16"/>
          <w:szCs w:val="22"/>
        </w:rPr>
        <w:t xml:space="preserve">. </w:t>
      </w:r>
      <w:r>
        <w:rPr>
          <w:iCs/>
          <w:color w:val="000000"/>
          <w:sz w:val="16"/>
          <w:szCs w:val="22"/>
        </w:rPr>
        <w:t xml:space="preserve">Проверка предварительного натяга </w:t>
      </w:r>
      <w:r>
        <w:rPr>
          <w:iCs/>
          <w:color w:val="000000"/>
          <w:sz w:val="16"/>
        </w:rPr>
        <w:t xml:space="preserve">подшипников ведущей шестерни: </w:t>
      </w:r>
    </w:p>
    <w:p>
      <w:pPr>
        <w:jc w:val="center"/>
        <w:rPr>
          <w:iCs/>
          <w:color w:val="000000"/>
          <w:sz w:val="16"/>
        </w:rPr>
      </w:pPr>
      <w:r>
        <w:rPr>
          <w:iCs/>
          <w:color w:val="000000"/>
          <w:sz w:val="16"/>
        </w:rPr>
        <w:t>1 -динамометр 02.7812.9501; 2 - картер;3 -переходная втулка.</w:t>
      </w:r>
    </w:p>
    <w:p>
      <w:pPr>
        <w:ind w:firstLine="340"/>
        <w:jc w:val="both"/>
        <w:rPr>
          <w:color w:val="000000"/>
        </w:rPr>
      </w:pPr>
      <w:r>
        <w:rPr>
          <w:iCs/>
          <w:color w:val="000000"/>
        </w:rPr>
        <w:t>Е</w:t>
      </w:r>
      <w:r>
        <w:rPr>
          <w:color w:val="000000"/>
        </w:rPr>
        <w:t>сли момент сопротивления проворачиванию меньше 157 Н</w:t>
      </w:r>
      <w:r>
        <w:rPr>
          <w:color w:val="000000"/>
          <w:cs/>
        </w:rPr>
        <w:t>ּ</w:t>
      </w:r>
      <w:r>
        <w:rPr>
          <w:color w:val="000000"/>
        </w:rPr>
        <w:t>см (16 кгс</w:t>
      </w:r>
      <w:r>
        <w:rPr>
          <w:color w:val="000000"/>
          <w:cs/>
        </w:rPr>
        <w:t>ּ</w:t>
      </w:r>
      <w:r>
        <w:rPr>
          <w:color w:val="000000"/>
        </w:rPr>
        <w:t>см), а для подшипников после пробега 30 км и более - 39,2 Н</w:t>
      </w:r>
      <w:r>
        <w:rPr>
          <w:color w:val="000000"/>
          <w:cs/>
        </w:rPr>
        <w:t>ּ</w:t>
      </w:r>
      <w:r>
        <w:rPr>
          <w:color w:val="000000"/>
        </w:rPr>
        <w:t>см (4 кгс</w:t>
      </w:r>
      <w:r>
        <w:rPr>
          <w:color w:val="000000"/>
          <w:cs/>
        </w:rPr>
        <w:t>ּ</w:t>
      </w:r>
      <w:r>
        <w:rPr>
          <w:color w:val="000000"/>
        </w:rPr>
        <w:t>см), то подтяните гайку фланца ведущей шестерни (не превышая заданный момент затягивания) и проверьте вновь момент сопротивления проворачиванию ведущей шестерни.</w:t>
      </w:r>
    </w:p>
    <w:p>
      <w:pPr>
        <w:ind w:firstLine="340"/>
        <w:jc w:val="both"/>
        <w:rPr>
          <w:color w:val="000000"/>
        </w:rPr>
      </w:pPr>
      <w:r>
        <w:rPr>
          <w:color w:val="000000"/>
        </w:rPr>
        <w:t>Если момент сопротивления проворачиванию оказался более 198 Н</w:t>
      </w:r>
      <w:r>
        <w:rPr>
          <w:color w:val="000000"/>
          <w:cs/>
        </w:rPr>
        <w:t>ּ</w:t>
      </w:r>
      <w:r>
        <w:rPr>
          <w:color w:val="000000"/>
        </w:rPr>
        <w:t>см (20 кгс</w:t>
      </w:r>
      <w:r>
        <w:rPr>
          <w:color w:val="000000"/>
          <w:cs/>
        </w:rPr>
        <w:t>ּ</w:t>
      </w:r>
      <w:r>
        <w:rPr>
          <w:color w:val="000000"/>
        </w:rPr>
        <w:t>см), а для приработанных подшипников 58,8 Н</w:t>
      </w:r>
      <w:r>
        <w:rPr>
          <w:color w:val="000000"/>
          <w:cs/>
        </w:rPr>
        <w:t>ּ</w:t>
      </w:r>
      <w:r>
        <w:rPr>
          <w:color w:val="000000"/>
        </w:rPr>
        <w:t>см (6 кгс</w:t>
      </w:r>
      <w:r>
        <w:rPr>
          <w:color w:val="000000"/>
          <w:cs/>
        </w:rPr>
        <w:t>ּ</w:t>
      </w:r>
      <w:r>
        <w:rPr>
          <w:color w:val="000000"/>
        </w:rPr>
        <w:t xml:space="preserve">см), что указывает на завышенный предварительный натяг подшипников, замените распорную втулку, поскольку она от чрезмерной нагрузки деформировалась до размера, не позволяющего провести регулировку правильно. </w:t>
      </w:r>
    </w:p>
    <w:p>
      <w:pPr>
        <w:ind w:firstLine="340"/>
        <w:jc w:val="both"/>
        <w:rPr>
          <w:b/>
          <w:bCs/>
          <w:color w:val="000000"/>
          <w:szCs w:val="21"/>
        </w:rPr>
      </w:pPr>
      <w:r>
        <w:rPr>
          <w:b/>
          <w:bCs/>
          <w:color w:val="000000"/>
        </w:rPr>
        <w:t>5.9. У</w:t>
      </w:r>
      <w:r>
        <w:rPr>
          <w:b/>
          <w:bCs/>
          <w:color w:val="000000"/>
          <w:szCs w:val="21"/>
        </w:rPr>
        <w:t>становка коробки дифференциала</w:t>
      </w:r>
    </w:p>
    <w:p>
      <w:pPr>
        <w:ind w:firstLine="340"/>
        <w:jc w:val="both"/>
        <w:rPr>
          <w:color w:val="000000"/>
        </w:rPr>
      </w:pPr>
      <w:r>
        <w:rPr>
          <w:bCs/>
          <w:color w:val="000000"/>
          <w:szCs w:val="21"/>
        </w:rPr>
        <w:t>У</w:t>
      </w:r>
      <w:r>
        <w:rPr>
          <w:color w:val="000000"/>
        </w:rPr>
        <w:t>становите в картер предварительно собранную коробку дифференциала вместе с наружными кольцами подшипников,</w:t>
      </w:r>
    </w:p>
    <w:p>
      <w:pPr>
        <w:shd w:val="clear" w:color="auto" w:fill="FFFFFF"/>
        <w:ind w:firstLine="340"/>
        <w:jc w:val="both"/>
        <w:rPr>
          <w:color w:val="000000"/>
        </w:rPr>
      </w:pPr>
      <w:r>
        <w:rPr>
          <w:color w:val="000000"/>
        </w:rPr>
        <w:t>Установите две регулировочные гайки 4 (рис. 18) так, чтобы они соприкасались с кольцами подшипников.</w:t>
      </w:r>
    </w:p>
    <w:p>
      <w:pPr>
        <w:shd w:val="clear" w:color="auto" w:fill="FFFFFF"/>
        <w:ind w:firstLine="340"/>
        <w:jc w:val="both"/>
        <w:rPr>
          <w:color w:val="000000"/>
        </w:rPr>
      </w:pPr>
      <w:r>
        <w:rPr>
          <w:color w:val="000000"/>
        </w:rPr>
        <w:t>Установите крышки подшипников, и затяните болты крепления динамометрическим ключом.</w:t>
      </w:r>
    </w:p>
    <w:p>
      <w:pPr>
        <w:shd w:val="clear" w:color="auto" w:fill="FFFFFF"/>
        <w:ind w:firstLine="340"/>
        <w:jc w:val="both"/>
        <w:rPr>
          <w:b/>
          <w:bCs/>
          <w:color w:val="000000"/>
          <w:szCs w:val="21"/>
        </w:rPr>
      </w:pPr>
      <w:r>
        <w:rPr>
          <w:b/>
          <w:bCs/>
          <w:color w:val="000000"/>
        </w:rPr>
        <w:t>5.10. П</w:t>
      </w:r>
      <w:r>
        <w:rPr>
          <w:b/>
          <w:bCs/>
          <w:color w:val="000000"/>
          <w:szCs w:val="21"/>
        </w:rPr>
        <w:t>редварительный натяг подшипников коробки дифференциала и регулировка бокового зазора в зацеплении шестерен главной передачи</w:t>
      </w:r>
    </w:p>
    <w:p>
      <w:pPr>
        <w:shd w:val="clear" w:color="auto" w:fill="FFFFFF"/>
        <w:ind w:firstLine="340"/>
        <w:jc w:val="both"/>
        <w:rPr>
          <w:color w:val="000000"/>
        </w:rPr>
      </w:pPr>
      <w:r>
        <w:rPr>
          <w:bCs/>
          <w:color w:val="000000"/>
          <w:szCs w:val="21"/>
        </w:rPr>
        <w:t>Э</w:t>
      </w:r>
      <w:r>
        <w:rPr>
          <w:color w:val="000000"/>
        </w:rPr>
        <w:t xml:space="preserve">ти операции выполняют одновременно при помощи приспособления </w:t>
      </w:r>
      <w:r>
        <w:rPr>
          <w:color w:val="000000"/>
          <w:lang w:val="en-US"/>
        </w:rPr>
        <w:t>A</w:t>
      </w:r>
      <w:r>
        <w:rPr>
          <w:color w:val="000000"/>
        </w:rPr>
        <w:t>.95688/</w:t>
      </w:r>
      <w:r>
        <w:rPr>
          <w:color w:val="000000"/>
          <w:lang w:val="en-US"/>
        </w:rPr>
        <w:t>R</w:t>
      </w:r>
      <w:r>
        <w:rPr>
          <w:color w:val="000000"/>
        </w:rPr>
        <w:t xml:space="preserve"> и ключа А.55085. Закрепите на картере редуктора приспособление (рис. 18) винтами 1 и 6, ввернув их в отверстия под болты крепления стопорных пластин регулировочных гаек.</w:t>
      </w:r>
    </w:p>
    <w:p>
      <w:pPr>
        <w:shd w:val="clear" w:color="auto" w:fill="FFFFFF"/>
        <w:ind w:firstLine="340"/>
        <w:jc w:val="both"/>
        <w:rPr>
          <w:color w:val="000000"/>
        </w:rPr>
        <w:sectPr>
          <w:footnotePr>
            <w:pos w:val="beneathText"/>
          </w:footnotePr>
          <w:type w:val="continuous"/>
          <w:pgSz w:w="11905" w:h="16837"/>
          <w:pgMar w:top="1134" w:right="850" w:bottom="1134" w:left="1701" w:header="720" w:footer="720" w:gutter="0"/>
          <w:cols w:space="720" w:num="1"/>
          <w:docGrid w:linePitch="360" w:charSpace="0"/>
        </w:sectPr>
      </w:pPr>
      <w:r>
        <w:rPr>
          <w:color w:val="000000"/>
        </w:rPr>
        <w:t>По направляющей приспособления сместите кронштейн 7 до соприкосновения рычага 5 с наружной боковой поверхностью крышки и затяните винт 8.</w:t>
      </w:r>
    </w:p>
    <w:p>
      <w:pPr>
        <w:shd w:val="clear" w:color="auto" w:fill="FFFFFF"/>
        <w:jc w:val="center"/>
        <w:rPr>
          <w:sz w:val="16"/>
          <w:szCs w:val="24"/>
        </w:rPr>
      </w:pPr>
      <w:r>
        <w:rPr>
          <w:sz w:val="16"/>
          <w:szCs w:val="24"/>
        </w:rPr>
        <w:pict>
          <v:shape id="_x0000_i1042" o:spt="75" type="#_x0000_t75" style="height:140.5pt;width:162.5pt;" filled="t" o:preferrelative="t" stroked="f" coordsize="21600,21600">
            <v:path/>
            <v:fill on="t" color2="#000000" focussize="0,0"/>
            <v:stroke on="f" joinstyle="miter"/>
            <v:imagedata r:id="rId31" blacklevel="3924f" o:title=""/>
            <o:lock v:ext="edit" aspectratio="t"/>
            <w10:wrap type="none"/>
            <w10:anchorlock/>
          </v:shape>
        </w:pict>
      </w:r>
    </w:p>
    <w:p>
      <w:pPr>
        <w:shd w:val="clear" w:color="auto" w:fill="FFFFFF"/>
        <w:jc w:val="center"/>
        <w:rPr>
          <w:iCs/>
          <w:color w:val="000000"/>
          <w:sz w:val="16"/>
          <w:szCs w:val="19"/>
        </w:rPr>
      </w:pPr>
      <w:r>
        <w:rPr>
          <w:sz w:val="16"/>
          <w:szCs w:val="24"/>
        </w:rPr>
        <w:t>Р</w:t>
      </w:r>
      <w:r>
        <w:rPr>
          <w:iCs/>
          <w:color w:val="000000"/>
          <w:sz w:val="16"/>
          <w:szCs w:val="19"/>
        </w:rPr>
        <w:t xml:space="preserve">ис. 18. Проверка предварительного натяга подшипников коробки дифференциала приспособлением </w:t>
      </w:r>
      <w:r>
        <w:rPr>
          <w:iCs/>
          <w:color w:val="000000"/>
          <w:sz w:val="16"/>
          <w:szCs w:val="19"/>
          <w:lang w:val="en-US"/>
        </w:rPr>
        <w:t>A</w:t>
      </w:r>
      <w:r>
        <w:rPr>
          <w:iCs/>
          <w:color w:val="000000"/>
          <w:sz w:val="16"/>
          <w:szCs w:val="19"/>
        </w:rPr>
        <w:t>.95688/</w:t>
      </w:r>
      <w:r>
        <w:rPr>
          <w:iCs/>
          <w:color w:val="000000"/>
          <w:sz w:val="16"/>
          <w:szCs w:val="19"/>
          <w:lang w:val="en-US"/>
        </w:rPr>
        <w:t>R</w:t>
      </w:r>
      <w:r>
        <w:rPr>
          <w:iCs/>
          <w:color w:val="000000"/>
          <w:sz w:val="16"/>
          <w:szCs w:val="19"/>
        </w:rPr>
        <w:t xml:space="preserve">: 1 </w:t>
      </w:r>
      <w:r>
        <w:rPr>
          <w:color w:val="000000"/>
          <w:sz w:val="16"/>
          <w:szCs w:val="19"/>
        </w:rPr>
        <w:t xml:space="preserve">- </w:t>
      </w:r>
      <w:r>
        <w:rPr>
          <w:iCs/>
          <w:color w:val="000000"/>
          <w:sz w:val="16"/>
          <w:szCs w:val="19"/>
        </w:rPr>
        <w:t xml:space="preserve">винт крепления; 2 - ключ А.55085; 3 - ведомая шестерня; 4 - регулировочная гайка; 5 - промежуточный рычаг; 6 - винт крепления; 7 </w:t>
      </w:r>
      <w:r>
        <w:rPr>
          <w:color w:val="000000"/>
          <w:sz w:val="16"/>
          <w:szCs w:val="19"/>
        </w:rPr>
        <w:t xml:space="preserve">- </w:t>
      </w:r>
      <w:r>
        <w:rPr>
          <w:iCs/>
          <w:color w:val="000000"/>
          <w:sz w:val="16"/>
          <w:szCs w:val="19"/>
        </w:rPr>
        <w:t>кронштейн индикатора; 8 - винт затягивания кронштейна; 9 - индикатор для проверки предварительного натяга подшипников коробки дифференциала</w:t>
      </w:r>
    </w:p>
    <w:p>
      <w:pPr>
        <w:shd w:val="clear" w:color="auto" w:fill="FFFFFF"/>
        <w:jc w:val="center"/>
        <w:rPr>
          <w:sz w:val="16"/>
          <w:szCs w:val="24"/>
        </w:rPr>
      </w:pPr>
      <w:r>
        <w:rPr>
          <w:sz w:val="16"/>
          <w:szCs w:val="24"/>
        </w:rPr>
        <w:pict>
          <v:shape id="_x0000_i1043" o:spt="75" type="#_x0000_t75" style="height:146pt;width:122pt;" filled="t" o:preferrelative="t" stroked="f" coordsize="21600,21600">
            <v:path/>
            <v:fill on="t" color2="#000000" focussize="0,0"/>
            <v:stroke on="f" joinstyle="miter"/>
            <v:imagedata r:id="rId32" o:title=""/>
            <o:lock v:ext="edit" aspectratio="t"/>
            <w10:wrap type="none"/>
            <w10:anchorlock/>
          </v:shape>
        </w:pict>
      </w:r>
    </w:p>
    <w:p>
      <w:pPr>
        <w:shd w:val="clear" w:color="auto" w:fill="FFFFFF"/>
        <w:jc w:val="center"/>
        <w:rPr>
          <w:iCs/>
          <w:color w:val="000000"/>
          <w:sz w:val="16"/>
          <w:szCs w:val="22"/>
        </w:rPr>
      </w:pPr>
      <w:r>
        <w:rPr>
          <w:sz w:val="16"/>
          <w:szCs w:val="24"/>
        </w:rPr>
        <w:t>Р</w:t>
      </w:r>
      <w:r>
        <w:rPr>
          <w:iCs/>
          <w:color w:val="000000"/>
          <w:sz w:val="16"/>
          <w:szCs w:val="22"/>
        </w:rPr>
        <w:t xml:space="preserve">ис. 19. Проверка бокового зазора в зацеплении шестерен главной передачи приспособлением </w:t>
      </w:r>
      <w:r>
        <w:rPr>
          <w:iCs/>
          <w:color w:val="000000"/>
          <w:sz w:val="16"/>
          <w:szCs w:val="22"/>
          <w:lang w:val="en-US"/>
        </w:rPr>
        <w:t>A</w:t>
      </w:r>
      <w:r>
        <w:rPr>
          <w:iCs/>
          <w:color w:val="000000"/>
          <w:sz w:val="16"/>
          <w:szCs w:val="22"/>
        </w:rPr>
        <w:t>.95688/</w:t>
      </w:r>
      <w:r>
        <w:rPr>
          <w:iCs/>
          <w:color w:val="000000"/>
          <w:sz w:val="16"/>
          <w:szCs w:val="22"/>
          <w:lang w:val="en-US"/>
        </w:rPr>
        <w:t>R</w:t>
      </w:r>
      <w:r>
        <w:rPr>
          <w:iCs/>
          <w:color w:val="000000"/>
          <w:sz w:val="16"/>
          <w:szCs w:val="22"/>
        </w:rPr>
        <w:t xml:space="preserve">: </w:t>
      </w:r>
    </w:p>
    <w:p>
      <w:pPr>
        <w:shd w:val="clear" w:color="auto" w:fill="FFFFFF"/>
        <w:jc w:val="center"/>
        <w:rPr>
          <w:iCs/>
          <w:color w:val="000000"/>
          <w:sz w:val="16"/>
          <w:szCs w:val="19"/>
        </w:rPr>
      </w:pPr>
      <w:r>
        <w:rPr>
          <w:iCs/>
          <w:color w:val="000000"/>
          <w:sz w:val="16"/>
          <w:szCs w:val="19"/>
        </w:rPr>
        <w:t xml:space="preserve">1 </w:t>
      </w:r>
      <w:r>
        <w:rPr>
          <w:color w:val="000000"/>
          <w:sz w:val="16"/>
          <w:szCs w:val="19"/>
        </w:rPr>
        <w:t xml:space="preserve">- </w:t>
      </w:r>
      <w:r>
        <w:rPr>
          <w:iCs/>
          <w:color w:val="000000"/>
          <w:sz w:val="16"/>
          <w:szCs w:val="19"/>
        </w:rPr>
        <w:t xml:space="preserve">винт затягивания кронштейна; </w:t>
      </w:r>
    </w:p>
    <w:p>
      <w:pPr>
        <w:shd w:val="clear" w:color="auto" w:fill="FFFFFF"/>
        <w:jc w:val="center"/>
        <w:rPr>
          <w:iCs/>
          <w:color w:val="000000"/>
          <w:sz w:val="16"/>
          <w:szCs w:val="19"/>
        </w:rPr>
      </w:pPr>
      <w:r>
        <w:rPr>
          <w:iCs/>
          <w:color w:val="000000"/>
          <w:sz w:val="16"/>
          <w:szCs w:val="19"/>
        </w:rPr>
        <w:t xml:space="preserve">2 - индикатор для проверки бокового зазора в зацеплении ведущей и ведомой шестерен; 3 - винт крепления стержня индикатора; 4 – кронштейн индикатора; 5 – винт крепления; </w:t>
      </w:r>
    </w:p>
    <w:p>
      <w:pPr>
        <w:shd w:val="clear" w:color="auto" w:fill="FFFFFF"/>
        <w:jc w:val="center"/>
        <w:rPr>
          <w:iCs/>
          <w:color w:val="000000"/>
          <w:sz w:val="16"/>
          <w:szCs w:val="19"/>
        </w:rPr>
        <w:sectPr>
          <w:footnotePr>
            <w:pos w:val="beneathText"/>
          </w:footnotePr>
          <w:type w:val="continuous"/>
          <w:pgSz w:w="11905" w:h="16837"/>
          <w:pgMar w:top="1134" w:right="850" w:bottom="1134" w:left="1701" w:header="720" w:footer="720" w:gutter="0"/>
          <w:cols w:equalWidth="0" w:num="2">
            <w:col w:w="2079" w:space="450"/>
            <w:col w:w="6824"/>
          </w:cols>
          <w:docGrid w:linePitch="360" w:charSpace="0"/>
        </w:sectPr>
      </w:pPr>
      <w:r>
        <w:rPr>
          <w:iCs/>
          <w:color w:val="000000"/>
          <w:sz w:val="16"/>
          <w:szCs w:val="19"/>
        </w:rPr>
        <w:t>6 - ведомая шестерня</w:t>
      </w:r>
    </w:p>
    <w:p>
      <w:pPr>
        <w:pStyle w:val="23"/>
      </w:pPr>
      <w:r>
        <w:t>Ослабьте винты 1 и 3 (рис. 19), и установите кронштейн 4 так, чтобы ножка индикатора 2 опиралась на боковую поверхность зуба ведомой шестерни у края зуба, затем затяните винты 1 и 3.</w:t>
      </w:r>
    </w:p>
    <w:p>
      <w:pPr>
        <w:shd w:val="clear" w:color="auto" w:fill="FFFFFF"/>
        <w:ind w:firstLine="340"/>
        <w:jc w:val="both"/>
        <w:rPr>
          <w:color w:val="000000"/>
        </w:rPr>
      </w:pPr>
      <w:r>
        <w:rPr>
          <w:iCs/>
          <w:color w:val="000000"/>
          <w:szCs w:val="19"/>
        </w:rPr>
        <w:t>П</w:t>
      </w:r>
      <w:r>
        <w:rPr>
          <w:color w:val="000000"/>
        </w:rPr>
        <w:t>оворачивая регулировочные гайки, предварительно отрегулируйте боковой зазор между зубьями ведущей и ведомой шестерен в пределах 0,08-0,13 мм. Зазор проверяют по индикатору 2 при покачивании шестерни 6. При этом подшипники не должны иметь предварительного натяга. Регулировочные гайки должны находиться только в соприкосновении с подшипниками, в противном случае нарушается правильность измерения предварительного натяга.</w:t>
      </w:r>
    </w:p>
    <w:p>
      <w:pPr>
        <w:shd w:val="clear" w:color="auto" w:fill="FFFFFF"/>
        <w:ind w:firstLine="340"/>
        <w:jc w:val="both"/>
        <w:rPr>
          <w:color w:val="000000"/>
        </w:rPr>
      </w:pPr>
      <w:r>
        <w:rPr>
          <w:color w:val="000000"/>
        </w:rPr>
        <w:t>Последовательно и равномерно затяните две регулировочные гайки подшипников, при этом крышки подшипников дифференциала расходятся и, следовательно, увеличивается расстояние "</w:t>
      </w:r>
      <w:r>
        <w:rPr>
          <w:color w:val="000000"/>
          <w:lang w:val="en-US"/>
        </w:rPr>
        <w:t>D</w:t>
      </w:r>
      <w:r>
        <w:rPr>
          <w:color w:val="000000"/>
        </w:rPr>
        <w:t>" (рис. 20). Это расхождение отмечает индикатор 9 (рис. 18), на ножку которого действует рычаг 5. Гайки для регулировки подшипников ко</w:t>
      </w:r>
      <w:r>
        <w:rPr>
          <w:color w:val="000000"/>
        </w:rPr>
        <w:softHyphen/>
      </w:r>
      <w:r>
        <w:rPr>
          <w:color w:val="000000"/>
        </w:rPr>
        <w:t>робки дифференциала затягивают до увеличения расстояния "</w:t>
      </w:r>
      <w:r>
        <w:rPr>
          <w:color w:val="000000"/>
          <w:lang w:val="en-US"/>
        </w:rPr>
        <w:t>D</w:t>
      </w:r>
      <w:r>
        <w:rPr>
          <w:color w:val="000000"/>
        </w:rPr>
        <w:t>" (рис. 20) на 0,14-0,18 мм.</w:t>
      </w:r>
    </w:p>
    <w:p>
      <w:pPr>
        <w:shd w:val="clear" w:color="auto" w:fill="FFFFFF"/>
        <w:ind w:firstLine="340"/>
        <w:jc w:val="both"/>
        <w:rPr>
          <w:color w:val="000000"/>
        </w:rPr>
      </w:pPr>
      <w:r>
        <w:rPr>
          <w:color w:val="000000"/>
        </w:rPr>
        <w:t>Установив точный предварительный натяг подшипников коробки дифференциала, окончательно проверьте боковой зазор в зацеплении шестерен главной передачи, который не должен измениться.</w:t>
      </w:r>
    </w:p>
    <w:p>
      <w:pPr>
        <w:shd w:val="clear" w:color="auto" w:fill="FFFFFF"/>
        <w:ind w:firstLine="340"/>
        <w:jc w:val="both"/>
        <w:rPr>
          <w:color w:val="000000"/>
        </w:rPr>
      </w:pPr>
      <w:r>
        <w:rPr>
          <w:color w:val="000000"/>
        </w:rPr>
        <w:t>Если зазор в зацеплении шестерен больше 0,08-0,13 мм, то приблизьте ведомую шестерню к ведущей или отодвиньте, если зазор меньше. Чтобы сохранить установленный предварительный натяг подшипников, перемещайте ведомую шестерню, подтягивая одну из регулировочных гаек подшипников и ослабляя другую на тот же самый угол.</w:t>
      </w:r>
    </w:p>
    <w:p>
      <w:pPr>
        <w:shd w:val="clear" w:color="auto" w:fill="FFFFFF"/>
        <w:ind w:firstLine="340"/>
        <w:jc w:val="both"/>
        <w:rPr>
          <w:color w:val="000000"/>
        </w:rPr>
      </w:pPr>
      <w:r>
        <w:rPr>
          <w:color w:val="000000"/>
        </w:rPr>
        <w:t>Для точного выполнения этой операции следите за индикатором 9 (рис. 18), который показывает величину ранее установленного предварительного натяга подшипников. После затягивания одной из гаек показание индикатора изменится, так как увеличится расхождение "</w:t>
      </w:r>
      <w:r>
        <w:rPr>
          <w:color w:val="000000"/>
          <w:lang w:val="en-US"/>
        </w:rPr>
        <w:t>D</w:t>
      </w:r>
      <w:r>
        <w:rPr>
          <w:color w:val="000000"/>
        </w:rPr>
        <w:t>" (рис. 20) крышек и предварительный натяг подшипников. Поэтому другую гайку ослабляйте до тех пор, пока стрелка индикатора не вернется в первоначальное положение.</w:t>
      </w:r>
    </w:p>
    <w:p>
      <w:pPr>
        <w:shd w:val="clear" w:color="auto" w:fill="FFFFFF"/>
        <w:ind w:firstLine="340"/>
        <w:jc w:val="both"/>
        <w:rPr>
          <w:color w:val="000000"/>
        </w:rPr>
      </w:pPr>
      <w:r>
        <w:rPr>
          <w:iCs/>
          <w:color w:val="000000"/>
          <w:szCs w:val="19"/>
        </w:rPr>
        <w:t>П</w:t>
      </w:r>
      <w:r>
        <w:rPr>
          <w:color w:val="000000"/>
        </w:rPr>
        <w:t>осле перемещения ведомой шестерни, по индикатору 2 (рис. 19) проверьте величину бокового зазора. Если зазор не соответствует норме, повторите регулировку.</w:t>
      </w:r>
    </w:p>
    <w:p>
      <w:pPr>
        <w:shd w:val="clear" w:color="auto" w:fill="FFFFFF"/>
        <w:ind w:firstLine="340"/>
        <w:jc w:val="both"/>
        <w:rPr>
          <w:color w:val="000000"/>
        </w:rPr>
      </w:pPr>
      <w:r>
        <w:rPr>
          <w:color w:val="000000"/>
        </w:rPr>
        <w:t xml:space="preserve">Снимите приспособление </w:t>
      </w:r>
      <w:r>
        <w:rPr>
          <w:color w:val="000000"/>
          <w:lang w:val="en-US"/>
        </w:rPr>
        <w:t>A</w:t>
      </w:r>
      <w:r>
        <w:rPr>
          <w:color w:val="000000"/>
        </w:rPr>
        <w:t>.95688/</w:t>
      </w:r>
      <w:r>
        <w:rPr>
          <w:color w:val="000000"/>
          <w:lang w:val="en-US"/>
        </w:rPr>
        <w:t>R</w:t>
      </w:r>
      <w:r>
        <w:rPr>
          <w:color w:val="000000"/>
        </w:rPr>
        <w:t>, установите стопорные пластины регулировочных гаек и закрепите их болтами с пружинными шайбами. В запасные части поставляют стопорные пластины двух типов: с одной или двумя лапками в зависимости от положения прорези гайки.</w:t>
      </w:r>
    </w:p>
    <w:p>
      <w:pPr>
        <w:shd w:val="clear" w:color="auto" w:fill="FFFFFF"/>
        <w:ind w:firstLine="340"/>
        <w:jc w:val="both"/>
        <w:rPr>
          <w:color w:val="000000"/>
        </w:rPr>
      </w:pPr>
      <w:r>
        <w:rPr>
          <w:color w:val="000000"/>
        </w:rPr>
        <w:t>Регулировку и ремонт узлов редуктора выполняют на стенде, на котором можно также испытать редуктор на шум и проверить расположение и форму пятна контакта на рабочих поверхностях зубьев, как указано ниже.</w:t>
      </w:r>
    </w:p>
    <w:p>
      <w:pPr>
        <w:shd w:val="clear" w:color="auto" w:fill="FFFFFF"/>
        <w:ind w:firstLine="340"/>
        <w:jc w:val="both"/>
        <w:rPr>
          <w:color w:val="000000"/>
        </w:rPr>
      </w:pPr>
    </w:p>
    <w:p>
      <w:pPr>
        <w:sectPr>
          <w:footnotePr>
            <w:pos w:val="beneathText"/>
          </w:footnotePr>
          <w:type w:val="continuous"/>
          <w:pgSz w:w="11905" w:h="16837"/>
          <w:pgMar w:top="1134" w:right="850" w:bottom="1134" w:left="1701" w:header="720" w:footer="720" w:gutter="0"/>
          <w:cols w:space="720" w:num="1"/>
          <w:docGrid w:linePitch="360" w:charSpace="0"/>
        </w:sectPr>
      </w:pPr>
    </w:p>
    <w:p>
      <w:pPr>
        <w:shd w:val="clear" w:color="auto" w:fill="FFFFFF"/>
        <w:jc w:val="center"/>
        <w:rPr>
          <w:sz w:val="16"/>
          <w:szCs w:val="24"/>
        </w:rPr>
      </w:pPr>
      <w:r>
        <w:rPr>
          <w:sz w:val="16"/>
          <w:szCs w:val="24"/>
        </w:rPr>
        <w:pict>
          <v:shape id="_x0000_i1044" o:spt="75" type="#_x0000_t75" style="height:255.5pt;width:153pt;" filled="t" o:preferrelative="t" stroked="f" coordsize="21600,21600">
            <v:path/>
            <v:fill on="t" color2="#000000" focussize="0,0"/>
            <v:stroke on="f" joinstyle="miter"/>
            <v:imagedata r:id="rId33" blacklevel="5886f" o:title=""/>
            <o:lock v:ext="edit" aspectratio="t"/>
            <w10:wrap type="none"/>
            <w10:anchorlock/>
          </v:shape>
        </w:pict>
      </w:r>
    </w:p>
    <w:p>
      <w:pPr>
        <w:shd w:val="clear" w:color="auto" w:fill="FFFFFF"/>
        <w:jc w:val="center"/>
        <w:rPr>
          <w:iCs/>
          <w:color w:val="000000"/>
          <w:sz w:val="16"/>
          <w:szCs w:val="19"/>
        </w:rPr>
      </w:pPr>
      <w:r>
        <w:rPr>
          <w:sz w:val="16"/>
          <w:szCs w:val="24"/>
        </w:rPr>
        <w:t>Р</w:t>
      </w:r>
      <w:r>
        <w:rPr>
          <w:iCs/>
          <w:color w:val="000000"/>
          <w:sz w:val="16"/>
          <w:szCs w:val="22"/>
        </w:rPr>
        <w:t xml:space="preserve">ис. 20. Схема для проверки предварительного натяга подшипников коробки дифференциала: </w:t>
      </w:r>
      <w:r>
        <w:rPr>
          <w:iCs/>
          <w:color w:val="000000"/>
          <w:sz w:val="16"/>
          <w:szCs w:val="19"/>
          <w:lang w:val="en-US"/>
        </w:rPr>
        <w:t>D</w:t>
      </w:r>
      <w:r>
        <w:rPr>
          <w:iCs/>
          <w:color w:val="000000"/>
          <w:sz w:val="16"/>
          <w:szCs w:val="19"/>
        </w:rPr>
        <w:t xml:space="preserve"> - расстояние между двумя крышками</w:t>
      </w:r>
      <w:r>
        <w:rPr>
          <w:iCs/>
          <w:color w:val="000000"/>
          <w:sz w:val="16"/>
          <w:szCs w:val="22"/>
        </w:rPr>
        <w:t xml:space="preserve"> подшипников </w:t>
      </w:r>
      <w:r>
        <w:rPr>
          <w:iCs/>
          <w:color w:val="000000"/>
          <w:sz w:val="16"/>
          <w:szCs w:val="19"/>
        </w:rPr>
        <w:t>дифференциала; 1,2 - регулировочные гайки</w:t>
      </w:r>
    </w:p>
    <w:p>
      <w:pPr>
        <w:shd w:val="clear" w:color="auto" w:fill="FFFFFF"/>
        <w:jc w:val="center"/>
        <w:rPr>
          <w:iCs/>
          <w:color w:val="000000"/>
          <w:sz w:val="16"/>
          <w:szCs w:val="19"/>
        </w:rPr>
      </w:pPr>
    </w:p>
    <w:p>
      <w:pPr>
        <w:shd w:val="clear" w:color="auto" w:fill="FFFFFF"/>
        <w:jc w:val="center"/>
        <w:rPr>
          <w:sz w:val="16"/>
          <w:szCs w:val="24"/>
        </w:rPr>
      </w:pPr>
      <w:r>
        <w:rPr>
          <w:sz w:val="16"/>
          <w:szCs w:val="24"/>
        </w:rPr>
        <w:pict>
          <v:shape id="_x0000_i1045" o:spt="75" type="#_x0000_t75" style="height:219.5pt;width:130.5pt;" filled="t" o:preferrelative="t" stroked="f" coordsize="21600,21600">
            <v:path/>
            <v:fill on="t" color2="#000000" focussize="0,0"/>
            <v:stroke on="f" joinstyle="miter"/>
            <v:imagedata r:id="rId34" blacklevel="5886f" o:title=""/>
            <o:lock v:ext="edit" aspectratio="t"/>
            <w10:wrap type="none"/>
            <w10:anchorlock/>
          </v:shape>
        </w:pict>
      </w:r>
    </w:p>
    <w:p>
      <w:pPr>
        <w:shd w:val="clear" w:color="auto" w:fill="FFFFFF"/>
        <w:jc w:val="center"/>
        <w:rPr>
          <w:iCs/>
          <w:color w:val="000000"/>
          <w:sz w:val="16"/>
          <w:szCs w:val="19"/>
        </w:rPr>
        <w:sectPr>
          <w:footnotePr>
            <w:pos w:val="beneathText"/>
          </w:footnotePr>
          <w:type w:val="continuous"/>
          <w:pgSz w:w="11905" w:h="16837"/>
          <w:pgMar w:top="1134" w:right="850" w:bottom="1134" w:left="1701" w:header="720" w:footer="720" w:gutter="0"/>
          <w:cols w:equalWidth="0" w:num="2">
            <w:col w:w="2079" w:space="542"/>
            <w:col w:w="6733"/>
          </w:cols>
          <w:docGrid w:linePitch="360" w:charSpace="0"/>
        </w:sectPr>
      </w:pPr>
      <w:r>
        <w:rPr>
          <w:sz w:val="16"/>
          <w:szCs w:val="24"/>
        </w:rPr>
        <w:t>Р</w:t>
      </w:r>
      <w:r>
        <w:rPr>
          <w:iCs/>
          <w:color w:val="000000"/>
          <w:sz w:val="16"/>
          <w:szCs w:val="22"/>
        </w:rPr>
        <w:t xml:space="preserve">ис. 21. Расположение пятна контакта </w:t>
      </w:r>
      <w:r>
        <w:rPr>
          <w:iCs/>
          <w:color w:val="000000"/>
          <w:sz w:val="16"/>
          <w:szCs w:val="19"/>
        </w:rPr>
        <w:t xml:space="preserve">в зацеплении </w:t>
      </w:r>
      <w:r>
        <w:rPr>
          <w:bCs/>
          <w:iCs/>
          <w:color w:val="000000"/>
          <w:sz w:val="16"/>
          <w:szCs w:val="19"/>
        </w:rPr>
        <w:t xml:space="preserve">шестерен </w:t>
      </w:r>
      <w:r>
        <w:rPr>
          <w:iCs/>
          <w:color w:val="000000"/>
          <w:sz w:val="16"/>
          <w:szCs w:val="19"/>
        </w:rPr>
        <w:t xml:space="preserve">главной </w:t>
      </w:r>
      <w:r>
        <w:rPr>
          <w:bCs/>
          <w:iCs/>
          <w:color w:val="000000"/>
          <w:sz w:val="16"/>
          <w:szCs w:val="19"/>
        </w:rPr>
        <w:t xml:space="preserve">передачи: </w:t>
      </w:r>
      <w:r>
        <w:rPr>
          <w:iCs/>
          <w:color w:val="000000"/>
          <w:sz w:val="16"/>
          <w:szCs w:val="19"/>
          <w:lang w:val="en-US"/>
        </w:rPr>
        <w:t>I</w:t>
      </w:r>
      <w:r>
        <w:rPr>
          <w:iCs/>
          <w:color w:val="000000"/>
          <w:sz w:val="16"/>
          <w:szCs w:val="19"/>
        </w:rPr>
        <w:t xml:space="preserve"> </w:t>
      </w:r>
      <w:r>
        <w:rPr>
          <w:color w:val="000000"/>
          <w:sz w:val="16"/>
          <w:szCs w:val="19"/>
        </w:rPr>
        <w:t xml:space="preserve">- </w:t>
      </w:r>
      <w:r>
        <w:rPr>
          <w:iCs/>
          <w:color w:val="000000"/>
          <w:sz w:val="16"/>
          <w:szCs w:val="19"/>
        </w:rPr>
        <w:t xml:space="preserve">сторона переднего хода; </w:t>
      </w:r>
      <w:r>
        <w:rPr>
          <w:iCs/>
          <w:color w:val="000000"/>
          <w:sz w:val="16"/>
          <w:szCs w:val="19"/>
          <w:lang w:val="en-US"/>
        </w:rPr>
        <w:t>II</w:t>
      </w:r>
      <w:r>
        <w:rPr>
          <w:iCs/>
          <w:color w:val="000000"/>
          <w:sz w:val="16"/>
          <w:szCs w:val="19"/>
        </w:rPr>
        <w:t xml:space="preserve"> - сторона заднего хода; а и </w:t>
      </w:r>
      <w:r>
        <w:rPr>
          <w:iCs/>
          <w:color w:val="000000"/>
          <w:sz w:val="16"/>
          <w:szCs w:val="19"/>
          <w:lang w:val="en-US"/>
        </w:rPr>
        <w:t>b</w:t>
      </w:r>
      <w:r>
        <w:rPr>
          <w:iCs/>
          <w:color w:val="000000"/>
          <w:sz w:val="16"/>
          <w:szCs w:val="19"/>
        </w:rPr>
        <w:t xml:space="preserve"> - неправильный контакт в зацеплении шестерен: отодвиньте ведущую шестерню от ведомой, уменьшив толщину регулировочного </w:t>
      </w:r>
      <w:r>
        <w:rPr>
          <w:bCs/>
          <w:iCs/>
          <w:color w:val="000000"/>
          <w:sz w:val="16"/>
          <w:szCs w:val="19"/>
        </w:rPr>
        <w:t xml:space="preserve">кольца; </w:t>
      </w:r>
      <w:r>
        <w:rPr>
          <w:iCs/>
          <w:color w:val="000000"/>
          <w:sz w:val="16"/>
          <w:szCs w:val="19"/>
          <w:lang w:val="en-US"/>
        </w:rPr>
        <w:t>c</w:t>
      </w:r>
      <w:r>
        <w:rPr>
          <w:iCs/>
          <w:color w:val="000000"/>
          <w:sz w:val="16"/>
          <w:szCs w:val="19"/>
        </w:rPr>
        <w:t xml:space="preserve"> </w:t>
      </w:r>
      <w:r>
        <w:rPr>
          <w:iCs/>
          <w:color w:val="000000"/>
          <w:sz w:val="16"/>
          <w:szCs w:val="19"/>
          <w:lang w:val="en-US"/>
        </w:rPr>
        <w:t>u</w:t>
      </w:r>
      <w:r>
        <w:rPr>
          <w:iCs/>
          <w:color w:val="000000"/>
          <w:sz w:val="16"/>
          <w:szCs w:val="19"/>
        </w:rPr>
        <w:t xml:space="preserve"> </w:t>
      </w:r>
      <w:r>
        <w:rPr>
          <w:iCs/>
          <w:color w:val="000000"/>
          <w:sz w:val="16"/>
          <w:szCs w:val="19"/>
          <w:lang w:val="en-US"/>
        </w:rPr>
        <w:t>d</w:t>
      </w:r>
      <w:r>
        <w:rPr>
          <w:iCs/>
          <w:color w:val="000000"/>
          <w:sz w:val="16"/>
          <w:szCs w:val="19"/>
        </w:rPr>
        <w:t xml:space="preserve">- неправильный контакт: передвиньте ведущую </w:t>
      </w:r>
      <w:r>
        <w:rPr>
          <w:bCs/>
          <w:iCs/>
          <w:color w:val="000000"/>
          <w:sz w:val="16"/>
          <w:szCs w:val="19"/>
        </w:rPr>
        <w:t xml:space="preserve">шестерню к </w:t>
      </w:r>
      <w:r>
        <w:rPr>
          <w:iCs/>
          <w:color w:val="000000"/>
          <w:sz w:val="16"/>
          <w:szCs w:val="19"/>
        </w:rPr>
        <w:t>ведомой, увеличив толщину регулировочного кольца; е - правильный контакт в зацеплении шестерен</w:t>
      </w:r>
    </w:p>
    <w:p>
      <w:pPr>
        <w:shd w:val="clear" w:color="auto" w:fill="FFFFFF"/>
        <w:ind w:firstLine="340"/>
        <w:jc w:val="both"/>
        <w:rPr>
          <w:color w:val="000000"/>
        </w:rPr>
      </w:pPr>
      <w:r>
        <w:rPr>
          <w:color w:val="000000"/>
        </w:rPr>
        <w:t>5.11. Проверка контакта рабочей поверхности зубьев шестерен главной передачи</w:t>
      </w:r>
    </w:p>
    <w:p>
      <w:pPr>
        <w:shd w:val="clear" w:color="auto" w:fill="FFFFFF"/>
        <w:ind w:firstLine="340"/>
        <w:jc w:val="both"/>
        <w:rPr>
          <w:color w:val="000000"/>
        </w:rPr>
      </w:pPr>
      <w:r>
        <w:rPr>
          <w:color w:val="000000"/>
        </w:rPr>
        <w:t>Для окончательной проверки на стенде качества зацепления шестерен главной передачи:</w:t>
      </w:r>
    </w:p>
    <w:p>
      <w:pPr>
        <w:shd w:val="clear" w:color="auto" w:fill="FFFFFF"/>
        <w:ind w:firstLine="340"/>
        <w:jc w:val="both"/>
        <w:rPr>
          <w:color w:val="000000"/>
        </w:rPr>
      </w:pPr>
      <w:r>
        <w:rPr>
          <w:color w:val="000000"/>
        </w:rPr>
        <w:t>- установите отрегулированный редуктор на стенд и смажьте рабочие поверхности зубьев ведомой шестерни тонким слоем свинцовой окиси;</w:t>
      </w:r>
    </w:p>
    <w:p>
      <w:pPr>
        <w:shd w:val="clear" w:color="auto" w:fill="FFFFFF"/>
        <w:ind w:firstLine="340"/>
        <w:jc w:val="both"/>
        <w:rPr>
          <w:color w:val="000000"/>
        </w:rPr>
      </w:pPr>
      <w:r>
        <w:rPr>
          <w:color w:val="000000"/>
        </w:rPr>
        <w:t>- запустите стенд; рычагами стенда притормозите вращение установленных полуосей, чтобы под нагрузкой на поверхностях зубьев ведомой шестерни остались следы контакта с зубьями ведущей шестерни;</w:t>
      </w:r>
    </w:p>
    <w:p>
      <w:pPr>
        <w:shd w:val="clear" w:color="auto" w:fill="FFFFFF"/>
        <w:ind w:firstLine="340"/>
        <w:jc w:val="both"/>
        <w:rPr>
          <w:color w:val="000000"/>
        </w:rPr>
      </w:pPr>
      <w:r>
        <w:rPr>
          <w:color w:val="000000"/>
        </w:rPr>
        <w:t>- измените направление вращения стенда и, притормаживая, получите следы контакта на другой стороне зубьев ведомой шестерни, что соответствует движению автомобиля назад.</w:t>
      </w:r>
    </w:p>
    <w:p>
      <w:pPr>
        <w:shd w:val="clear" w:color="auto" w:fill="FFFFFF"/>
        <w:ind w:firstLine="340"/>
        <w:jc w:val="both"/>
        <w:rPr>
          <w:color w:val="000000"/>
        </w:rPr>
      </w:pPr>
      <w:r>
        <w:rPr>
          <w:color w:val="000000"/>
        </w:rPr>
        <w:t>Зацепление считается нормальным, если на обеих сторонах зубьев ведомой шестерни пятно контакта будет равномерно расположено ближе к узкому торцу зуба, занимая две трети его длины и не выходя на вершину и основание зуба, как показано на рис. 21 "е".</w:t>
      </w:r>
    </w:p>
    <w:p>
      <w:pPr>
        <w:shd w:val="clear" w:color="auto" w:fill="FFFFFF"/>
        <w:ind w:firstLine="340"/>
        <w:jc w:val="both"/>
        <w:rPr>
          <w:color w:val="000000"/>
        </w:rPr>
      </w:pPr>
      <w:r>
        <w:rPr>
          <w:color w:val="000000"/>
        </w:rPr>
        <w:t>Случаи неправильного расположения пятна контакта на рабочей поверхности зуба указаны на рис. 21 ("а", "в", "c", "d").</w:t>
      </w:r>
    </w:p>
    <w:p>
      <w:pPr>
        <w:shd w:val="clear" w:color="auto" w:fill="FFFFFF"/>
        <w:ind w:firstLine="340"/>
        <w:jc w:val="both"/>
        <w:rPr>
          <w:color w:val="000000"/>
        </w:rPr>
      </w:pPr>
      <w:r>
        <w:rPr>
          <w:color w:val="000000"/>
        </w:rPr>
        <w:t>Для регулировки правильного положения ведущей шестерни с заменой кольца необходима разборка узла.</w:t>
      </w:r>
    </w:p>
    <w:p>
      <w:pPr>
        <w:shd w:val="clear" w:color="auto" w:fill="FFFFFF"/>
        <w:ind w:firstLine="340"/>
        <w:jc w:val="both"/>
        <w:rPr>
          <w:color w:val="000000"/>
        </w:rPr>
      </w:pPr>
      <w:r>
        <w:rPr>
          <w:color w:val="000000"/>
        </w:rPr>
        <w:t>При сборке повторите все операции по предварительному натягу роликовых подшипников ведущей шестерни, по проверке момента сопротивления проворачиванию, по предварительному натягу роликовых подшипников коробки дифференциала и по регулировке бокового зазора зацепления шестерен главной передачи.</w:t>
      </w:r>
    </w:p>
    <w:p>
      <w:pPr>
        <w:shd w:val="clear" w:color="auto" w:fill="FFFFFF"/>
        <w:ind w:firstLine="340"/>
        <w:jc w:val="both"/>
        <w:rPr>
          <w:color w:val="000000"/>
        </w:rPr>
      </w:pPr>
    </w:p>
    <w:p>
      <w:pPr>
        <w:shd w:val="clear" w:color="auto" w:fill="FFFFFF"/>
        <w:ind w:firstLine="340"/>
        <w:jc w:val="both"/>
        <w:rPr>
          <w:color w:val="000000"/>
        </w:rPr>
      </w:pPr>
      <w:r>
        <w:rPr>
          <w:color w:val="000000"/>
        </w:rPr>
        <w:t>6. Замена сальника ведущей шестерни</w:t>
      </w:r>
    </w:p>
    <w:p>
      <w:pPr>
        <w:shd w:val="clear" w:color="auto" w:fill="FFFFFF"/>
        <w:ind w:firstLine="340"/>
        <w:jc w:val="both"/>
        <w:rPr>
          <w:color w:val="000000"/>
        </w:rPr>
      </w:pPr>
      <w:r>
        <w:rPr>
          <w:color w:val="000000"/>
        </w:rPr>
        <w:t>Необходимость замены сальника определяют по снижению уровня масла в картере заднего моста (вследствие утечки масла через сальник) до уровня, нарушающего нормальную работу редуктора.</w:t>
      </w:r>
    </w:p>
    <w:p>
      <w:pPr>
        <w:shd w:val="clear" w:color="auto" w:fill="FFFFFF"/>
        <w:ind w:firstLine="340"/>
        <w:jc w:val="both"/>
        <w:rPr>
          <w:color w:val="000000"/>
        </w:rPr>
      </w:pPr>
      <w:r>
        <w:rPr>
          <w:color w:val="000000"/>
        </w:rPr>
        <w:t>Запотевание горловины картера и даже образование отдельных капель в количестве, не превышающем нижеуказанной нормы, не является признаком подтекания.</w:t>
      </w:r>
    </w:p>
    <w:p>
      <w:pPr>
        <w:shd w:val="clear" w:color="auto" w:fill="FFFFFF"/>
        <w:ind w:firstLine="340"/>
        <w:jc w:val="both"/>
        <w:rPr>
          <w:color w:val="000000"/>
        </w:rPr>
      </w:pPr>
      <w:r>
        <w:rPr>
          <w:color w:val="000000"/>
        </w:rPr>
        <w:t>При обильном каплевыделении, определите состояние сальника, для чего:</w:t>
      </w:r>
    </w:p>
    <w:p>
      <w:pPr>
        <w:shd w:val="clear" w:color="auto" w:fill="FFFFFF"/>
        <w:ind w:firstLine="340"/>
        <w:jc w:val="both"/>
        <w:rPr>
          <w:color w:val="000000"/>
        </w:rPr>
      </w:pPr>
      <w:r>
        <w:rPr>
          <w:color w:val="000000"/>
        </w:rPr>
        <w:t>- поставьте автомобиль на подъемник или смотровую канаву;</w:t>
      </w:r>
    </w:p>
    <w:p>
      <w:pPr>
        <w:shd w:val="clear" w:color="auto" w:fill="FFFFFF"/>
        <w:ind w:firstLine="340"/>
        <w:jc w:val="both"/>
        <w:rPr>
          <w:color w:val="000000"/>
        </w:rPr>
      </w:pPr>
      <w:r>
        <w:rPr>
          <w:color w:val="000000"/>
        </w:rPr>
        <w:t>- очистите от грязи сапун, проверьте его состояние;</w:t>
      </w:r>
    </w:p>
    <w:p>
      <w:pPr>
        <w:shd w:val="clear" w:color="auto" w:fill="FFFFFF"/>
        <w:ind w:firstLine="340"/>
        <w:jc w:val="both"/>
        <w:rPr>
          <w:color w:val="000000"/>
        </w:rPr>
      </w:pPr>
      <w:r>
        <w:rPr>
          <w:color w:val="000000"/>
        </w:rPr>
        <w:t>- отвернув контрольную пробку, проверьте уровень масла в картере моста; при необходимости доведите уровень масла до нормы;</w:t>
      </w:r>
    </w:p>
    <w:p>
      <w:pPr>
        <w:shd w:val="clear" w:color="auto" w:fill="FFFFFF"/>
        <w:ind w:firstLine="340"/>
        <w:jc w:val="both"/>
        <w:rPr>
          <w:color w:val="000000"/>
        </w:rPr>
      </w:pPr>
      <w:r>
        <w:rPr>
          <w:color w:val="000000"/>
        </w:rPr>
        <w:t>- очистите горловину картера редуктора от следов масла и протрите насухо;</w:t>
      </w:r>
    </w:p>
    <w:p>
      <w:pPr>
        <w:shd w:val="clear" w:color="auto" w:fill="FFFFFF"/>
        <w:ind w:firstLine="340"/>
        <w:jc w:val="both"/>
        <w:rPr>
          <w:color w:val="000000"/>
        </w:rPr>
      </w:pPr>
      <w:r>
        <w:rPr>
          <w:color w:val="000000"/>
        </w:rPr>
        <w:t>- вывесите задний мост и поставьте его на подставки;</w:t>
      </w:r>
    </w:p>
    <w:p>
      <w:pPr>
        <w:shd w:val="clear" w:color="auto" w:fill="FFFFFF"/>
        <w:ind w:firstLine="340"/>
        <w:jc w:val="both"/>
        <w:rPr>
          <w:color w:val="000000"/>
        </w:rPr>
      </w:pPr>
      <w:r>
        <w:rPr>
          <w:color w:val="000000"/>
        </w:rPr>
        <w:t>- заведите двигатель, включите прямую передачу и при скорости 90-100 км/ч прогрейте масло до температуры 80-90°С (приблизительно в течении 15 мин);</w:t>
      </w:r>
    </w:p>
    <w:p>
      <w:pPr>
        <w:shd w:val="clear" w:color="auto" w:fill="FFFFFF"/>
        <w:ind w:firstLine="340"/>
        <w:jc w:val="both"/>
        <w:rPr>
          <w:color w:val="000000"/>
        </w:rPr>
      </w:pPr>
      <w:r>
        <w:rPr>
          <w:color w:val="000000"/>
        </w:rPr>
        <w:t>- при включенной прямой передаче, при скорости 100 км/ч, определите количество масла, вытекающего за 15 мин.</w:t>
      </w:r>
    </w:p>
    <w:p>
      <w:pPr>
        <w:shd w:val="clear" w:color="auto" w:fill="FFFFFF"/>
        <w:ind w:firstLine="340"/>
        <w:jc w:val="both"/>
        <w:rPr>
          <w:color w:val="000000"/>
        </w:rPr>
      </w:pPr>
      <w:r>
        <w:rPr>
          <w:color w:val="000000"/>
        </w:rPr>
        <w:t>Утечка масла, превышающая 5 капель за 15 мин, является признаком неисправности сальника.</w:t>
      </w:r>
    </w:p>
    <w:p>
      <w:pPr>
        <w:shd w:val="clear" w:color="auto" w:fill="FFFFFF"/>
        <w:ind w:firstLine="340"/>
        <w:jc w:val="both"/>
        <w:rPr>
          <w:color w:val="000000"/>
        </w:rPr>
      </w:pPr>
      <w:r>
        <w:rPr>
          <w:color w:val="000000"/>
        </w:rPr>
        <w:t>Поврежденный сальник можно заменить, не снимая редуктор с автомобиля, если не требуется замена других деталей редуктора.</w:t>
      </w:r>
    </w:p>
    <w:p>
      <w:pPr>
        <w:shd w:val="clear" w:color="auto" w:fill="FFFFFF"/>
        <w:ind w:firstLine="340"/>
        <w:jc w:val="both"/>
        <w:rPr>
          <w:color w:val="000000"/>
        </w:rPr>
      </w:pPr>
      <w:r>
        <w:rPr>
          <w:color w:val="000000"/>
        </w:rPr>
        <w:t>Порядок замены сальника следующий;</w:t>
      </w:r>
    </w:p>
    <w:p>
      <w:pPr>
        <w:shd w:val="clear" w:color="auto" w:fill="FFFFFF"/>
        <w:ind w:firstLine="340"/>
        <w:jc w:val="both"/>
        <w:rPr>
          <w:color w:val="000000"/>
        </w:rPr>
      </w:pPr>
      <w:r>
        <w:rPr>
          <w:color w:val="000000"/>
        </w:rPr>
        <w:t>- слейте масло из картера заднего моста;</w:t>
      </w:r>
    </w:p>
    <w:p>
      <w:pPr>
        <w:shd w:val="clear" w:color="auto" w:fill="FFFFFF"/>
        <w:ind w:firstLine="340"/>
        <w:jc w:val="both"/>
        <w:rPr>
          <w:color w:val="000000"/>
        </w:rPr>
      </w:pPr>
      <w:r>
        <w:rPr>
          <w:color w:val="000000"/>
        </w:rPr>
        <w:t>- ослабьте болты крепления задних колес; поставьте упоры под передние колеса и вывесите задний мост; отпустите стояночный тормоз и установите рычаг переключения передач в нейтральное положение;</w:t>
      </w:r>
    </w:p>
    <w:p>
      <w:pPr>
        <w:shd w:val="clear" w:color="auto" w:fill="FFFFFF"/>
        <w:ind w:firstLine="340"/>
        <w:jc w:val="both"/>
        <w:rPr>
          <w:color w:val="000000"/>
        </w:rPr>
      </w:pPr>
      <w:r>
        <w:rPr>
          <w:color w:val="000000"/>
        </w:rPr>
        <w:t>- снимите колеса и тормозные барабаны;</w:t>
      </w:r>
    </w:p>
    <w:p>
      <w:pPr>
        <w:shd w:val="clear" w:color="auto" w:fill="FFFFFF"/>
        <w:ind w:firstLine="340"/>
        <w:jc w:val="both"/>
        <w:rPr>
          <w:color w:val="000000"/>
        </w:rPr>
      </w:pPr>
      <w:r>
        <w:rPr>
          <w:color w:val="000000"/>
        </w:rPr>
        <w:t>- отверните гайки крепления щита тормоза к балке моста и выталкивателем выведите полуоси из коробки дифференциала;</w:t>
      </w:r>
    </w:p>
    <w:p>
      <w:pPr>
        <w:shd w:val="clear" w:color="auto" w:fill="FFFFFF"/>
        <w:ind w:firstLine="340"/>
        <w:jc w:val="both"/>
        <w:rPr>
          <w:color w:val="000000"/>
        </w:rPr>
      </w:pPr>
      <w:r>
        <w:rPr>
          <w:color w:val="000000"/>
        </w:rPr>
        <w:t>- отсоедините карданный вал от фланца ведущей шестерни и отведите вал в сторону;</w:t>
      </w:r>
    </w:p>
    <w:p>
      <w:pPr>
        <w:shd w:val="clear" w:color="auto" w:fill="FFFFFF"/>
        <w:ind w:firstLine="340"/>
        <w:jc w:val="both"/>
        <w:rPr>
          <w:color w:val="000000"/>
        </w:rPr>
      </w:pPr>
      <w:r>
        <w:rPr>
          <w:color w:val="000000"/>
        </w:rPr>
        <w:t>- проверьте динамометром момент сопротивления проворачиванию ведущей шестерни и запомните его величину;</w:t>
      </w:r>
    </w:p>
    <w:p>
      <w:pPr>
        <w:shd w:val="clear" w:color="auto" w:fill="FFFFFF"/>
        <w:ind w:firstLine="340"/>
        <w:jc w:val="both"/>
        <w:rPr>
          <w:color w:val="000000"/>
        </w:rPr>
      </w:pPr>
      <w:r>
        <w:rPr>
          <w:color w:val="000000"/>
        </w:rPr>
        <w:t>- придерживая фланец специальным ключом, отверните гайку крепления фланца ведущей шестерни и снимите фланец с шайбой;</w:t>
      </w:r>
    </w:p>
    <w:p>
      <w:pPr>
        <w:shd w:val="clear" w:color="auto" w:fill="FFFFFF"/>
        <w:ind w:firstLine="340"/>
        <w:jc w:val="both"/>
        <w:rPr>
          <w:color w:val="000000"/>
        </w:rPr>
      </w:pPr>
      <w:r>
        <w:rPr>
          <w:color w:val="000000"/>
        </w:rPr>
        <w:t>- снимите сальник ведущей шестерни;</w:t>
      </w:r>
    </w:p>
    <w:p>
      <w:pPr>
        <w:shd w:val="clear" w:color="auto" w:fill="FFFFFF"/>
        <w:ind w:firstLine="340"/>
        <w:jc w:val="both"/>
        <w:rPr>
          <w:color w:val="000000"/>
        </w:rPr>
      </w:pPr>
      <w:r>
        <w:rPr>
          <w:color w:val="000000"/>
        </w:rPr>
        <w:t>- смажьте рабочую поверхность нового сальника смазкой Литол-24 и запрессуйте его оправкой в картер редуктора на глубину 2-0,3 мм между торцом картера редуктора и наружной поверхностью сальника;</w:t>
      </w:r>
    </w:p>
    <w:p>
      <w:pPr>
        <w:shd w:val="clear" w:color="auto" w:fill="FFFFFF"/>
        <w:ind w:firstLine="340"/>
        <w:jc w:val="both"/>
        <w:rPr>
          <w:color w:val="000000"/>
        </w:rPr>
      </w:pPr>
      <w:r>
        <w:rPr>
          <w:color w:val="000000"/>
        </w:rPr>
        <w:t>- установите фланец с шайбой на ведущую шестерню и придерживая его специальным ключом, затяните гайку крепления фланца, периодически проверяя момент сопротивления проворачиванию ведущей шестерни.</w:t>
      </w:r>
    </w:p>
    <w:p>
      <w:pPr>
        <w:shd w:val="clear" w:color="auto" w:fill="FFFFFF"/>
        <w:ind w:firstLine="340"/>
        <w:jc w:val="both"/>
        <w:rPr>
          <w:color w:val="000000"/>
        </w:rPr>
      </w:pPr>
      <w:r>
        <w:rPr>
          <w:color w:val="000000"/>
        </w:rPr>
        <w:t>Если первоначальный момент сопротивления проворачиванию был 58,8 Н</w:t>
      </w:r>
      <w:r>
        <w:rPr>
          <w:color w:val="000000"/>
          <w:cs/>
        </w:rPr>
        <w:t>ּ</w:t>
      </w:r>
      <w:r>
        <w:rPr>
          <w:color w:val="000000"/>
        </w:rPr>
        <w:t>см (6 кгс</w:t>
      </w:r>
      <w:r>
        <w:rPr>
          <w:color w:val="000000"/>
          <w:cs/>
        </w:rPr>
        <w:t>ּ</w:t>
      </w:r>
      <w:r>
        <w:rPr>
          <w:color w:val="000000"/>
        </w:rPr>
        <w:t>см) и выше, то новый момент сопротивления проворачиванию должен быть на 9,8-19,6 Н</w:t>
      </w:r>
      <w:r>
        <w:rPr>
          <w:color w:val="000000"/>
          <w:cs/>
        </w:rPr>
        <w:t>ּ</w:t>
      </w:r>
      <w:r>
        <w:rPr>
          <w:color w:val="000000"/>
        </w:rPr>
        <w:t>см (1-2 кгс</w:t>
      </w:r>
      <w:r>
        <w:rPr>
          <w:color w:val="000000"/>
          <w:cs/>
        </w:rPr>
        <w:t>ּ</w:t>
      </w:r>
      <w:r>
        <w:rPr>
          <w:color w:val="000000"/>
        </w:rPr>
        <w:t>см) больше первоначального. Если же первоначальный момент сопротивления проворачиванию был меньше 58,8 Н</w:t>
      </w:r>
      <w:r>
        <w:rPr>
          <w:color w:val="000000"/>
          <w:cs/>
        </w:rPr>
        <w:t>ּ</w:t>
      </w:r>
      <w:r>
        <w:rPr>
          <w:color w:val="000000"/>
        </w:rPr>
        <w:t>см (6 кгс</w:t>
      </w:r>
      <w:r>
        <w:rPr>
          <w:color w:val="000000"/>
          <w:cs/>
        </w:rPr>
        <w:t>ּ</w:t>
      </w:r>
      <w:r>
        <w:rPr>
          <w:color w:val="000000"/>
        </w:rPr>
        <w:t>см), то гайку крепления фланца затяните до получения момента сопротивления 58,8-88,2 Н</w:t>
      </w:r>
      <w:r>
        <w:rPr>
          <w:color w:val="000000"/>
          <w:cs/>
        </w:rPr>
        <w:t>ּ</w:t>
      </w:r>
      <w:r>
        <w:rPr>
          <w:color w:val="000000"/>
        </w:rPr>
        <w:t>см (6-9 кгс</w:t>
      </w:r>
      <w:r>
        <w:rPr>
          <w:color w:val="000000"/>
          <w:cs/>
        </w:rPr>
        <w:t>ּ</w:t>
      </w:r>
      <w:r>
        <w:rPr>
          <w:color w:val="000000"/>
        </w:rPr>
        <w:t>см).</w:t>
      </w:r>
    </w:p>
    <w:p>
      <w:pPr>
        <w:shd w:val="clear" w:color="auto" w:fill="FFFFFF"/>
        <w:ind w:firstLine="340"/>
        <w:jc w:val="both"/>
        <w:rPr>
          <w:color w:val="000000"/>
        </w:rPr>
      </w:pPr>
      <w:r>
        <w:rPr>
          <w:color w:val="000000"/>
        </w:rPr>
        <w:t>Если при затягивании гайки момент сопротивления проворачиванию будет превышен, то разберите редуктор, замените распорную втулку новой, после чего редуктор соберите и отрегулируйте.</w:t>
      </w:r>
    </w:p>
    <w:p>
      <w:pPr>
        <w:shd w:val="clear" w:color="auto" w:fill="FFFFFF"/>
        <w:ind w:firstLine="340"/>
        <w:jc w:val="both"/>
        <w:rPr>
          <w:color w:val="000000"/>
        </w:rPr>
      </w:pPr>
    </w:p>
    <w:p>
      <w:pPr>
        <w:shd w:val="clear" w:color="auto" w:fill="FFFFFF"/>
        <w:ind w:firstLine="340"/>
        <w:jc w:val="both"/>
        <w:rPr>
          <w:color w:val="000000"/>
        </w:rPr>
      </w:pPr>
      <w:r>
        <w:rPr>
          <w:color w:val="000000"/>
        </w:rPr>
        <w:t>Содержание отчета:</w:t>
      </w:r>
    </w:p>
    <w:p>
      <w:pPr>
        <w:shd w:val="clear" w:color="auto" w:fill="FFFFFF"/>
        <w:ind w:firstLine="340"/>
        <w:jc w:val="both"/>
        <w:rPr>
          <w:color w:val="000000"/>
        </w:rPr>
      </w:pPr>
      <w:r>
        <w:rPr>
          <w:color w:val="000000"/>
        </w:rPr>
        <w:t>цель, задачи и порядок выполнения работы;</w:t>
      </w:r>
    </w:p>
    <w:p>
      <w:pPr>
        <w:shd w:val="clear" w:color="auto" w:fill="FFFFFF"/>
        <w:ind w:firstLine="340"/>
        <w:jc w:val="both"/>
        <w:rPr>
          <w:color w:val="000000"/>
        </w:rPr>
      </w:pPr>
      <w:r>
        <w:rPr>
          <w:color w:val="000000"/>
        </w:rPr>
        <w:t xml:space="preserve">измеренные значения параметров, контролируемых при разборке заднего моста автомобиля </w:t>
      </w:r>
      <w:r>
        <w:rPr>
          <w:color w:val="000000"/>
          <w:lang w:val="ru-RU"/>
        </w:rPr>
        <w:t xml:space="preserve"> </w:t>
      </w:r>
      <w:r>
        <w:rPr>
          <w:color w:val="000000"/>
        </w:rPr>
        <w:t>;</w:t>
      </w:r>
    </w:p>
    <w:p>
      <w:pPr>
        <w:shd w:val="clear" w:color="auto" w:fill="FFFFFF"/>
        <w:ind w:firstLine="340"/>
        <w:jc w:val="both"/>
        <w:rPr>
          <w:color w:val="000000"/>
        </w:rPr>
      </w:pPr>
      <w:r>
        <w:rPr>
          <w:color w:val="000000"/>
        </w:rPr>
        <w:t>заключение о соответствии измеренных значений параметров требованиям нормативно-технической документации.</w:t>
      </w:r>
    </w:p>
    <w:p>
      <w:pPr>
        <w:shd w:val="clear" w:color="auto" w:fill="FFFFFF"/>
        <w:ind w:firstLine="340"/>
        <w:jc w:val="both"/>
        <w:rPr>
          <w:color w:val="000000"/>
        </w:rPr>
      </w:pPr>
    </w:p>
    <w:p>
      <w:pPr>
        <w:shd w:val="clear" w:color="auto" w:fill="FFFFFF"/>
        <w:ind w:firstLine="340"/>
        <w:jc w:val="both"/>
        <w:rPr>
          <w:color w:val="000000"/>
        </w:rPr>
      </w:pPr>
      <w:r>
        <w:rPr>
          <w:color w:val="000000"/>
        </w:rPr>
        <w:t>Список использованных источников</w:t>
      </w:r>
    </w:p>
    <w:p>
      <w:pPr>
        <w:shd w:val="clear" w:color="auto" w:fill="FFFFFF"/>
        <w:ind w:firstLine="340"/>
        <w:jc w:val="both"/>
        <w:rPr>
          <w:color w:val="000000"/>
        </w:rPr>
      </w:pPr>
      <w:r>
        <w:rPr>
          <w:color w:val="000000"/>
        </w:rPr>
        <w:t>1. Техническая эксплуатация автомобилей: Учебник для вузов. 4-е изд., перераб. и дополн. / Е.С. Кузнецов, А.П. Болдин, В.М. Власов и др. – М.: Наука, 2004. – 535 с.</w:t>
      </w:r>
    </w:p>
    <w:p>
      <w:pPr>
        <w:shd w:val="clear" w:color="auto" w:fill="FFFFFF"/>
        <w:ind w:firstLine="340"/>
        <w:jc w:val="both"/>
        <w:rPr>
          <w:color w:val="000000"/>
        </w:rPr>
      </w:pPr>
      <w:r>
        <w:rPr>
          <w:color w:val="000000"/>
        </w:rPr>
        <w:t xml:space="preserve">2. Косарев С.Н., Леонидович П. Автомобили семейства </w:t>
      </w:r>
      <w:r>
        <w:rPr>
          <w:color w:val="000000"/>
          <w:lang w:val="ru-RU"/>
        </w:rPr>
        <w:t xml:space="preserve"> </w:t>
      </w:r>
      <w:r>
        <w:rPr>
          <w:color w:val="000000"/>
        </w:rPr>
        <w:t>. Руководство по техническому обслуживанию и ремонту. – М.: За рулем, 2008.- 248 с.</w:t>
      </w:r>
    </w:p>
    <w:p>
      <w:pPr>
        <w:pStyle w:val="8"/>
        <w:spacing w:line="240" w:lineRule="auto"/>
        <w:ind w:right="0"/>
        <w:jc w:val="center"/>
        <w:rPr>
          <w:rFonts w:ascii="Tahoma" w:hAnsi="Tahoma"/>
          <w:lang w:eastAsia="ru-RU"/>
        </w:rPr>
      </w:pPr>
      <w:r>
        <w:br w:type="page"/>
      </w:r>
      <w:r>
        <w:rPr>
          <w:rFonts w:ascii="Tahoma" w:hAnsi="Tahoma"/>
          <w:lang w:eastAsia="ru-RU"/>
        </w:rPr>
        <w:t xml:space="preserve">«ОПРЕДЕЛЕНИЕ ТЕХНИЧЕСКОГО СОСТОЯНИЯ ГАЗОРАСПРЕДЕЛИТЕЛЬНОГО МЕХАНИЗМА </w:t>
      </w:r>
    </w:p>
    <w:p>
      <w:pPr>
        <w:widowControl w:val="0"/>
        <w:shd w:val="clear" w:color="auto" w:fill="FFFFFF"/>
        <w:autoSpaceDE w:val="0"/>
        <w:autoSpaceDN w:val="0"/>
        <w:adjustRightInd w:val="0"/>
        <w:jc w:val="center"/>
        <w:rPr>
          <w:color w:val="000000"/>
          <w:sz w:val="24"/>
          <w:szCs w:val="22"/>
          <w:lang w:eastAsia="ru-RU"/>
        </w:rPr>
      </w:pPr>
      <w:r>
        <w:rPr>
          <w:color w:val="000000"/>
          <w:sz w:val="24"/>
          <w:szCs w:val="22"/>
          <w:lang w:eastAsia="ru-RU"/>
        </w:rPr>
        <w:t>ДВИГАТЕЛЯ ВНУТРЕННЕГО СГОРАНИЯ»</w:t>
      </w:r>
    </w:p>
    <w:p>
      <w:pPr>
        <w:jc w:val="both"/>
        <w:rPr>
          <w:szCs w:val="18"/>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1 Цель работы:</w:t>
      </w:r>
      <w:r>
        <w:rPr>
          <w:b/>
          <w:i/>
          <w:color w:val="000000"/>
          <w:szCs w:val="22"/>
          <w:lang w:eastAsia="ru-RU"/>
        </w:rPr>
        <w:t xml:space="preserve"> </w:t>
      </w:r>
      <w:r>
        <w:rPr>
          <w:b/>
          <w:color w:val="000000"/>
          <w:szCs w:val="22"/>
          <w:lang w:eastAsia="ru-RU"/>
        </w:rPr>
        <w:t xml:space="preserve"> </w:t>
      </w:r>
      <w:r>
        <w:rPr>
          <w:bCs/>
          <w:color w:val="000000"/>
          <w:szCs w:val="22"/>
          <w:lang w:eastAsia="ru-RU"/>
        </w:rPr>
        <w:t xml:space="preserve">оценка технического состояния </w:t>
      </w:r>
      <w:r>
        <w:rPr>
          <w:color w:val="000000"/>
          <w:w w:val="117"/>
          <w:szCs w:val="18"/>
          <w:lang w:eastAsia="ru-RU"/>
        </w:rPr>
        <w:t>газораспределительного механизма</w:t>
      </w:r>
      <w:r>
        <w:rPr>
          <w:bCs/>
          <w:color w:val="000000"/>
          <w:szCs w:val="22"/>
          <w:lang w:eastAsia="ru-RU"/>
        </w:rPr>
        <w:t xml:space="preserve"> двигателя ВАЗ 2107.</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2 Задачи работы:</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изучить конструкцию ДВС ВАЗ 2107;</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разборку двигателя;</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 xml:space="preserve">дать оценку технического состояния </w:t>
      </w:r>
      <w:r>
        <w:rPr>
          <w:color w:val="000000"/>
          <w:w w:val="117"/>
          <w:szCs w:val="18"/>
          <w:lang w:eastAsia="ru-RU"/>
        </w:rPr>
        <w:t>газораспределительного механизма</w:t>
      </w:r>
      <w:r>
        <w:rPr>
          <w:color w:val="000000"/>
          <w:szCs w:val="22"/>
          <w:lang w:eastAsia="ru-RU"/>
        </w:rPr>
        <w:t xml:space="preserve"> ДВС;</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сборку двигателя.</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3 Оснащение рабочего места:</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двигатель автомобиля ВАЗ 2107; стенд для разборки двигателя; набор слесарного инструмента; набор измерительного инструмента; специальные приспособления.</w:t>
      </w:r>
    </w:p>
    <w:p>
      <w:pPr>
        <w:widowControl w:val="0"/>
        <w:shd w:val="clear" w:color="auto" w:fill="FFFFFF"/>
        <w:autoSpaceDE w:val="0"/>
        <w:autoSpaceDN w:val="0"/>
        <w:adjustRightInd w:val="0"/>
        <w:spacing w:line="245" w:lineRule="exact"/>
        <w:ind w:firstLine="360"/>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4 Время выполнения работы</w:t>
      </w:r>
      <w:r>
        <w:rPr>
          <w:b/>
          <w:iCs/>
          <w:color w:val="000000"/>
          <w:szCs w:val="22"/>
          <w:lang w:eastAsia="ru-RU"/>
        </w:rPr>
        <w:t xml:space="preserve"> </w:t>
      </w:r>
      <w:r>
        <w:rPr>
          <w:bCs/>
          <w:color w:val="000000"/>
          <w:szCs w:val="22"/>
          <w:lang w:eastAsia="ru-RU"/>
        </w:rPr>
        <w:t>– 4 акад. часа.</w:t>
      </w:r>
    </w:p>
    <w:p>
      <w:pPr>
        <w:widowControl w:val="0"/>
        <w:shd w:val="clear" w:color="auto" w:fill="FFFFFF"/>
        <w:autoSpaceDE w:val="0"/>
        <w:autoSpaceDN w:val="0"/>
        <w:adjustRightInd w:val="0"/>
        <w:spacing w:line="245" w:lineRule="exact"/>
        <w:ind w:firstLine="360"/>
        <w:jc w:val="both"/>
        <w:rPr>
          <w:bCs/>
          <w:color w:val="000000"/>
          <w:szCs w:val="22"/>
          <w:lang w:eastAsia="ru-RU"/>
        </w:rPr>
      </w:pPr>
    </w:p>
    <w:p>
      <w:pPr>
        <w:widowControl w:val="0"/>
        <w:shd w:val="clear" w:color="auto" w:fill="FFFFFF"/>
        <w:autoSpaceDE w:val="0"/>
        <w:autoSpaceDN w:val="0"/>
        <w:adjustRightInd w:val="0"/>
        <w:spacing w:line="245" w:lineRule="exact"/>
        <w:ind w:firstLine="360"/>
        <w:jc w:val="both"/>
        <w:rPr>
          <w:b/>
          <w:color w:val="000000"/>
          <w:szCs w:val="22"/>
          <w:u w:val="single"/>
          <w:lang w:eastAsia="ru-RU"/>
        </w:rPr>
      </w:pPr>
      <w:r>
        <w:rPr>
          <w:b/>
          <w:color w:val="000000"/>
          <w:szCs w:val="22"/>
          <w:u w:val="single"/>
          <w:lang w:eastAsia="ru-RU"/>
        </w:rPr>
        <w:t>Все работы по разборке, сборке и определению технического состояния двигателя внутреннего сгорания   выполняются в строгом соответствии с Руководством по ремонту /2/.</w:t>
      </w:r>
    </w:p>
    <w:p>
      <w:pPr>
        <w:jc w:val="center"/>
        <w:rPr>
          <w:rFonts w:ascii="Arial" w:hAnsi="Arial" w:cs="Arial"/>
          <w:sz w:val="20"/>
          <w:szCs w:val="20"/>
          <w:lang w:eastAsia="ru-RU"/>
        </w:rPr>
      </w:pPr>
    </w:p>
    <w:p>
      <w:pPr>
        <w:widowControl w:val="0"/>
        <w:shd w:val="clear" w:color="auto" w:fill="FFFFFF"/>
        <w:autoSpaceDE w:val="0"/>
        <w:autoSpaceDN w:val="0"/>
        <w:adjustRightInd w:val="0"/>
        <w:ind w:firstLine="360"/>
        <w:jc w:val="both"/>
        <w:rPr>
          <w:b/>
          <w:i/>
          <w:color w:val="000000"/>
          <w:sz w:val="20"/>
          <w:szCs w:val="20"/>
          <w:lang w:eastAsia="ru-RU"/>
        </w:rPr>
      </w:pPr>
      <w:r>
        <w:rPr>
          <w:b/>
          <w:i/>
          <w:color w:val="000000"/>
          <w:sz w:val="20"/>
          <w:szCs w:val="20"/>
          <w:lang w:eastAsia="ru-RU"/>
        </w:rPr>
        <w:t>5 Содержание и порядок выполнения работы по о</w:t>
      </w:r>
      <w:r>
        <w:rPr>
          <w:rFonts w:cs="Times New Roman"/>
          <w:b/>
          <w:i/>
          <w:color w:val="000000"/>
          <w:sz w:val="20"/>
          <w:szCs w:val="20"/>
          <w:lang w:eastAsia="ru-RU"/>
        </w:rPr>
        <w:t>пределению технического состояния газораспределительного механизма:</w:t>
      </w:r>
    </w:p>
    <w:p>
      <w:pPr>
        <w:ind w:firstLine="425"/>
        <w:jc w:val="both"/>
        <w:rPr>
          <w:rFonts w:cs="Times New Roman"/>
          <w:b/>
          <w:iCs/>
          <w:color w:val="000000"/>
          <w:lang w:eastAsia="ru-RU"/>
        </w:rPr>
      </w:pPr>
      <w:r>
        <w:rPr>
          <w:rFonts w:cs="Times New Roman"/>
          <w:b/>
          <w:szCs w:val="24"/>
          <w:lang w:eastAsia="ru-RU"/>
        </w:rPr>
        <w:t>5.1 Головка цилиндров и клапанный механизм</w:t>
      </w:r>
    </w:p>
    <w:p>
      <w:pPr>
        <w:shd w:val="clear" w:color="auto" w:fill="FFFFFF"/>
        <w:ind w:firstLine="425"/>
        <w:jc w:val="both"/>
        <w:rPr>
          <w:rFonts w:cs="Times New Roman"/>
          <w:iCs/>
          <w:color w:val="000000"/>
          <w:lang w:eastAsia="ru-RU"/>
        </w:rPr>
      </w:pPr>
      <w:r>
        <w:rPr>
          <w:rFonts w:cs="Times New Roman"/>
          <w:iCs/>
          <w:color w:val="000000"/>
          <w:lang w:eastAsia="ru-RU"/>
        </w:rPr>
        <w:t>Основные размеры клапанов, направляющих втулок и седел клапанов приведены на рис. 1.</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iCs/>
          <w:color w:val="000000"/>
          <w:szCs w:val="22"/>
          <w:lang w:eastAsia="ru-RU"/>
        </w:rPr>
        <w:t>5.2 Разборка и сборка</w:t>
      </w:r>
    </w:p>
    <w:p>
      <w:pPr>
        <w:shd w:val="clear" w:color="auto" w:fill="FFFFFF"/>
        <w:ind w:firstLine="425"/>
        <w:jc w:val="both"/>
        <w:rPr>
          <w:rFonts w:cs="Times New Roman"/>
          <w:szCs w:val="24"/>
          <w:lang w:eastAsia="ru-RU"/>
        </w:rPr>
      </w:pPr>
      <w:r>
        <w:rPr>
          <w:rFonts w:cs="Times New Roman"/>
          <w:iCs/>
          <w:color w:val="000000"/>
          <w:lang w:eastAsia="ru-RU"/>
        </w:rPr>
        <w:t>Установите головку цилиндров на доску А.60335.</w:t>
      </w:r>
    </w:p>
    <w:p>
      <w:pPr>
        <w:shd w:val="clear" w:color="auto" w:fill="FFFFFF"/>
        <w:ind w:firstLine="425"/>
        <w:jc w:val="both"/>
        <w:rPr>
          <w:rFonts w:cs="Times New Roman"/>
          <w:iCs/>
          <w:color w:val="000000"/>
          <w:lang w:eastAsia="ru-RU"/>
        </w:rPr>
      </w:pPr>
      <w:r>
        <w:rPr>
          <w:rFonts w:cs="Times New Roman"/>
          <w:iCs/>
          <w:color w:val="000000"/>
          <w:lang w:eastAsia="ru-RU"/>
        </w:rPr>
        <w:t>Отсоедините выпускной коллектор и впускную трубу с карбюратором (одновременно удаляется заборник горячего воздуха).</w:t>
      </w:r>
    </w:p>
    <w:p>
      <w:pPr>
        <w:shd w:val="clear" w:color="auto" w:fill="FFFFFF"/>
        <w:ind w:firstLine="425"/>
        <w:jc w:val="both"/>
        <w:rPr>
          <w:rFonts w:cs="Times New Roman"/>
          <w:szCs w:val="24"/>
          <w:lang w:eastAsia="ru-RU"/>
        </w:rPr>
      </w:pPr>
      <w:r>
        <w:rPr>
          <w:rFonts w:cs="Times New Roman"/>
          <w:iCs/>
          <w:color w:val="000000"/>
          <w:lang w:eastAsia="ru-RU"/>
        </w:rPr>
        <w:t>Отсоедините выпускной патрубок охлаждающей рубашки.</w:t>
      </w:r>
    </w:p>
    <w:p>
      <w:pPr>
        <w:shd w:val="clear" w:color="auto" w:fill="FFFFFF"/>
        <w:ind w:firstLine="425"/>
        <w:jc w:val="both"/>
        <w:rPr>
          <w:rFonts w:cs="Times New Roman"/>
          <w:szCs w:val="24"/>
          <w:lang w:eastAsia="ru-RU"/>
        </w:rPr>
      </w:pPr>
      <w:r>
        <w:rPr>
          <w:rFonts w:cs="Times New Roman"/>
          <w:iCs/>
          <w:color w:val="000000"/>
          <w:lang w:eastAsia="ru-RU"/>
        </w:rPr>
        <w:t>Отсоедините патрубок отвода жидкости к отопителю.</w:t>
      </w:r>
    </w:p>
    <w:p>
      <w:pPr>
        <w:shd w:val="clear" w:color="auto" w:fill="FFFFFF"/>
        <w:ind w:firstLine="425"/>
        <w:jc w:val="both"/>
        <w:rPr>
          <w:rFonts w:cs="Times New Roman"/>
          <w:szCs w:val="24"/>
          <w:lang w:eastAsia="ru-RU"/>
        </w:rPr>
      </w:pPr>
      <w:r>
        <w:rPr>
          <w:rFonts w:cs="Times New Roman"/>
          <w:iCs/>
          <w:color w:val="000000"/>
          <w:lang w:eastAsia="ru-RU"/>
        </w:rPr>
        <w:t>Снимите рычаги 11 (рис. 2) клапанов, освобождая их от пружин 12. Снимите пружины рычагов.</w:t>
      </w:r>
    </w:p>
    <w:p>
      <w:pPr>
        <w:shd w:val="clear" w:color="auto" w:fill="FFFFFF"/>
        <w:ind w:firstLine="425"/>
        <w:jc w:val="both"/>
        <w:rPr>
          <w:rFonts w:cs="Times New Roman"/>
          <w:szCs w:val="24"/>
          <w:lang w:eastAsia="ru-RU"/>
        </w:rPr>
      </w:pPr>
      <w:r>
        <w:rPr>
          <w:rFonts w:cs="Times New Roman"/>
          <w:iCs/>
          <w:color w:val="000000"/>
          <w:lang w:eastAsia="ru-RU"/>
        </w:rPr>
        <w:t>Ослабьте контргайки 14, выверните регулировочные болты 13 и втулки 15 регулировочных болтов.</w:t>
      </w:r>
    </w:p>
    <w:p>
      <w:pPr>
        <w:shd w:val="clear" w:color="auto" w:fill="FFFFFF"/>
        <w:ind w:firstLine="425"/>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046" o:spt="75" type="#_x0000_t75" style="height:146pt;width:285pt;" filled="f" o:preferrelative="t" stroked="f" coordsize="21600,21600">
            <v:path/>
            <v:fill on="f" focussize="0,0"/>
            <v:stroke on="f" joinstyle="miter"/>
            <v:imagedata r:id="rId35" o:title=""/>
            <o:lock v:ext="edit" aspectratio="t"/>
            <w10:wrap type="none"/>
            <w10:anchorlock/>
          </v:shape>
        </w:pict>
      </w:r>
    </w:p>
    <w:p>
      <w:pPr>
        <w:jc w:val="both"/>
        <w:rPr>
          <w:rFonts w:cs="Times New Roman"/>
          <w:iCs/>
          <w:szCs w:val="24"/>
          <w:lang w:eastAsia="ru-RU"/>
        </w:rPr>
      </w:pPr>
    </w:p>
    <w:p>
      <w:pPr>
        <w:shd w:val="clear" w:color="auto" w:fill="FFFFFF"/>
        <w:jc w:val="center"/>
        <w:rPr>
          <w:rFonts w:cs="Times New Roman"/>
          <w:i/>
          <w:color w:val="000000"/>
          <w:szCs w:val="24"/>
          <w:lang w:eastAsia="ru-RU"/>
        </w:rPr>
      </w:pPr>
      <w:r>
        <w:rPr>
          <w:rFonts w:cs="Times New Roman"/>
          <w:i/>
          <w:color w:val="000000"/>
          <w:szCs w:val="24"/>
          <w:lang w:eastAsia="ru-RU"/>
        </w:rPr>
        <w:t>Рис. 1. Основные размеры клапанов,</w:t>
      </w:r>
    </w:p>
    <w:p>
      <w:pPr>
        <w:shd w:val="clear" w:color="auto" w:fill="FFFFFF"/>
        <w:jc w:val="center"/>
        <w:rPr>
          <w:rFonts w:cs="Times New Roman"/>
          <w:i/>
          <w:color w:val="000000"/>
          <w:szCs w:val="24"/>
          <w:lang w:eastAsia="ru-RU"/>
        </w:rPr>
      </w:pPr>
      <w:r>
        <w:rPr>
          <w:rFonts w:cs="Times New Roman"/>
          <w:i/>
          <w:color w:val="000000"/>
          <w:szCs w:val="24"/>
          <w:lang w:eastAsia="ru-RU"/>
        </w:rPr>
        <w:t>направляющих втулок и седел клапанов</w:t>
      </w:r>
    </w:p>
    <w:p>
      <w:pPr>
        <w:shd w:val="clear" w:color="auto" w:fill="FFFFFF"/>
        <w:jc w:val="center"/>
        <w:rPr>
          <w:rFonts w:cs="Times New Roman"/>
          <w:i/>
          <w:szCs w:val="24"/>
          <w:lang w:eastAsia="ru-RU"/>
        </w:rPr>
      </w:pPr>
    </w:p>
    <w:p>
      <w:pPr>
        <w:jc w:val="center"/>
        <w:rPr>
          <w:rFonts w:cs="Times New Roman"/>
          <w:iCs/>
          <w:szCs w:val="24"/>
          <w:lang w:eastAsia="ru-RU"/>
        </w:rPr>
      </w:pPr>
      <w:r>
        <w:rPr>
          <w:rFonts w:cs="Times New Roman"/>
          <w:iCs/>
          <w:szCs w:val="24"/>
          <w:lang w:eastAsia="ru-RU"/>
        </w:rPr>
        <w:pict>
          <v:shape id="_x0000_i1047" o:spt="75" type="#_x0000_t75" style="height:184pt;width:124pt;" filled="f" o:preferrelative="t" stroked="f" coordsize="21600,21600">
            <v:path/>
            <v:fill on="f" focussize="0,0"/>
            <v:stroke on="f" joinstyle="miter"/>
            <v:imagedata r:id="rId36" o:title=""/>
            <o:lock v:ext="edit" aspectratio="t"/>
            <w10:wrap type="none"/>
            <w10:anchorlock/>
          </v:shape>
        </w:pict>
      </w:r>
    </w:p>
    <w:p>
      <w:pPr>
        <w:shd w:val="clear" w:color="auto" w:fill="FFFFFF"/>
        <w:jc w:val="both"/>
        <w:rPr>
          <w:rFonts w:cs="Times New Roman"/>
          <w:color w:val="000000"/>
          <w:sz w:val="16"/>
          <w:szCs w:val="19"/>
          <w:lang w:eastAsia="ru-RU"/>
        </w:rPr>
      </w:pPr>
      <w:r>
        <w:rPr>
          <w:rFonts w:cs="Times New Roman"/>
          <w:i/>
          <w:color w:val="000000"/>
          <w:szCs w:val="21"/>
          <w:lang w:eastAsia="ru-RU"/>
        </w:rPr>
        <w:t>Рис. 2. Детали клапанного механизма:</w:t>
      </w:r>
      <w:r>
        <w:rPr>
          <w:rFonts w:cs="Times New Roman"/>
          <w:szCs w:val="24"/>
          <w:lang w:eastAsia="ru-RU"/>
        </w:rPr>
        <w:t xml:space="preserve"> </w:t>
      </w:r>
      <w:r>
        <w:rPr>
          <w:rFonts w:cs="Times New Roman"/>
          <w:color w:val="000000"/>
          <w:sz w:val="16"/>
          <w:szCs w:val="19"/>
          <w:lang w:eastAsia="ru-RU"/>
        </w:rPr>
        <w:t>1 - клапан; 2 - стопорное кольцо; 3 - направляющая втулка; 4 - маслоотражательный колпачок; 5 - опорная шайба наружной пружины; 6 - стопорная шайба внутренней пружины; 7 - внутренняя пружина; 8 - наружная пружина; 9 - тарелка пружин; 10 - сухари; 11 - рычаг привода клапана; 12 - пружина рычага; 13 - регулировочный болт; 14 - контргайка регулировочного болта; 15 - втулка регулировочного болта; 16 - стопорная пластина пружины рычага</w:t>
      </w:r>
    </w:p>
    <w:p>
      <w:pPr>
        <w:shd w:val="clear" w:color="auto" w:fill="FFFFFF"/>
        <w:ind w:firstLine="425"/>
        <w:jc w:val="both"/>
        <w:rPr>
          <w:rFonts w:cs="Times New Roman"/>
          <w:szCs w:val="24"/>
          <w:lang w:eastAsia="ru-RU"/>
        </w:rPr>
      </w:pPr>
      <w:r>
        <w:rPr>
          <w:rFonts w:cs="Times New Roman"/>
          <w:iCs/>
          <w:color w:val="000000"/>
          <w:lang w:eastAsia="ru-RU"/>
        </w:rPr>
        <w:t xml:space="preserve">Установите приспособление </w:t>
      </w:r>
      <w:r>
        <w:rPr>
          <w:rFonts w:cs="Times New Roman"/>
          <w:iCs/>
          <w:color w:val="000000"/>
          <w:lang w:val="en-US" w:eastAsia="ru-RU"/>
        </w:rPr>
        <w:t>A</w:t>
      </w:r>
      <w:r>
        <w:rPr>
          <w:rFonts w:cs="Times New Roman"/>
          <w:iCs/>
          <w:color w:val="000000"/>
          <w:lang w:eastAsia="ru-RU"/>
        </w:rPr>
        <w:t>.60311/</w:t>
      </w:r>
      <w:r>
        <w:rPr>
          <w:rFonts w:cs="Times New Roman"/>
          <w:iCs/>
          <w:color w:val="000000"/>
          <w:lang w:val="en-US" w:eastAsia="ru-RU"/>
        </w:rPr>
        <w:t>R</w:t>
      </w:r>
      <w:r>
        <w:rPr>
          <w:rFonts w:cs="Times New Roman"/>
          <w:iCs/>
          <w:color w:val="000000"/>
          <w:lang w:eastAsia="ru-RU"/>
        </w:rPr>
        <w:t xml:space="preserve">, как показано на рис. 3, сожмите пружины клапанов и освободите сухари. Взамен переносного приспособления </w:t>
      </w:r>
      <w:r>
        <w:rPr>
          <w:rFonts w:cs="Times New Roman"/>
          <w:iCs/>
          <w:color w:val="000000"/>
          <w:lang w:val="en-US" w:eastAsia="ru-RU"/>
        </w:rPr>
        <w:t>A</w:t>
      </w:r>
      <w:r>
        <w:rPr>
          <w:rFonts w:cs="Times New Roman"/>
          <w:iCs/>
          <w:color w:val="000000"/>
          <w:lang w:eastAsia="ru-RU"/>
        </w:rPr>
        <w:t>.60311/</w:t>
      </w:r>
      <w:r>
        <w:rPr>
          <w:rFonts w:cs="Times New Roman"/>
          <w:iCs/>
          <w:color w:val="000000"/>
          <w:lang w:val="en-US" w:eastAsia="ru-RU"/>
        </w:rPr>
        <w:t>R</w:t>
      </w:r>
      <w:r>
        <w:rPr>
          <w:rFonts w:cs="Times New Roman"/>
          <w:iCs/>
          <w:color w:val="000000"/>
          <w:lang w:eastAsia="ru-RU"/>
        </w:rPr>
        <w:t xml:space="preserve"> можно применять также стационарное приспособление 02.7823.9505.</w:t>
      </w:r>
    </w:p>
    <w:p>
      <w:pPr>
        <w:shd w:val="clear" w:color="auto" w:fill="FFFFFF"/>
        <w:ind w:firstLine="425"/>
        <w:jc w:val="both"/>
        <w:rPr>
          <w:rFonts w:cs="Times New Roman"/>
          <w:szCs w:val="24"/>
          <w:lang w:eastAsia="ru-RU"/>
        </w:rPr>
      </w:pPr>
      <w:r>
        <w:rPr>
          <w:rFonts w:cs="Times New Roman"/>
          <w:iCs/>
          <w:color w:val="000000"/>
          <w:lang w:eastAsia="ru-RU"/>
        </w:rPr>
        <w:t>Снимите пружины клапанов с тарелками и опорными шайбами. Поверните головку цилиндров и выньте с нижней стороны клапаны. Снимите маслоотражательные колпачки с направляющих втулок.</w:t>
      </w:r>
    </w:p>
    <w:p>
      <w:pPr>
        <w:shd w:val="clear" w:color="auto" w:fill="FFFFFF"/>
        <w:ind w:firstLine="425"/>
        <w:jc w:val="both"/>
        <w:rPr>
          <w:rFonts w:cs="Times New Roman"/>
          <w:szCs w:val="24"/>
          <w:lang w:eastAsia="ru-RU"/>
        </w:rPr>
      </w:pPr>
      <w:r>
        <w:rPr>
          <w:rFonts w:cs="Times New Roman"/>
          <w:iCs/>
          <w:color w:val="000000"/>
          <w:lang w:eastAsia="ru-RU"/>
        </w:rPr>
        <w:t>Сборку головки цилиндров производите в порядке, обратном разборке. Клапаны и маслоотражательные колпачки перед сборкой смажьте моторным маслом.</w:t>
      </w:r>
    </w:p>
    <w:p>
      <w:pPr>
        <w:shd w:val="clear" w:color="auto" w:fill="FFFFFF"/>
        <w:ind w:firstLine="425"/>
        <w:jc w:val="both"/>
        <w:rPr>
          <w:rFonts w:cs="Times New Roman"/>
          <w:bCs/>
          <w:iCs/>
          <w:color w:val="000000"/>
          <w:szCs w:val="21"/>
          <w:lang w:eastAsia="ru-RU"/>
        </w:rPr>
      </w:pPr>
    </w:p>
    <w:p>
      <w:pPr>
        <w:jc w:val="center"/>
        <w:rPr>
          <w:iCs/>
          <w:szCs w:val="24"/>
          <w:lang w:eastAsia="ru-RU"/>
        </w:rPr>
      </w:pPr>
      <w:r>
        <w:rPr>
          <w:iCs/>
          <w:szCs w:val="24"/>
          <w:lang w:eastAsia="ru-RU"/>
        </w:rPr>
        <w:pict>
          <v:shape id="_x0000_i1048" o:spt="75" type="#_x0000_t75" style="height:121.5pt;width:176pt;" filled="f" o:preferrelative="t" stroked="f" coordsize="21600,21600">
            <v:path/>
            <v:fill on="f" focussize="0,0"/>
            <v:stroke on="f" joinstyle="miter"/>
            <v:imagedata r:id="rId37" blacklevel="3932f" o:title=""/>
            <o:lock v:ext="edit" aspectratio="t"/>
            <w10:wrap type="none"/>
            <w10:anchorlock/>
          </v:shape>
        </w:pict>
      </w:r>
    </w:p>
    <w:p>
      <w:pPr>
        <w:shd w:val="clear" w:color="auto" w:fill="FFFFFF"/>
        <w:spacing w:line="206" w:lineRule="exact"/>
        <w:jc w:val="center"/>
        <w:rPr>
          <w:i/>
          <w:iCs/>
          <w:color w:val="000000"/>
          <w:szCs w:val="19"/>
          <w:lang w:eastAsia="ru-RU"/>
        </w:rPr>
      </w:pPr>
      <w:r>
        <w:rPr>
          <w:i/>
          <w:iCs/>
          <w:color w:val="000000"/>
          <w:szCs w:val="19"/>
          <w:lang w:eastAsia="ru-RU"/>
        </w:rPr>
        <w:t>Рис. 3. Снятие пружин клапанов:</w:t>
      </w:r>
    </w:p>
    <w:p>
      <w:pPr>
        <w:shd w:val="clear" w:color="auto" w:fill="FFFFFF"/>
        <w:spacing w:line="206" w:lineRule="exact"/>
        <w:jc w:val="center"/>
        <w:rPr>
          <w:iCs/>
          <w:sz w:val="16"/>
          <w:szCs w:val="24"/>
          <w:lang w:eastAsia="ru-RU"/>
        </w:rPr>
      </w:pPr>
      <w:r>
        <w:rPr>
          <w:iCs/>
          <w:color w:val="000000"/>
          <w:sz w:val="16"/>
          <w:szCs w:val="19"/>
          <w:lang w:eastAsia="ru-RU"/>
        </w:rPr>
        <w:t xml:space="preserve">1 - приспособление </w:t>
      </w:r>
      <w:r>
        <w:rPr>
          <w:iCs/>
          <w:color w:val="000000"/>
          <w:sz w:val="16"/>
          <w:szCs w:val="19"/>
          <w:lang w:val="en-US" w:eastAsia="ru-RU"/>
        </w:rPr>
        <w:t>A</w:t>
      </w:r>
      <w:r>
        <w:rPr>
          <w:iCs/>
          <w:color w:val="000000"/>
          <w:sz w:val="16"/>
          <w:szCs w:val="19"/>
          <w:lang w:eastAsia="ru-RU"/>
        </w:rPr>
        <w:t>.60311/</w:t>
      </w:r>
      <w:r>
        <w:rPr>
          <w:iCs/>
          <w:color w:val="000000"/>
          <w:sz w:val="16"/>
          <w:szCs w:val="19"/>
          <w:lang w:val="en-US" w:eastAsia="ru-RU"/>
        </w:rPr>
        <w:t>R</w:t>
      </w:r>
      <w:r>
        <w:rPr>
          <w:iCs/>
          <w:color w:val="000000"/>
          <w:sz w:val="16"/>
          <w:szCs w:val="19"/>
          <w:lang w:eastAsia="ru-RU"/>
        </w:rPr>
        <w:t>; 2 - подставка</w:t>
      </w:r>
    </w:p>
    <w:p>
      <w:pPr>
        <w:shd w:val="clear" w:color="auto" w:fill="FFFFFF"/>
        <w:ind w:firstLine="425"/>
        <w:jc w:val="both"/>
        <w:rPr>
          <w:bCs/>
          <w:iCs/>
          <w:color w:val="000000"/>
          <w:sz w:val="16"/>
          <w:szCs w:val="21"/>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5.3 Очистка головки цилиндров</w:t>
      </w:r>
    </w:p>
    <w:p>
      <w:pPr>
        <w:shd w:val="clear" w:color="auto" w:fill="FFFFFF"/>
        <w:ind w:firstLine="425"/>
        <w:jc w:val="both"/>
        <w:rPr>
          <w:rFonts w:cs="Times New Roman"/>
          <w:szCs w:val="24"/>
          <w:lang w:eastAsia="ru-RU"/>
        </w:rPr>
      </w:pPr>
      <w:r>
        <w:rPr>
          <w:rFonts w:cs="Times New Roman"/>
          <w:iCs/>
          <w:color w:val="000000"/>
          <w:lang w:eastAsia="ru-RU"/>
        </w:rPr>
        <w:t>Установите головку цилиндров на подставку А.60353.</w:t>
      </w:r>
    </w:p>
    <w:p>
      <w:pPr>
        <w:shd w:val="clear" w:color="auto" w:fill="FFFFFF"/>
        <w:ind w:firstLine="425"/>
        <w:jc w:val="both"/>
        <w:rPr>
          <w:rFonts w:cs="Times New Roman"/>
          <w:iCs/>
          <w:color w:val="000000"/>
          <w:lang w:eastAsia="ru-RU"/>
        </w:rPr>
      </w:pPr>
      <w:r>
        <w:rPr>
          <w:rFonts w:cs="Times New Roman"/>
          <w:iCs/>
          <w:color w:val="000000"/>
          <w:lang w:eastAsia="ru-RU"/>
        </w:rPr>
        <w:t>Удалите нагар из камер сгорания и с поверхности выпускных каналов металлической щеткой, приводимой во вращение электрической дрелью. Очистите и осмотрите впускные каналы и каналы подвода масла к рычагам привода клапанов.</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5.4 Проверка и шлифование седел клапанов</w:t>
      </w:r>
    </w:p>
    <w:p>
      <w:pPr>
        <w:shd w:val="clear" w:color="auto" w:fill="FFFFFF"/>
        <w:ind w:firstLine="425"/>
        <w:jc w:val="both"/>
        <w:rPr>
          <w:rFonts w:cs="Times New Roman"/>
          <w:szCs w:val="24"/>
          <w:lang w:eastAsia="ru-RU"/>
        </w:rPr>
      </w:pPr>
      <w:r>
        <w:rPr>
          <w:rFonts w:cs="Times New Roman"/>
          <w:iCs/>
          <w:color w:val="000000"/>
          <w:szCs w:val="22"/>
          <w:lang w:eastAsia="ru-RU"/>
        </w:rPr>
        <w:t>Форма фасок седел клапанов показана на рис. 4</w:t>
      </w:r>
      <w:r>
        <w:rPr>
          <w:rFonts w:cs="Times New Roman"/>
          <w:szCs w:val="24"/>
          <w:lang w:eastAsia="ru-RU"/>
        </w:rPr>
        <w:t xml:space="preserve"> </w:t>
      </w:r>
      <w:r>
        <w:rPr>
          <w:rFonts w:cs="Times New Roman"/>
          <w:iCs/>
          <w:color w:val="000000"/>
          <w:lang w:eastAsia="ru-RU"/>
        </w:rPr>
        <w:t>и 5. На рабочих фасках седел (зона контакта с</w:t>
      </w:r>
      <w:r>
        <w:rPr>
          <w:rFonts w:cs="Times New Roman"/>
          <w:szCs w:val="24"/>
          <w:lang w:eastAsia="ru-RU"/>
        </w:rPr>
        <w:t xml:space="preserve"> </w:t>
      </w:r>
      <w:r>
        <w:rPr>
          <w:rFonts w:cs="Times New Roman"/>
          <w:iCs/>
          <w:color w:val="000000"/>
          <w:lang w:eastAsia="ru-RU"/>
        </w:rPr>
        <w:t>клапанами) не должно быть точечных раковин,</w:t>
      </w:r>
      <w:r>
        <w:rPr>
          <w:rFonts w:cs="Times New Roman"/>
          <w:szCs w:val="24"/>
          <w:lang w:eastAsia="ru-RU"/>
        </w:rPr>
        <w:t xml:space="preserve"> </w:t>
      </w:r>
      <w:r>
        <w:rPr>
          <w:rFonts w:cs="Times New Roman"/>
          <w:iCs/>
          <w:color w:val="000000"/>
          <w:lang w:eastAsia="ru-RU"/>
        </w:rPr>
        <w:t>коррозии и повреждений. Небольшие повреждения</w:t>
      </w:r>
      <w:r>
        <w:rPr>
          <w:rFonts w:cs="Times New Roman"/>
          <w:szCs w:val="24"/>
          <w:lang w:eastAsia="ru-RU"/>
        </w:rPr>
        <w:t xml:space="preserve"> </w:t>
      </w:r>
      <w:r>
        <w:rPr>
          <w:rFonts w:cs="Times New Roman"/>
          <w:iCs/>
          <w:color w:val="000000"/>
          <w:szCs w:val="22"/>
          <w:lang w:eastAsia="ru-RU"/>
        </w:rPr>
        <w:t xml:space="preserve">можно устранить шлифованием седел, снимая как </w:t>
      </w:r>
      <w:r>
        <w:rPr>
          <w:rFonts w:cs="Times New Roman"/>
          <w:szCs w:val="24"/>
          <w:lang w:eastAsia="ru-RU"/>
        </w:rPr>
        <w:t>можно меньше металла. Шлифовать можно как вручную, так и с помощью шлифовальной машинки.</w:t>
      </w:r>
    </w:p>
    <w:p>
      <w:pPr>
        <w:shd w:val="clear" w:color="auto" w:fill="FFFFFF"/>
        <w:ind w:firstLine="425"/>
        <w:jc w:val="both"/>
        <w:rPr>
          <w:rFonts w:cs="Times New Roman"/>
          <w:szCs w:val="24"/>
          <w:lang w:eastAsia="ru-RU"/>
        </w:rPr>
      </w:pPr>
      <w:r>
        <w:rPr>
          <w:rFonts w:cs="Times New Roman"/>
          <w:bCs/>
          <w:iCs/>
          <w:color w:val="000000"/>
          <w:szCs w:val="22"/>
          <w:lang w:eastAsia="ru-RU"/>
        </w:rPr>
        <w:t>Шлифуйте в следующем порядке:</w:t>
      </w:r>
    </w:p>
    <w:p>
      <w:pPr>
        <w:shd w:val="clear" w:color="auto" w:fill="FFFFFF"/>
        <w:ind w:firstLine="425"/>
        <w:jc w:val="both"/>
        <w:rPr>
          <w:rFonts w:cs="Times New Roman"/>
          <w:iCs/>
          <w:color w:val="000000"/>
          <w:lang w:eastAsia="ru-RU"/>
        </w:rPr>
      </w:pPr>
      <w:r>
        <w:rPr>
          <w:rFonts w:cs="Times New Roman"/>
          <w:iCs/>
          <w:color w:val="000000"/>
          <w:lang w:eastAsia="ru-RU"/>
        </w:rPr>
        <w:t>установите головку цилиндров на подставку, вставьте в направляющую втулку клапана стержень А.94059;</w:t>
      </w:r>
    </w:p>
    <w:p>
      <w:pPr>
        <w:shd w:val="clear" w:color="auto" w:fill="FFFFFF"/>
        <w:ind w:firstLine="425"/>
        <w:jc w:val="both"/>
        <w:rPr>
          <w:rFonts w:cs="Times New Roman"/>
          <w:iCs/>
          <w:color w:val="000000"/>
          <w:lang w:eastAsia="ru-RU"/>
        </w:rPr>
      </w:pPr>
      <w:r>
        <w:rPr>
          <w:rFonts w:cs="Times New Roman"/>
          <w:iCs/>
          <w:color w:val="000000"/>
          <w:lang w:eastAsia="ru-RU"/>
        </w:rPr>
        <w:t xml:space="preserve"> очистите фаски седел от нагара зенкерами А.94031 и А.94092 для седел выпускных клапанов и зенкерами А.94003 и А.94101 для седел впускных клапанов. Зенкера надеваются на шпиндель А.94058 и центрируются направляющим стержнем А.94059;</w:t>
      </w:r>
    </w:p>
    <w:p>
      <w:pPr>
        <w:shd w:val="clear" w:color="auto" w:fill="FFFFFF"/>
        <w:ind w:firstLine="425"/>
        <w:jc w:val="both"/>
        <w:rPr>
          <w:rFonts w:cs="Times New Roman"/>
          <w:szCs w:val="24"/>
          <w:lang w:eastAsia="ru-RU"/>
        </w:rPr>
      </w:pPr>
      <w:r>
        <w:rPr>
          <w:rFonts w:cs="Times New Roman"/>
          <w:iCs/>
          <w:color w:val="000000"/>
          <w:lang w:eastAsia="ru-RU"/>
        </w:rPr>
        <w:t>наденьте на направляющий стержень А.94059 пружину А.94069/5, установите на шпиндель А.94069 конический круг А.94078 для седел выпускных клапанов или кругА.94100 для седел впускных клапанов, закрепите шпиндель в шлифовальной машинке и прошлифуйте седло клапана.</w:t>
      </w:r>
    </w:p>
    <w:p>
      <w:pPr>
        <w:shd w:val="clear" w:color="auto" w:fill="FFFFFF"/>
        <w:ind w:firstLine="425"/>
        <w:jc w:val="both"/>
        <w:rPr>
          <w:rFonts w:cs="Times New Roman"/>
          <w:color w:val="000000"/>
          <w:szCs w:val="21"/>
          <w:lang w:eastAsia="ru-RU"/>
        </w:rPr>
      </w:pPr>
      <w:r>
        <w:rPr>
          <w:rFonts w:cs="Times New Roman"/>
          <w:color w:val="000000"/>
          <w:szCs w:val="21"/>
          <w:lang w:eastAsia="ru-RU"/>
        </w:rPr>
        <w:t>В момент соприкосновения круга с седлом машинка должна быть выключена, иначе возникнет вибрация и фаска будет неправильной. Рекомендуется чаще производить правку круга алмазом.</w:t>
      </w:r>
    </w:p>
    <w:p>
      <w:pPr>
        <w:ind w:firstLine="425"/>
        <w:jc w:val="both"/>
        <w:rPr>
          <w:rFonts w:cs="Times New Roman"/>
          <w:color w:val="000000"/>
          <w:lang w:eastAsia="ru-RU"/>
        </w:rPr>
      </w:pPr>
    </w:p>
    <w:p>
      <w:pPr>
        <w:ind w:firstLine="425"/>
        <w:jc w:val="both"/>
        <w:rPr>
          <w:rFonts w:cs="Times New Roman"/>
          <w:color w:val="000000"/>
          <w:lang w:eastAsia="ru-RU"/>
        </w:rPr>
        <w:sectPr>
          <w:footerReference r:id="rId3" w:type="default"/>
          <w:footerReference r:id="rId4" w:type="even"/>
          <w:pgSz w:w="11905" w:h="16837"/>
          <w:pgMar w:top="1134" w:right="850" w:bottom="1134" w:left="1701" w:header="851" w:footer="567" w:gutter="0"/>
          <w:cols w:equalWidth="0" w:num="1">
            <w:col w:w="10205"/>
          </w:cols>
          <w:titlePg/>
          <w:docGrid w:linePitch="360" w:charSpace="0"/>
        </w:sectPr>
      </w:pPr>
    </w:p>
    <w:p>
      <w:pPr>
        <w:ind w:firstLine="425"/>
        <w:jc w:val="both"/>
        <w:rPr>
          <w:rFonts w:cs="Times New Roman"/>
          <w:color w:val="000000"/>
          <w:lang w:eastAsia="ru-RU"/>
        </w:rPr>
      </w:pPr>
    </w:p>
    <w:p>
      <w:pPr>
        <w:keepNext/>
        <w:jc w:val="center"/>
        <w:outlineLvl w:val="6"/>
        <w:rPr>
          <w:rFonts w:cs="Times New Roman"/>
          <w:bCs/>
          <w:color w:val="000000"/>
          <w:sz w:val="22"/>
          <w:lang w:val="en-US" w:eastAsia="ru-RU"/>
        </w:rPr>
      </w:pPr>
      <w:r>
        <w:rPr>
          <w:rFonts w:cs="Times New Roman"/>
          <w:bCs/>
          <w:color w:val="000000"/>
          <w:sz w:val="22"/>
          <w:lang w:val="en-US" w:eastAsia="ru-RU"/>
        </w:rPr>
        <w:t>I</w:t>
      </w:r>
    </w:p>
    <w:p>
      <w:pPr>
        <w:jc w:val="center"/>
        <w:rPr>
          <w:rFonts w:cs="Times New Roman"/>
          <w:color w:val="000000"/>
          <w:lang w:eastAsia="ru-RU"/>
        </w:rPr>
      </w:pPr>
    </w:p>
    <w:p>
      <w:pPr>
        <w:jc w:val="center"/>
        <w:rPr>
          <w:rFonts w:cs="Times New Roman"/>
          <w:szCs w:val="24"/>
          <w:lang w:eastAsia="ru-RU"/>
        </w:rPr>
      </w:pPr>
      <w:r>
        <w:rPr>
          <w:rFonts w:cs="Times New Roman"/>
          <w:szCs w:val="24"/>
          <w:lang w:eastAsia="ru-RU"/>
        </w:rPr>
        <w:pict>
          <v:shape id="_x0000_i1049" o:spt="75" type="#_x0000_t75" style="height:94pt;width:87.5pt;" filled="f" o:preferrelative="t" stroked="f" coordsize="21600,21600">
            <v:path/>
            <v:fill on="f" focussize="0,0"/>
            <v:stroke on="f" joinstyle="miter"/>
            <v:imagedata r:id="rId38" o:title=""/>
            <o:lock v:ext="edit" aspectratio="t"/>
            <w10:wrap type="none"/>
            <w10:anchorlock/>
          </v:shape>
        </w:pict>
      </w:r>
    </w:p>
    <w:p>
      <w:pPr>
        <w:ind w:firstLine="425"/>
        <w:jc w:val="center"/>
        <w:rPr>
          <w:rFonts w:cs="Times New Roman"/>
          <w:szCs w:val="24"/>
          <w:lang w:eastAsia="ru-RU"/>
        </w:rPr>
      </w:pPr>
    </w:p>
    <w:p>
      <w:pPr>
        <w:ind w:firstLine="425"/>
        <w:jc w:val="center"/>
        <w:rPr>
          <w:rFonts w:cs="Times New Roman"/>
          <w:szCs w:val="24"/>
          <w:lang w:eastAsia="ru-RU"/>
        </w:rPr>
      </w:pPr>
    </w:p>
    <w:p>
      <w:pPr>
        <w:keepNext/>
        <w:jc w:val="center"/>
        <w:outlineLvl w:val="7"/>
        <w:rPr>
          <w:rFonts w:cs="Times New Roman"/>
          <w:bCs/>
          <w:sz w:val="22"/>
          <w:szCs w:val="24"/>
          <w:lang w:val="en-US" w:eastAsia="ru-RU"/>
        </w:rPr>
      </w:pPr>
      <w:r>
        <w:rPr>
          <w:rFonts w:cs="Times New Roman"/>
          <w:bCs/>
          <w:sz w:val="22"/>
          <w:szCs w:val="24"/>
          <w:lang w:val="en-US" w:eastAsia="ru-RU"/>
        </w:rPr>
        <w:t>II</w:t>
      </w:r>
    </w:p>
    <w:p>
      <w:pPr>
        <w:jc w:val="center"/>
        <w:rPr>
          <w:rFonts w:cs="Times New Roman"/>
          <w:szCs w:val="24"/>
          <w:lang w:eastAsia="ru-RU"/>
        </w:rPr>
      </w:pPr>
    </w:p>
    <w:p>
      <w:pPr>
        <w:jc w:val="center"/>
        <w:rPr>
          <w:rFonts w:cs="Times New Roman"/>
          <w:szCs w:val="24"/>
          <w:lang w:eastAsia="ru-RU"/>
        </w:rPr>
      </w:pPr>
      <w:r>
        <w:rPr>
          <w:rFonts w:cs="Times New Roman"/>
          <w:szCs w:val="24"/>
          <w:lang w:eastAsia="ru-RU"/>
        </w:rPr>
        <w:pict>
          <v:shape id="_x0000_i1050" o:spt="75" type="#_x0000_t75" style="height:88pt;width:121pt;" filled="f" o:preferrelative="t" stroked="f" coordsize="21600,21600">
            <v:path/>
            <v:fill on="f" focussize="0,0"/>
            <v:stroke on="f" joinstyle="miter"/>
            <v:imagedata r:id="rId39" o:title=""/>
            <o:lock v:ext="edit" aspectratio="t"/>
            <w10:wrap type="none"/>
            <w10:anchorlock/>
          </v:shape>
        </w:pict>
      </w:r>
    </w:p>
    <w:p>
      <w:pPr>
        <w:ind w:firstLine="425"/>
        <w:jc w:val="center"/>
        <w:rPr>
          <w:rFonts w:cs="Times New Roman"/>
          <w:szCs w:val="24"/>
          <w:lang w:val="en-US" w:eastAsia="ru-RU"/>
        </w:rPr>
        <w:sectPr>
          <w:pgSz w:w="11905" w:h="16837"/>
          <w:pgMar w:top="1134" w:right="850" w:bottom="1134" w:left="1701" w:header="851" w:footer="5812" w:gutter="0"/>
          <w:cols w:equalWidth="0" w:num="2">
            <w:col w:w="1913" w:space="166"/>
            <w:col w:w="7275"/>
          </w:cols>
          <w:docGrid w:linePitch="360" w:charSpace="0"/>
        </w:sectPr>
      </w:pPr>
    </w:p>
    <w:p>
      <w:pPr>
        <w:shd w:val="clear" w:color="auto" w:fill="FFFFFF"/>
        <w:jc w:val="center"/>
        <w:rPr>
          <w:rFonts w:cs="Times New Roman"/>
          <w:i/>
          <w:color w:val="000000"/>
          <w:szCs w:val="19"/>
          <w:lang w:eastAsia="ru-RU"/>
        </w:rPr>
      </w:pPr>
      <w:r>
        <w:rPr>
          <w:rFonts w:cs="Times New Roman"/>
          <w:i/>
          <w:color w:val="000000"/>
          <w:szCs w:val="21"/>
          <w:lang w:eastAsia="ru-RU"/>
        </w:rPr>
        <w:t>Рис. 4. Профиль седла впускного клапана:</w:t>
      </w:r>
    </w:p>
    <w:p>
      <w:pPr>
        <w:shd w:val="clear" w:color="auto" w:fill="FFFFFF"/>
        <w:jc w:val="center"/>
        <w:rPr>
          <w:rFonts w:cs="Times New Roman"/>
          <w:color w:val="000000"/>
          <w:sz w:val="16"/>
          <w:szCs w:val="19"/>
          <w:lang w:eastAsia="ru-RU"/>
        </w:rPr>
      </w:pPr>
      <w:r>
        <w:rPr>
          <w:rFonts w:cs="Times New Roman"/>
          <w:color w:val="000000"/>
          <w:sz w:val="16"/>
          <w:szCs w:val="19"/>
          <w:lang w:val="en-US" w:eastAsia="ru-RU"/>
        </w:rPr>
        <w:t>I</w:t>
      </w:r>
      <w:r>
        <w:rPr>
          <w:rFonts w:cs="Times New Roman"/>
          <w:color w:val="000000"/>
          <w:sz w:val="16"/>
          <w:szCs w:val="19"/>
          <w:lang w:eastAsia="ru-RU"/>
        </w:rPr>
        <w:t xml:space="preserve"> - новое седло; </w:t>
      </w:r>
      <w:r>
        <w:rPr>
          <w:rFonts w:cs="Times New Roman"/>
          <w:color w:val="000000"/>
          <w:sz w:val="16"/>
          <w:szCs w:val="19"/>
          <w:lang w:val="en-US" w:eastAsia="ru-RU"/>
        </w:rPr>
        <w:t>II</w:t>
      </w:r>
      <w:r>
        <w:rPr>
          <w:rFonts w:cs="Times New Roman"/>
          <w:color w:val="000000"/>
          <w:sz w:val="16"/>
          <w:szCs w:val="19"/>
          <w:lang w:eastAsia="ru-RU"/>
        </w:rPr>
        <w:t xml:space="preserve"> - седло после ремонта</w:t>
      </w:r>
    </w:p>
    <w:p>
      <w:pPr>
        <w:shd w:val="clear" w:color="auto" w:fill="FFFFFF"/>
        <w:jc w:val="center"/>
        <w:rPr>
          <w:rFonts w:cs="Times New Roman"/>
          <w:color w:val="000000"/>
          <w:sz w:val="16"/>
          <w:szCs w:val="19"/>
          <w:lang w:eastAsia="ru-RU"/>
        </w:rPr>
        <w:sectPr>
          <w:type w:val="continuous"/>
          <w:pgSz w:w="11905" w:h="16837"/>
          <w:pgMar w:top="1134" w:right="850" w:bottom="1134" w:left="1701" w:header="851" w:footer="5812" w:gutter="0"/>
          <w:cols w:equalWidth="0" w:num="1">
            <w:col w:w="10205"/>
          </w:cols>
          <w:docGrid w:linePitch="360" w:charSpace="0"/>
        </w:sectPr>
      </w:pPr>
    </w:p>
    <w:p>
      <w:pPr>
        <w:shd w:val="clear" w:color="auto" w:fill="FFFFFF"/>
        <w:jc w:val="center"/>
        <w:rPr>
          <w:rFonts w:cs="Times New Roman"/>
          <w:color w:val="000000"/>
          <w:sz w:val="16"/>
          <w:szCs w:val="19"/>
          <w:lang w:eastAsia="ru-RU"/>
        </w:rPr>
      </w:pPr>
    </w:p>
    <w:p>
      <w:pPr>
        <w:keepNext/>
        <w:shd w:val="clear" w:color="auto" w:fill="FFFFFF"/>
        <w:ind w:firstLine="425"/>
        <w:jc w:val="center"/>
        <w:outlineLvl w:val="8"/>
        <w:rPr>
          <w:rFonts w:cs="Times New Roman"/>
          <w:bCs/>
          <w:color w:val="000000"/>
          <w:sz w:val="22"/>
          <w:szCs w:val="19"/>
          <w:lang w:eastAsia="ru-RU"/>
        </w:rPr>
      </w:pPr>
      <w:r>
        <w:rPr>
          <w:rFonts w:cs="Times New Roman"/>
          <w:bCs/>
          <w:color w:val="000000"/>
          <w:sz w:val="22"/>
          <w:szCs w:val="19"/>
          <w:lang w:val="en-US" w:eastAsia="ru-RU"/>
        </w:rPr>
        <w:t>I</w:t>
      </w:r>
    </w:p>
    <w:p>
      <w:pPr>
        <w:rPr>
          <w:rFonts w:cs="Times New Roman"/>
          <w:sz w:val="24"/>
          <w:szCs w:val="24"/>
          <w:lang w:eastAsia="ru-RU"/>
        </w:rPr>
      </w:pPr>
    </w:p>
    <w:p>
      <w:pPr>
        <w:jc w:val="center"/>
        <w:rPr>
          <w:rFonts w:cs="Times New Roman"/>
          <w:iCs/>
          <w:szCs w:val="24"/>
          <w:lang w:eastAsia="ru-RU"/>
        </w:rPr>
      </w:pPr>
      <w:r>
        <w:rPr>
          <w:rFonts w:cs="Times New Roman"/>
          <w:iCs/>
          <w:szCs w:val="24"/>
          <w:lang w:eastAsia="ru-RU"/>
        </w:rPr>
        <w:pict>
          <v:shape id="_x0000_i1051" o:spt="75" type="#_x0000_t75" style="height:89pt;width:85pt;" filled="f" o:preferrelative="t" stroked="f" coordsize="21600,21600">
            <v:path/>
            <v:fill on="f" focussize="0,0"/>
            <v:stroke on="f" joinstyle="miter"/>
            <v:imagedata r:id="rId40" cropright="38912f" cropbottom="-557f" o:title=""/>
            <o:lock v:ext="edit" aspectratio="t"/>
            <w10:wrap type="none"/>
            <w10:anchorlock/>
          </v:shape>
        </w:pict>
      </w:r>
    </w:p>
    <w:p>
      <w:pPr>
        <w:ind w:firstLine="425"/>
        <w:jc w:val="both"/>
        <w:rPr>
          <w:rFonts w:cs="Times New Roman"/>
          <w:iCs/>
          <w:szCs w:val="24"/>
          <w:lang w:eastAsia="ru-RU"/>
        </w:rPr>
      </w:pPr>
    </w:p>
    <w:p>
      <w:pPr>
        <w:ind w:firstLine="425"/>
        <w:jc w:val="center"/>
        <w:rPr>
          <w:rFonts w:cs="Times New Roman"/>
          <w:bCs/>
          <w:iCs/>
          <w:sz w:val="22"/>
          <w:szCs w:val="24"/>
          <w:lang w:eastAsia="ru-RU"/>
        </w:rPr>
      </w:pPr>
      <w:r>
        <w:rPr>
          <w:rFonts w:cs="Times New Roman"/>
          <w:bCs/>
          <w:iCs/>
          <w:sz w:val="22"/>
          <w:szCs w:val="24"/>
          <w:lang w:val="en-US" w:eastAsia="ru-RU"/>
        </w:rPr>
        <w:t>II</w:t>
      </w:r>
    </w:p>
    <w:p>
      <w:pPr>
        <w:ind w:firstLine="425"/>
        <w:jc w:val="center"/>
        <w:rPr>
          <w:rFonts w:cs="Times New Roman"/>
          <w:bCs/>
          <w:iCs/>
          <w:sz w:val="22"/>
          <w:szCs w:val="24"/>
          <w:lang w:eastAsia="ru-RU"/>
        </w:rPr>
      </w:pPr>
    </w:p>
    <w:p>
      <w:pPr>
        <w:jc w:val="center"/>
        <w:rPr>
          <w:rFonts w:cs="Times New Roman"/>
          <w:iCs/>
          <w:szCs w:val="24"/>
          <w:lang w:eastAsia="ru-RU"/>
        </w:rPr>
      </w:pPr>
      <w:r>
        <w:rPr>
          <w:rFonts w:cs="Times New Roman"/>
          <w:iCs/>
          <w:szCs w:val="24"/>
          <w:lang w:eastAsia="ru-RU"/>
        </w:rPr>
        <w:pict>
          <v:shape id="_x0000_i1052" o:spt="75" type="#_x0000_t75" style="height:88pt;width:124.5pt;" filled="f" o:preferrelative="t" stroked="f" coordsize="21600,21600">
            <v:path/>
            <v:fill on="f" focussize="0,0"/>
            <v:stroke on="f" joinstyle="miter"/>
            <v:imagedata r:id="rId40" cropleft="26778f" o:title=""/>
            <o:lock v:ext="edit" aspectratio="t"/>
            <w10:wrap type="none"/>
            <w10:anchorlock/>
          </v:shape>
        </w:pict>
      </w:r>
    </w:p>
    <w:p>
      <w:pPr>
        <w:shd w:val="clear" w:color="auto" w:fill="FFFFFF"/>
        <w:ind w:firstLine="425"/>
        <w:jc w:val="both"/>
        <w:rPr>
          <w:rFonts w:cs="Times New Roman"/>
          <w:color w:val="000000"/>
          <w:szCs w:val="21"/>
          <w:lang w:eastAsia="ru-RU"/>
        </w:rPr>
        <w:sectPr>
          <w:type w:val="continuous"/>
          <w:pgSz w:w="11905" w:h="16837"/>
          <w:pgMar w:top="1134" w:right="850" w:bottom="1134" w:left="1701" w:header="851" w:footer="5812" w:gutter="0"/>
          <w:cols w:equalWidth="0" w:num="2">
            <w:col w:w="1913" w:space="166"/>
            <w:col w:w="7275"/>
          </w:cols>
          <w:docGrid w:linePitch="360" w:charSpace="0"/>
        </w:sectPr>
      </w:pPr>
    </w:p>
    <w:p>
      <w:pPr>
        <w:shd w:val="clear" w:color="auto" w:fill="FFFFFF"/>
        <w:jc w:val="center"/>
        <w:rPr>
          <w:rFonts w:cs="Times New Roman"/>
          <w:i/>
          <w:color w:val="000000"/>
          <w:szCs w:val="19"/>
          <w:lang w:eastAsia="ru-RU"/>
        </w:rPr>
      </w:pPr>
      <w:r>
        <w:rPr>
          <w:rFonts w:cs="Times New Roman"/>
          <w:i/>
          <w:color w:val="000000"/>
          <w:szCs w:val="19"/>
          <w:lang w:eastAsia="ru-RU"/>
        </w:rPr>
        <w:t>Рис. 5. Профиль седла выпускного клапана:</w:t>
      </w:r>
    </w:p>
    <w:p>
      <w:pPr>
        <w:shd w:val="clear" w:color="auto" w:fill="FFFFFF"/>
        <w:jc w:val="center"/>
        <w:rPr>
          <w:rFonts w:cs="Times New Roman"/>
          <w:iCs/>
          <w:sz w:val="16"/>
          <w:szCs w:val="16"/>
          <w:lang w:eastAsia="ru-RU"/>
        </w:rPr>
      </w:pPr>
      <w:r>
        <w:rPr>
          <w:rFonts w:cs="Times New Roman"/>
          <w:color w:val="000000"/>
          <w:sz w:val="16"/>
          <w:szCs w:val="16"/>
          <w:lang w:eastAsia="ru-RU"/>
        </w:rPr>
        <w:t xml:space="preserve"> </w:t>
      </w:r>
      <w:r>
        <w:rPr>
          <w:rFonts w:cs="Times New Roman"/>
          <w:color w:val="000000"/>
          <w:sz w:val="16"/>
          <w:szCs w:val="16"/>
          <w:lang w:val="en-US" w:eastAsia="ru-RU"/>
        </w:rPr>
        <w:t>I</w:t>
      </w:r>
      <w:r>
        <w:rPr>
          <w:rFonts w:cs="Times New Roman"/>
          <w:color w:val="000000"/>
          <w:sz w:val="16"/>
          <w:szCs w:val="16"/>
          <w:lang w:eastAsia="ru-RU"/>
        </w:rPr>
        <w:t xml:space="preserve"> - новое седло; </w:t>
      </w:r>
      <w:r>
        <w:rPr>
          <w:rFonts w:cs="Times New Roman"/>
          <w:color w:val="000000"/>
          <w:sz w:val="16"/>
          <w:szCs w:val="16"/>
          <w:lang w:val="en-US" w:eastAsia="ru-RU"/>
        </w:rPr>
        <w:t>II</w:t>
      </w:r>
      <w:r>
        <w:rPr>
          <w:rFonts w:cs="Times New Roman"/>
          <w:color w:val="000000"/>
          <w:sz w:val="16"/>
          <w:szCs w:val="16"/>
          <w:lang w:eastAsia="ru-RU"/>
        </w:rPr>
        <w:t xml:space="preserve"> - седло после ремонта</w:t>
      </w:r>
    </w:p>
    <w:p>
      <w:pPr>
        <w:ind w:firstLine="425"/>
        <w:jc w:val="both"/>
        <w:rPr>
          <w:rFonts w:cs="Times New Roman"/>
          <w:iCs/>
          <w:szCs w:val="24"/>
          <w:lang w:eastAsia="ru-RU"/>
        </w:rPr>
      </w:pPr>
    </w:p>
    <w:p>
      <w:pPr>
        <w:shd w:val="clear" w:color="auto" w:fill="FFFFFF"/>
        <w:ind w:firstLine="425"/>
        <w:jc w:val="both"/>
        <w:rPr>
          <w:rFonts w:cs="Times New Roman"/>
          <w:szCs w:val="24"/>
          <w:lang w:eastAsia="ru-RU"/>
        </w:rPr>
      </w:pPr>
      <w:r>
        <w:rPr>
          <w:rFonts w:cs="Times New Roman"/>
          <w:color w:val="000000"/>
          <w:lang w:eastAsia="ru-RU"/>
        </w:rPr>
        <w:t>Для седел выпускных клапанов ширину рабочей фаски доведите до величин, указанных на рис. 5, зенкером А.94031 (угол 20°), и зенкером А.94092, которым устраняется наклеп на внутреннем диаметре. Зенкеры надеваются на шпиндель А.94058 и, также как и при шлифовании, центрируются стержнем А.94059.</w:t>
      </w:r>
    </w:p>
    <w:p>
      <w:pPr>
        <w:shd w:val="clear" w:color="auto" w:fill="FFFFFF"/>
        <w:ind w:firstLine="425"/>
        <w:jc w:val="both"/>
        <w:rPr>
          <w:rFonts w:cs="Times New Roman"/>
          <w:szCs w:val="24"/>
          <w:lang w:eastAsia="ru-RU"/>
        </w:rPr>
      </w:pPr>
      <w:r>
        <w:rPr>
          <w:rFonts w:cs="Times New Roman"/>
          <w:color w:val="000000"/>
          <w:lang w:eastAsia="ru-RU"/>
        </w:rPr>
        <w:t>У седел впускных клапанов ширину рабочей фаски доведите до величин, указанных на рис. 4, сначала обработав внутреннюю фаску зенкером А.94003 до получения диаметра 33 мм, а затем фаску 20° зенкером А.94101 до получения рабочей фаски шириной 1,9-2 мм.</w:t>
      </w:r>
    </w:p>
    <w:p>
      <w:pPr>
        <w:shd w:val="clear" w:color="auto" w:fill="FFFFFF"/>
        <w:ind w:firstLine="425"/>
        <w:jc w:val="both"/>
        <w:rPr>
          <w:rFonts w:cs="Times New Roman"/>
          <w:bCs/>
          <w:color w:val="000000"/>
          <w:szCs w:val="21"/>
          <w:lang w:eastAsia="ru-RU"/>
        </w:rPr>
      </w:pPr>
    </w:p>
    <w:p>
      <w:pPr>
        <w:shd w:val="clear" w:color="auto" w:fill="FFFFFF"/>
        <w:ind w:firstLine="425"/>
        <w:jc w:val="both"/>
        <w:rPr>
          <w:rFonts w:cs="Times New Roman"/>
          <w:b/>
          <w:bCs/>
          <w:szCs w:val="24"/>
          <w:lang w:eastAsia="ru-RU"/>
        </w:rPr>
      </w:pPr>
      <w:r>
        <w:rPr>
          <w:rFonts w:cs="Times New Roman"/>
          <w:b/>
          <w:bCs/>
          <w:color w:val="000000"/>
          <w:szCs w:val="21"/>
          <w:lang w:eastAsia="ru-RU"/>
        </w:rPr>
        <w:t>5.5 Клапаны</w:t>
      </w:r>
    </w:p>
    <w:p>
      <w:pPr>
        <w:shd w:val="clear" w:color="auto" w:fill="FFFFFF"/>
        <w:ind w:firstLine="425"/>
        <w:jc w:val="both"/>
        <w:rPr>
          <w:rFonts w:cs="Times New Roman"/>
          <w:szCs w:val="24"/>
          <w:lang w:eastAsia="ru-RU"/>
        </w:rPr>
      </w:pPr>
      <w:r>
        <w:rPr>
          <w:rFonts w:cs="Times New Roman"/>
          <w:color w:val="000000"/>
          <w:lang w:eastAsia="ru-RU"/>
        </w:rPr>
        <w:t>Удалите нагар с клапанов. Проверьте, не деформирован ли стержень и нет ли трещин на тарелке. Поврежденный клапан замените.</w:t>
      </w:r>
    </w:p>
    <w:p>
      <w:pPr>
        <w:shd w:val="clear" w:color="auto" w:fill="FFFFFF"/>
        <w:ind w:firstLine="425"/>
        <w:jc w:val="both"/>
        <w:rPr>
          <w:rFonts w:cs="Times New Roman"/>
          <w:color w:val="000000"/>
          <w:lang w:eastAsia="ru-RU"/>
        </w:rPr>
      </w:pPr>
      <w:r>
        <w:rPr>
          <w:rFonts w:cs="Times New Roman"/>
          <w:color w:val="000000"/>
          <w:lang w:eastAsia="ru-RU"/>
        </w:rPr>
        <w:t>Проверьте не слишком ли изношена и не повреждена ли рабочая фаска. При шлифовании рабочей фаски клапана на шлифовальном станке выдерживайте угол фаски, равный 45°30'±5' и следите, чтобы толщина цилиндрической части тарелки клапана после шлифования была не меньше 0,5 мм, а также чтобы у выпускного клапана не оказался снятым слой сплава, наплавленный на фаску.</w:t>
      </w:r>
    </w:p>
    <w:p>
      <w:pPr>
        <w:shd w:val="clear" w:color="auto" w:fill="FFFFFF"/>
        <w:ind w:firstLine="425"/>
        <w:jc w:val="both"/>
        <w:rPr>
          <w:rFonts w:cs="Times New Roman"/>
          <w:color w:val="000000"/>
          <w:lang w:eastAsia="ru-RU"/>
        </w:rPr>
      </w:pPr>
    </w:p>
    <w:p>
      <w:pPr>
        <w:shd w:val="clear" w:color="auto" w:fill="FFFFFF"/>
        <w:ind w:firstLine="425"/>
        <w:jc w:val="both"/>
        <w:rPr>
          <w:rFonts w:cs="Times New Roman"/>
          <w:b/>
          <w:bCs/>
          <w:szCs w:val="24"/>
          <w:lang w:eastAsia="ru-RU"/>
        </w:rPr>
      </w:pPr>
      <w:r>
        <w:rPr>
          <w:rFonts w:cs="Times New Roman"/>
          <w:b/>
          <w:bCs/>
          <w:color w:val="000000"/>
          <w:szCs w:val="21"/>
          <w:lang w:eastAsia="ru-RU"/>
        </w:rPr>
        <w:t>5.6 Направляющие втулки клапанов</w:t>
      </w:r>
    </w:p>
    <w:p>
      <w:pPr>
        <w:shd w:val="clear" w:color="auto" w:fill="FFFFFF"/>
        <w:ind w:firstLine="425"/>
        <w:jc w:val="both"/>
        <w:rPr>
          <w:rFonts w:cs="Times New Roman"/>
          <w:szCs w:val="24"/>
          <w:lang w:eastAsia="ru-RU"/>
        </w:rPr>
      </w:pPr>
      <w:r>
        <w:rPr>
          <w:rFonts w:cs="Times New Roman"/>
          <w:color w:val="000000"/>
          <w:lang w:eastAsia="ru-RU"/>
        </w:rPr>
        <w:t>Проверьте зазор между направляющими втулками и стержнем клапана, измерив диаметр втулки клапана и отверстие направляющей втулки.</w:t>
      </w:r>
    </w:p>
    <w:p>
      <w:pPr>
        <w:shd w:val="clear" w:color="auto" w:fill="FFFFFF"/>
        <w:ind w:firstLine="425"/>
        <w:jc w:val="both"/>
        <w:rPr>
          <w:rFonts w:cs="Times New Roman"/>
          <w:szCs w:val="24"/>
          <w:lang w:eastAsia="ru-RU"/>
        </w:rPr>
      </w:pPr>
      <w:r>
        <w:rPr>
          <w:rFonts w:cs="Times New Roman"/>
          <w:color w:val="000000"/>
          <w:lang w:eastAsia="ru-RU"/>
        </w:rPr>
        <w:t>Расчетный зазор для новых втулок: 0,022-0,055 мм для впускных клапанов и 0,029-0,062 мм для выпускных клапанов; максимально допустимый предельный зазор (при износе) - 0,15 мм.</w:t>
      </w:r>
    </w:p>
    <w:p>
      <w:pPr>
        <w:shd w:val="clear" w:color="auto" w:fill="FFFFFF"/>
        <w:ind w:firstLine="425"/>
        <w:jc w:val="both"/>
        <w:rPr>
          <w:rFonts w:cs="Times New Roman"/>
          <w:szCs w:val="24"/>
          <w:lang w:eastAsia="ru-RU"/>
        </w:rPr>
      </w:pPr>
      <w:r>
        <w:rPr>
          <w:rFonts w:cs="Times New Roman"/>
          <w:color w:val="000000"/>
          <w:lang w:eastAsia="ru-RU"/>
        </w:rPr>
        <w:t>Если увеличенный зазор между направляю щей втулкой и клапаном не может быть устранен заменой клапана, то замените втулки клапанов, пользуясь для выпрессовки и запрессовки оправкой А.60153/</w:t>
      </w:r>
      <w:r>
        <w:rPr>
          <w:rFonts w:cs="Times New Roman"/>
          <w:color w:val="000000"/>
          <w:lang w:val="en-US" w:eastAsia="ru-RU"/>
        </w:rPr>
        <w:t>R</w:t>
      </w:r>
      <w:r>
        <w:rPr>
          <w:rFonts w:cs="Times New Roman"/>
          <w:color w:val="000000"/>
          <w:lang w:eastAsia="ru-RU"/>
        </w:rPr>
        <w:t>.</w:t>
      </w:r>
    </w:p>
    <w:p>
      <w:pPr>
        <w:shd w:val="clear" w:color="auto" w:fill="FFFFFF"/>
        <w:tabs>
          <w:tab w:val="left" w:pos="4613"/>
        </w:tabs>
        <w:ind w:firstLine="425"/>
        <w:jc w:val="both"/>
        <w:rPr>
          <w:rFonts w:cs="Times New Roman"/>
          <w:szCs w:val="24"/>
          <w:lang w:eastAsia="ru-RU"/>
        </w:rPr>
      </w:pPr>
      <w:r>
        <w:rPr>
          <w:rFonts w:cs="Times New Roman"/>
          <w:color w:val="000000"/>
          <w:lang w:eastAsia="ru-RU"/>
        </w:rPr>
        <w:t xml:space="preserve">Для замены двух направляющих втулок впускного и выпускного клапанов цилиндров </w:t>
      </w:r>
      <w:r>
        <w:rPr>
          <w:rFonts w:cs="Times New Roman"/>
          <w:smallCaps/>
          <w:color w:val="000000"/>
          <w:lang w:eastAsia="ru-RU"/>
        </w:rPr>
        <w:t xml:space="preserve">№ </w:t>
      </w:r>
      <w:r>
        <w:rPr>
          <w:rFonts w:cs="Times New Roman"/>
          <w:color w:val="000000"/>
          <w:lang w:eastAsia="ru-RU"/>
        </w:rPr>
        <w:t>1 и № 4 отверните две шпильки крепления корпуса подшипников распределительного вала, так как они мешают установке оправки.</w:t>
      </w:r>
    </w:p>
    <w:p>
      <w:pPr>
        <w:shd w:val="clear" w:color="auto" w:fill="FFFFFF"/>
        <w:tabs>
          <w:tab w:val="left" w:pos="3288"/>
        </w:tabs>
        <w:ind w:firstLine="425"/>
        <w:jc w:val="both"/>
        <w:rPr>
          <w:rFonts w:cs="Times New Roman"/>
          <w:szCs w:val="24"/>
          <w:lang w:eastAsia="ru-RU"/>
        </w:rPr>
      </w:pPr>
      <w:r>
        <w:rPr>
          <w:rFonts w:cs="Times New Roman"/>
          <w:color w:val="000000"/>
          <w:lang w:eastAsia="ru-RU"/>
        </w:rPr>
        <w:t>Запрессовывайте направляющие втулки с надетым стопорным кольцом до упора его в тело головки цилиндров.</w:t>
      </w:r>
    </w:p>
    <w:p>
      <w:pPr>
        <w:shd w:val="clear" w:color="auto" w:fill="FFFFFF"/>
        <w:ind w:firstLine="425"/>
        <w:jc w:val="both"/>
        <w:rPr>
          <w:rFonts w:cs="Times New Roman"/>
          <w:color w:val="000000"/>
          <w:lang w:eastAsia="ru-RU"/>
        </w:rPr>
      </w:pPr>
      <w:r>
        <w:rPr>
          <w:rFonts w:cs="Times New Roman"/>
          <w:color w:val="000000"/>
          <w:lang w:eastAsia="ru-RU"/>
        </w:rPr>
        <w:t>После запрессовки разверните отверстия в направляющих втулках развертками А.90310/1 (для втулок впускных клапанов) и А.90310/2 (для втулок выпускных клапанов). Затем прошлифуйте седло клапана и доведите ширину рабочей фаски до нужных размеров, как указано выше.</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1"/>
          <w:lang w:eastAsia="ru-RU"/>
        </w:rPr>
        <w:t>5.7 Маслоотражательные колпачки направляющих втулок</w:t>
      </w:r>
    </w:p>
    <w:p>
      <w:pPr>
        <w:shd w:val="clear" w:color="auto" w:fill="FFFFFF"/>
        <w:ind w:firstLine="425"/>
        <w:jc w:val="both"/>
        <w:rPr>
          <w:rFonts w:cs="Times New Roman"/>
          <w:szCs w:val="24"/>
          <w:lang w:eastAsia="ru-RU"/>
        </w:rPr>
      </w:pPr>
      <w:r>
        <w:rPr>
          <w:rFonts w:cs="Times New Roman"/>
          <w:color w:val="000000"/>
          <w:lang w:eastAsia="ru-RU"/>
        </w:rPr>
        <w:t>У маслоотражательных колпачков не допускаются отслоение резины от арматуры, трещины и чрезмерный износ рабочей кромки.</w:t>
      </w:r>
    </w:p>
    <w:p>
      <w:pPr>
        <w:shd w:val="clear" w:color="auto" w:fill="FFFFFF"/>
        <w:ind w:firstLine="425"/>
        <w:jc w:val="both"/>
        <w:rPr>
          <w:rFonts w:cs="Times New Roman"/>
          <w:color w:val="000000"/>
          <w:lang w:eastAsia="ru-RU"/>
        </w:rPr>
      </w:pPr>
      <w:r>
        <w:rPr>
          <w:rFonts w:cs="Times New Roman"/>
          <w:color w:val="000000"/>
          <w:lang w:eastAsia="ru-RU"/>
        </w:rPr>
        <w:t>При ремонте двигателя маслоотражательные колпачки рекомендуется всегда заменять новыми.</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1"/>
          <w:lang w:eastAsia="ru-RU"/>
        </w:rPr>
        <w:t>5.8 Рычаги клапанов</w:t>
      </w:r>
    </w:p>
    <w:p>
      <w:pPr>
        <w:shd w:val="clear" w:color="auto" w:fill="FFFFFF"/>
        <w:ind w:firstLine="425"/>
        <w:jc w:val="both"/>
        <w:rPr>
          <w:rFonts w:cs="Times New Roman"/>
          <w:szCs w:val="24"/>
          <w:lang w:eastAsia="ru-RU"/>
        </w:rPr>
      </w:pPr>
      <w:r>
        <w:rPr>
          <w:rFonts w:cs="Times New Roman"/>
          <w:color w:val="000000"/>
          <w:lang w:eastAsia="ru-RU"/>
        </w:rPr>
        <w:t>Проверьте состояние рабочих поверхностей рычага, сопрягающихся со стержнем клапана, с кулачком распределительного вала и со сферическим концом регулировочного болта. Если на этих поверхностях появились задиры или риски, замените рычаг новым.</w:t>
      </w:r>
    </w:p>
    <w:p>
      <w:pPr>
        <w:shd w:val="clear" w:color="auto" w:fill="FFFFFF"/>
        <w:ind w:firstLine="425"/>
        <w:jc w:val="both"/>
        <w:rPr>
          <w:rFonts w:cs="Times New Roman"/>
          <w:szCs w:val="24"/>
          <w:lang w:eastAsia="ru-RU"/>
        </w:rPr>
      </w:pPr>
      <w:r>
        <w:rPr>
          <w:rFonts w:cs="Times New Roman"/>
          <w:color w:val="000000"/>
          <w:lang w:eastAsia="ru-RU"/>
        </w:rPr>
        <w:t>Если обнаружена деформация или другие повреждения на втулке регулировочного болта рычага или на самом болте, замените детали.</w:t>
      </w:r>
    </w:p>
    <w:p>
      <w:pPr>
        <w:shd w:val="clear" w:color="auto" w:fill="FFFFFF"/>
        <w:ind w:firstLine="425"/>
        <w:jc w:val="both"/>
        <w:rPr>
          <w:rFonts w:cs="Times New Roman"/>
          <w:bCs/>
          <w:color w:val="000000"/>
          <w:szCs w:val="22"/>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5.9 Пружины</w:t>
      </w:r>
    </w:p>
    <w:p>
      <w:pPr>
        <w:shd w:val="clear" w:color="auto" w:fill="FFFFFF"/>
        <w:ind w:firstLine="425"/>
        <w:jc w:val="both"/>
        <w:rPr>
          <w:rFonts w:cs="Times New Roman"/>
          <w:color w:val="000000"/>
          <w:lang w:eastAsia="ru-RU"/>
        </w:rPr>
      </w:pPr>
      <w:r>
        <w:rPr>
          <w:rFonts w:cs="Times New Roman"/>
          <w:color w:val="000000"/>
          <w:lang w:eastAsia="ru-RU"/>
        </w:rPr>
        <w:t>Убедитесь, что на пружинах нет трещин и не уменьшилась их упругость, для чего проверьте их деформацию под нагрузкой (рис. 6, 7).</w:t>
      </w:r>
    </w:p>
    <w:p>
      <w:pPr>
        <w:shd w:val="clear" w:color="auto" w:fill="FFFFFF"/>
        <w:ind w:firstLine="425"/>
        <w:jc w:val="both"/>
        <w:rPr>
          <w:rFonts w:cs="Times New Roman"/>
          <w:color w:val="000000"/>
          <w:lang w:eastAsia="ru-RU"/>
        </w:rPr>
      </w:pPr>
    </w:p>
    <w:p>
      <w:pPr>
        <w:jc w:val="center"/>
        <w:rPr>
          <w:rFonts w:cs="Times New Roman"/>
          <w:szCs w:val="24"/>
          <w:lang w:eastAsia="ru-RU"/>
        </w:rPr>
      </w:pPr>
      <w:r>
        <w:rPr>
          <w:rFonts w:cs="Times New Roman"/>
          <w:szCs w:val="24"/>
          <w:lang w:eastAsia="ru-RU"/>
        </w:rPr>
        <w:pict>
          <v:shape id="_x0000_i1053" o:spt="75" type="#_x0000_t75" style="height:90pt;width:237.5pt;" filled="f" o:preferrelative="t" stroked="f" coordsize="21600,21600">
            <v:path/>
            <v:fill on="f" focussize="0,0"/>
            <v:stroke on="f" joinstyle="miter"/>
            <v:imagedata r:id="rId41" o:title=""/>
            <o:lock v:ext="edit" aspectratio="t"/>
            <w10:wrap type="none"/>
            <w10:anchorlock/>
          </v:shape>
        </w:pict>
      </w:r>
    </w:p>
    <w:p>
      <w:pPr>
        <w:shd w:val="clear" w:color="auto" w:fill="FFFFFF"/>
        <w:jc w:val="center"/>
        <w:rPr>
          <w:rFonts w:cs="Times New Roman"/>
          <w:i/>
          <w:iCs/>
          <w:szCs w:val="24"/>
          <w:lang w:eastAsia="ru-RU"/>
        </w:rPr>
      </w:pPr>
      <w:r>
        <w:rPr>
          <w:rFonts w:cs="Times New Roman"/>
          <w:i/>
          <w:iCs/>
          <w:color w:val="000000"/>
          <w:szCs w:val="21"/>
          <w:lang w:eastAsia="ru-RU"/>
        </w:rPr>
        <w:t>Рис. 6. Основные данные для проверки</w:t>
      </w:r>
    </w:p>
    <w:p>
      <w:pPr>
        <w:shd w:val="clear" w:color="auto" w:fill="FFFFFF"/>
        <w:jc w:val="center"/>
        <w:rPr>
          <w:rFonts w:cs="Times New Roman"/>
          <w:i/>
          <w:iCs/>
          <w:color w:val="000000"/>
          <w:szCs w:val="21"/>
          <w:lang w:eastAsia="ru-RU"/>
        </w:rPr>
      </w:pPr>
      <w:r>
        <w:rPr>
          <w:rFonts w:cs="Times New Roman"/>
          <w:i/>
          <w:iCs/>
          <w:color w:val="000000"/>
          <w:szCs w:val="21"/>
          <w:lang w:eastAsia="ru-RU"/>
        </w:rPr>
        <w:t>наружной пружины клапана</w:t>
      </w:r>
    </w:p>
    <w:p>
      <w:pPr>
        <w:shd w:val="clear" w:color="auto" w:fill="FFFFFF"/>
        <w:jc w:val="center"/>
        <w:rPr>
          <w:rFonts w:cs="Times New Roman"/>
          <w:szCs w:val="24"/>
          <w:lang w:eastAsia="ru-RU"/>
        </w:rPr>
      </w:pPr>
    </w:p>
    <w:p>
      <w:pPr>
        <w:jc w:val="center"/>
        <w:rPr>
          <w:rFonts w:cs="Times New Roman"/>
          <w:szCs w:val="24"/>
          <w:lang w:eastAsia="ru-RU"/>
        </w:rPr>
      </w:pPr>
      <w:r>
        <w:rPr>
          <w:rFonts w:cs="Times New Roman"/>
          <w:szCs w:val="24"/>
          <w:lang w:eastAsia="ru-RU"/>
        </w:rPr>
        <w:pict>
          <v:shape id="_x0000_i1054" o:spt="75" type="#_x0000_t75" style="height:69.5pt;width:239pt;" filled="f" o:preferrelative="t" stroked="f" coordsize="21600,21600">
            <v:path/>
            <v:fill on="f" focussize="0,0"/>
            <v:stroke on="f" joinstyle="miter"/>
            <v:imagedata r:id="rId42" o:title=""/>
            <o:lock v:ext="edit" aspectratio="t"/>
            <w10:wrap type="none"/>
            <w10:anchorlock/>
          </v:shape>
        </w:pict>
      </w:r>
    </w:p>
    <w:p>
      <w:pPr>
        <w:shd w:val="clear" w:color="auto" w:fill="FFFFFF"/>
        <w:jc w:val="center"/>
        <w:rPr>
          <w:rFonts w:cs="Times New Roman"/>
          <w:i/>
          <w:iCs/>
          <w:color w:val="000000"/>
          <w:szCs w:val="21"/>
          <w:lang w:eastAsia="ru-RU"/>
        </w:rPr>
      </w:pPr>
      <w:r>
        <w:rPr>
          <w:rFonts w:cs="Times New Roman"/>
          <w:i/>
          <w:iCs/>
          <w:color w:val="000000"/>
          <w:szCs w:val="21"/>
          <w:lang w:eastAsia="ru-RU"/>
        </w:rPr>
        <w:t>Рис. 7. Основные данные для проверки</w:t>
      </w:r>
    </w:p>
    <w:p>
      <w:pPr>
        <w:shd w:val="clear" w:color="auto" w:fill="FFFFFF"/>
        <w:jc w:val="center"/>
        <w:rPr>
          <w:rFonts w:cs="Times New Roman"/>
          <w:i/>
          <w:iCs/>
          <w:szCs w:val="24"/>
          <w:lang w:eastAsia="ru-RU"/>
        </w:rPr>
      </w:pPr>
      <w:r>
        <w:rPr>
          <w:rFonts w:cs="Times New Roman"/>
          <w:i/>
          <w:iCs/>
          <w:color w:val="000000"/>
          <w:szCs w:val="21"/>
          <w:lang w:eastAsia="ru-RU"/>
        </w:rPr>
        <w:t>внутренней пружины клапана</w:t>
      </w:r>
    </w:p>
    <w:p>
      <w:pPr>
        <w:jc w:val="center"/>
        <w:rPr>
          <w:rFonts w:cs="Times New Roman"/>
          <w:szCs w:val="24"/>
          <w:lang w:eastAsia="ru-RU"/>
        </w:rPr>
      </w:pPr>
    </w:p>
    <w:p>
      <w:pPr>
        <w:jc w:val="center"/>
        <w:rPr>
          <w:rFonts w:cs="Times New Roman"/>
          <w:szCs w:val="24"/>
          <w:lang w:eastAsia="ru-RU"/>
        </w:rPr>
      </w:pPr>
      <w:r>
        <w:rPr>
          <w:rFonts w:cs="Times New Roman"/>
          <w:szCs w:val="24"/>
          <w:lang w:eastAsia="ru-RU"/>
        </w:rPr>
        <w:pict>
          <v:shape id="_x0000_i1055" o:spt="75" type="#_x0000_t75" style="height:120.5pt;width:112.5pt;" filled="f" o:preferrelative="t" stroked="f" coordsize="21600,21600">
            <v:path/>
            <v:fill on="f" focussize="0,0"/>
            <v:stroke on="f" joinstyle="miter"/>
            <v:imagedata r:id="rId43" o:title=""/>
            <o:lock v:ext="edit" aspectratio="t"/>
            <w10:wrap type="none"/>
            <w10:anchorlock/>
          </v:shape>
        </w:pict>
      </w:r>
    </w:p>
    <w:p>
      <w:pPr>
        <w:shd w:val="clear" w:color="auto" w:fill="FFFFFF"/>
        <w:jc w:val="center"/>
        <w:rPr>
          <w:rFonts w:cs="Times New Roman"/>
          <w:i/>
          <w:iCs/>
          <w:color w:val="000000"/>
          <w:szCs w:val="19"/>
          <w:lang w:eastAsia="ru-RU"/>
        </w:rPr>
      </w:pPr>
      <w:r>
        <w:rPr>
          <w:rFonts w:cs="Times New Roman"/>
          <w:i/>
          <w:iCs/>
          <w:color w:val="000000"/>
          <w:szCs w:val="19"/>
          <w:lang w:eastAsia="ru-RU"/>
        </w:rPr>
        <w:t>Рис. 8. Схема проверки пружины рычага:</w:t>
      </w:r>
    </w:p>
    <w:p>
      <w:pPr>
        <w:shd w:val="clear" w:color="auto" w:fill="FFFFFF"/>
        <w:jc w:val="center"/>
        <w:rPr>
          <w:rFonts w:cs="Times New Roman"/>
          <w:sz w:val="16"/>
          <w:szCs w:val="24"/>
          <w:lang w:eastAsia="ru-RU"/>
        </w:rPr>
      </w:pPr>
      <w:r>
        <w:rPr>
          <w:rFonts w:cs="Times New Roman"/>
          <w:iCs/>
          <w:color w:val="000000"/>
          <w:sz w:val="16"/>
          <w:szCs w:val="19"/>
          <w:lang w:val="en-US" w:eastAsia="ru-RU"/>
        </w:rPr>
        <w:t>A</w:t>
      </w:r>
      <w:r>
        <w:rPr>
          <w:rFonts w:cs="Times New Roman"/>
          <w:iCs/>
          <w:color w:val="000000"/>
          <w:sz w:val="16"/>
          <w:szCs w:val="19"/>
          <w:lang w:eastAsia="ru-RU"/>
        </w:rPr>
        <w:t xml:space="preserve"> - размер в свободном состоянии; В - размер под нагрузкой</w:t>
      </w:r>
    </w:p>
    <w:p>
      <w:pPr>
        <w:shd w:val="clear" w:color="auto" w:fill="FFFFFF"/>
        <w:ind w:firstLine="425"/>
        <w:jc w:val="both"/>
        <w:rPr>
          <w:rFonts w:cs="Times New Roman"/>
          <w:szCs w:val="24"/>
          <w:lang w:eastAsia="ru-RU"/>
        </w:rPr>
      </w:pPr>
    </w:p>
    <w:p>
      <w:pPr>
        <w:shd w:val="clear" w:color="auto" w:fill="FFFFFF"/>
        <w:ind w:firstLine="425"/>
        <w:jc w:val="both"/>
        <w:rPr>
          <w:rFonts w:cs="Times New Roman"/>
          <w:color w:val="000000"/>
          <w:lang w:eastAsia="ru-RU"/>
        </w:rPr>
      </w:pPr>
      <w:r>
        <w:rPr>
          <w:rFonts w:cs="Times New Roman"/>
          <w:color w:val="000000"/>
          <w:lang w:eastAsia="ru-RU"/>
        </w:rPr>
        <w:t xml:space="preserve">Для пружин рычагов (рис. 8) размер А (пружина в свободном состоянии) должен быть 35 </w:t>
      </w:r>
      <w:r>
        <w:rPr>
          <w:rFonts w:cs="Times New Roman"/>
          <w:smallCaps/>
          <w:color w:val="000000"/>
          <w:lang w:val="en-US" w:eastAsia="ru-RU"/>
        </w:rPr>
        <w:t>mm</w:t>
      </w:r>
      <w:r>
        <w:rPr>
          <w:rFonts w:cs="Times New Roman"/>
          <w:smallCaps/>
          <w:color w:val="000000"/>
          <w:lang w:eastAsia="ru-RU"/>
        </w:rPr>
        <w:t xml:space="preserve">, </w:t>
      </w:r>
      <w:r>
        <w:rPr>
          <w:rFonts w:cs="Times New Roman"/>
          <w:color w:val="000000"/>
          <w:lang w:val="en-US" w:eastAsia="ru-RU"/>
        </w:rPr>
        <w:t>a</w:t>
      </w:r>
      <w:r>
        <w:rPr>
          <w:rFonts w:cs="Times New Roman"/>
          <w:color w:val="000000"/>
          <w:lang w:eastAsia="ru-RU"/>
        </w:rPr>
        <w:t xml:space="preserve"> размер В под нагрузкой 51-73,5 Н (5,2-7,5 кгс) - 43 мм.</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5.10 Прокладка головки цилиндров</w:t>
      </w:r>
    </w:p>
    <w:p>
      <w:pPr>
        <w:shd w:val="clear" w:color="auto" w:fill="FFFFFF"/>
        <w:ind w:firstLine="425"/>
        <w:jc w:val="both"/>
        <w:rPr>
          <w:rFonts w:cs="Times New Roman"/>
          <w:szCs w:val="24"/>
          <w:lang w:eastAsia="ru-RU"/>
        </w:rPr>
      </w:pPr>
      <w:r>
        <w:rPr>
          <w:rFonts w:cs="Times New Roman"/>
          <w:color w:val="000000"/>
          <w:lang w:eastAsia="ru-RU"/>
        </w:rPr>
        <w:t>Поверхности прокладки не должны иметь повреждений. Они должны быть ровными, без вмятин, трещин, вздутий и изломов. Отслоение обкладочного материала от арматуры не допускается.</w:t>
      </w:r>
    </w:p>
    <w:p>
      <w:pPr>
        <w:shd w:val="clear" w:color="auto" w:fill="FFFFFF"/>
        <w:ind w:firstLine="425"/>
        <w:jc w:val="both"/>
        <w:rPr>
          <w:rFonts w:cs="Times New Roman"/>
          <w:color w:val="000000"/>
          <w:lang w:eastAsia="ru-RU"/>
        </w:rPr>
      </w:pPr>
      <w:r>
        <w:rPr>
          <w:rFonts w:cs="Times New Roman"/>
          <w:color w:val="000000"/>
          <w:lang w:eastAsia="ru-RU"/>
        </w:rPr>
        <w:t>На окантовке отверстий не должно быть трещин, прогаров и отслоений.</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5.11 Проверка герметичности головки цилиндров</w:t>
      </w:r>
    </w:p>
    <w:p>
      <w:pPr>
        <w:shd w:val="clear" w:color="auto" w:fill="FFFFFF"/>
        <w:ind w:firstLine="425"/>
        <w:jc w:val="both"/>
        <w:rPr>
          <w:rFonts w:cs="Times New Roman"/>
          <w:szCs w:val="24"/>
          <w:lang w:eastAsia="ru-RU"/>
        </w:rPr>
      </w:pPr>
      <w:r>
        <w:rPr>
          <w:rFonts w:cs="Times New Roman"/>
          <w:color w:val="000000"/>
          <w:lang w:eastAsia="ru-RU"/>
        </w:rPr>
        <w:t>Для гидравлического испытания на герметичность рубашки охлаждения головки цилиндров:</w:t>
      </w:r>
    </w:p>
    <w:p>
      <w:pPr>
        <w:shd w:val="clear" w:color="auto" w:fill="FFFFFF"/>
        <w:ind w:firstLine="425"/>
        <w:jc w:val="both"/>
        <w:rPr>
          <w:rFonts w:cs="Times New Roman"/>
          <w:szCs w:val="24"/>
          <w:lang w:eastAsia="ru-RU"/>
        </w:rPr>
      </w:pPr>
      <w:r>
        <w:rPr>
          <w:rFonts w:cs="Times New Roman"/>
          <w:color w:val="000000"/>
          <w:lang w:eastAsia="ru-RU"/>
        </w:rPr>
        <w:t>установите на головке детали, входящие в комплект приспособления А.60334 (рис. 9);</w:t>
      </w:r>
    </w:p>
    <w:p>
      <w:pPr>
        <w:shd w:val="clear" w:color="auto" w:fill="FFFFFF"/>
        <w:ind w:firstLine="425"/>
        <w:jc w:val="both"/>
        <w:rPr>
          <w:rFonts w:cs="Times New Roman"/>
          <w:color w:val="000000"/>
          <w:lang w:eastAsia="ru-RU"/>
        </w:rPr>
      </w:pPr>
      <w:r>
        <w:rPr>
          <w:rFonts w:cs="Times New Roman"/>
          <w:color w:val="000000"/>
          <w:lang w:eastAsia="ru-RU"/>
        </w:rPr>
        <w:t>нагнетайте насосом воду внутрь головки под давлением 0,5 МПа (5 кгс/см</w:t>
      </w:r>
      <w:r>
        <w:rPr>
          <w:rFonts w:cs="Times New Roman"/>
          <w:color w:val="000000"/>
          <w:vertAlign w:val="superscript"/>
          <w:lang w:eastAsia="ru-RU"/>
        </w:rPr>
        <w:t>2</w:t>
      </w:r>
      <w:r>
        <w:rPr>
          <w:rFonts w:cs="Times New Roman"/>
          <w:color w:val="000000"/>
          <w:lang w:eastAsia="ru-RU"/>
        </w:rPr>
        <w:t>).</w:t>
      </w:r>
    </w:p>
    <w:p>
      <w:pPr>
        <w:shd w:val="clear" w:color="auto" w:fill="FFFFFF"/>
        <w:ind w:firstLine="425"/>
        <w:jc w:val="both"/>
        <w:rPr>
          <w:rFonts w:cs="Times New Roman"/>
          <w:szCs w:val="24"/>
          <w:lang w:eastAsia="ru-RU"/>
        </w:rPr>
      </w:pPr>
      <w:r>
        <w:rPr>
          <w:rFonts w:cs="Times New Roman"/>
          <w:color w:val="000000"/>
          <w:lang w:eastAsia="ru-RU"/>
        </w:rPr>
        <w:t>В течение двух минут не должно наблюдаться утечки воды из головки цилиндров. При обнаружении трещин головку цилиндров необходимо заменить.</w:t>
      </w:r>
    </w:p>
    <w:p>
      <w:pPr>
        <w:shd w:val="clear" w:color="auto" w:fill="FFFFFF"/>
        <w:ind w:firstLine="425"/>
        <w:jc w:val="both"/>
        <w:rPr>
          <w:rFonts w:cs="Times New Roman"/>
          <w:szCs w:val="24"/>
          <w:lang w:eastAsia="ru-RU"/>
        </w:rPr>
      </w:pPr>
      <w:r>
        <w:rPr>
          <w:rFonts w:cs="Times New Roman"/>
          <w:color w:val="000000"/>
          <w:lang w:eastAsia="ru-RU"/>
        </w:rPr>
        <w:t>Можно проверять герметичность головки цилиндров и сжатым воздухом, для чего:</w:t>
      </w:r>
    </w:p>
    <w:p>
      <w:pPr>
        <w:shd w:val="clear" w:color="auto" w:fill="FFFFFF"/>
        <w:ind w:firstLine="425"/>
        <w:jc w:val="both"/>
        <w:rPr>
          <w:rFonts w:cs="Times New Roman"/>
          <w:szCs w:val="24"/>
          <w:lang w:eastAsia="ru-RU"/>
        </w:rPr>
      </w:pPr>
      <w:r>
        <w:rPr>
          <w:rFonts w:cs="Times New Roman"/>
          <w:color w:val="000000"/>
          <w:lang w:eastAsia="ru-RU"/>
        </w:rPr>
        <w:t>установите на головке цилиндров детали, входящие в комплект приспособления А.60334;</w:t>
      </w:r>
    </w:p>
    <w:p>
      <w:pPr>
        <w:shd w:val="clear" w:color="auto" w:fill="FFFFFF"/>
        <w:ind w:firstLine="425"/>
        <w:jc w:val="both"/>
        <w:rPr>
          <w:rFonts w:cs="Times New Roman"/>
          <w:szCs w:val="24"/>
          <w:lang w:eastAsia="ru-RU"/>
        </w:rPr>
      </w:pPr>
      <w:r>
        <w:rPr>
          <w:rFonts w:cs="Times New Roman"/>
          <w:color w:val="000000"/>
          <w:lang w:eastAsia="ru-RU"/>
        </w:rPr>
        <w:t>опустите головку цилиндров в ванну с водой, прогретой до 60-80 °С и дайте головке цилиндров прогреться в течение 5 мин;</w:t>
      </w:r>
    </w:p>
    <w:p>
      <w:pPr>
        <w:shd w:val="clear" w:color="auto" w:fill="FFFFFF"/>
        <w:ind w:firstLine="425"/>
        <w:jc w:val="both"/>
        <w:rPr>
          <w:rFonts w:cs="Times New Roman"/>
          <w:szCs w:val="24"/>
          <w:lang w:eastAsia="ru-RU"/>
        </w:rPr>
      </w:pPr>
      <w:r>
        <w:rPr>
          <w:rFonts w:cs="Times New Roman"/>
          <w:color w:val="000000"/>
          <w:lang w:eastAsia="ru-RU"/>
        </w:rPr>
        <w:t>подайте внутрь головки цилиндров сжатый воздух под давлением 0,15-0,2 МПа (1,5-2 кгс/см</w:t>
      </w:r>
      <w:r>
        <w:rPr>
          <w:rFonts w:cs="Times New Roman"/>
          <w:color w:val="000000"/>
          <w:vertAlign w:val="superscript"/>
          <w:lang w:eastAsia="ru-RU"/>
        </w:rPr>
        <w:t>2</w:t>
      </w:r>
      <w:r>
        <w:rPr>
          <w:rFonts w:cs="Times New Roman"/>
          <w:color w:val="000000"/>
          <w:lang w:eastAsia="ru-RU"/>
        </w:rPr>
        <w:t>).</w:t>
      </w:r>
    </w:p>
    <w:p>
      <w:pPr>
        <w:shd w:val="clear" w:color="auto" w:fill="FFFFFF"/>
        <w:ind w:firstLine="425"/>
        <w:jc w:val="both"/>
        <w:rPr>
          <w:rFonts w:cs="Times New Roman"/>
          <w:color w:val="000000"/>
          <w:lang w:eastAsia="ru-RU"/>
        </w:rPr>
      </w:pPr>
      <w:r>
        <w:rPr>
          <w:rFonts w:cs="Times New Roman"/>
          <w:color w:val="000000"/>
          <w:lang w:eastAsia="ru-RU"/>
        </w:rPr>
        <w:t>В течение 1-1,5 мин не должно наблюдаться выхода пузырьков воздуха из головки.</w:t>
      </w:r>
    </w:p>
    <w:p>
      <w:pPr>
        <w:shd w:val="clear" w:color="auto" w:fill="FFFFFF"/>
        <w:ind w:firstLine="425"/>
        <w:jc w:val="both"/>
        <w:rPr>
          <w:rFonts w:cs="Times New Roman"/>
          <w:color w:val="000000"/>
          <w:lang w:eastAsia="ru-RU"/>
        </w:rPr>
      </w:pPr>
    </w:p>
    <w:p>
      <w:pPr>
        <w:jc w:val="center"/>
        <w:rPr>
          <w:rFonts w:cs="Times New Roman"/>
          <w:szCs w:val="24"/>
          <w:lang w:eastAsia="ru-RU"/>
        </w:rPr>
      </w:pPr>
      <w:r>
        <w:rPr>
          <w:rFonts w:cs="Times New Roman"/>
          <w:szCs w:val="24"/>
          <w:lang w:eastAsia="ru-RU"/>
        </w:rPr>
        <w:pict>
          <v:shape id="_x0000_i1056" o:spt="75" type="#_x0000_t75" style="height:116pt;width:223pt;" filled="f" o:preferrelative="t" stroked="f" coordsize="21600,21600">
            <v:path/>
            <v:fill on="f" focussize="0,0"/>
            <v:stroke on="f" joinstyle="miter"/>
            <v:imagedata r:id="rId44" blacklevel="1966f" o:title=""/>
            <o:lock v:ext="edit" aspectratio="t"/>
            <w10:wrap type="none"/>
            <w10:anchorlock/>
          </v:shape>
        </w:pict>
      </w:r>
    </w:p>
    <w:p>
      <w:pPr>
        <w:jc w:val="center"/>
        <w:rPr>
          <w:rFonts w:cs="Times New Roman"/>
          <w:szCs w:val="24"/>
          <w:lang w:eastAsia="ru-RU"/>
        </w:rPr>
      </w:pPr>
    </w:p>
    <w:p>
      <w:pPr>
        <w:shd w:val="clear" w:color="auto" w:fill="FFFFFF"/>
        <w:jc w:val="center"/>
        <w:rPr>
          <w:rFonts w:cs="Times New Roman"/>
          <w:iCs/>
          <w:color w:val="000000"/>
          <w:sz w:val="16"/>
          <w:szCs w:val="18"/>
          <w:lang w:eastAsia="ru-RU"/>
        </w:rPr>
      </w:pPr>
      <w:r>
        <w:rPr>
          <w:rFonts w:cs="Times New Roman"/>
          <w:i/>
          <w:iCs/>
          <w:color w:val="000000"/>
          <w:szCs w:val="21"/>
          <w:lang w:eastAsia="ru-RU"/>
        </w:rPr>
        <w:t>Рис. 9. Проверка герметичности головки цилиндров на приспособлении А.60334:</w:t>
      </w:r>
      <w:r>
        <w:rPr>
          <w:rFonts w:cs="Times New Roman"/>
          <w:iCs/>
          <w:color w:val="000000"/>
          <w:szCs w:val="21"/>
          <w:lang w:eastAsia="ru-RU"/>
        </w:rPr>
        <w:t xml:space="preserve"> </w:t>
      </w:r>
      <w:r>
        <w:rPr>
          <w:rFonts w:cs="Times New Roman"/>
          <w:iCs/>
          <w:color w:val="000000"/>
          <w:sz w:val="16"/>
          <w:szCs w:val="21"/>
          <w:lang w:eastAsia="ru-RU"/>
        </w:rPr>
        <w:t>1</w:t>
      </w:r>
      <w:r>
        <w:rPr>
          <w:rFonts w:cs="Times New Roman"/>
          <w:iCs/>
          <w:color w:val="000000"/>
          <w:sz w:val="16"/>
          <w:szCs w:val="18"/>
          <w:lang w:eastAsia="ru-RU"/>
        </w:rPr>
        <w:t>, 2, 4 - заглушки; 3 - плита приспособления;</w:t>
      </w:r>
    </w:p>
    <w:p>
      <w:pPr>
        <w:shd w:val="clear" w:color="auto" w:fill="FFFFFF"/>
        <w:jc w:val="center"/>
        <w:rPr>
          <w:rFonts w:cs="Times New Roman"/>
          <w:szCs w:val="24"/>
          <w:lang w:eastAsia="ru-RU"/>
        </w:rPr>
      </w:pPr>
      <w:r>
        <w:rPr>
          <w:rFonts w:cs="Times New Roman"/>
          <w:iCs/>
          <w:color w:val="000000"/>
          <w:sz w:val="16"/>
          <w:szCs w:val="18"/>
          <w:lang w:eastAsia="ru-RU"/>
        </w:rPr>
        <w:t>5 - фланец со штуцером подвода воды</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5.12 Распределительный вал и его привод</w:t>
      </w:r>
    </w:p>
    <w:p>
      <w:pPr>
        <w:shd w:val="clear" w:color="auto" w:fill="FFFFFF"/>
        <w:ind w:firstLine="425"/>
        <w:jc w:val="both"/>
        <w:rPr>
          <w:rFonts w:cs="Times New Roman"/>
          <w:color w:val="000000"/>
          <w:lang w:eastAsia="ru-RU"/>
        </w:rPr>
      </w:pPr>
      <w:r>
        <w:rPr>
          <w:rFonts w:cs="Times New Roman"/>
          <w:color w:val="000000"/>
          <w:lang w:eastAsia="ru-RU"/>
        </w:rPr>
        <w:t>Основные размеры распределительного вала и корпуса подшипников распределительного вала приведены на рис. 10.</w:t>
      </w:r>
    </w:p>
    <w:p>
      <w:pPr>
        <w:shd w:val="clear" w:color="auto" w:fill="FFFFFF"/>
        <w:ind w:firstLine="425"/>
        <w:jc w:val="both"/>
        <w:rPr>
          <w:rFonts w:cs="Times New Roman"/>
          <w:color w:val="000000"/>
          <w:lang w:eastAsia="ru-RU"/>
        </w:rPr>
      </w:pPr>
    </w:p>
    <w:p>
      <w:pPr>
        <w:jc w:val="both"/>
        <w:rPr>
          <w:rFonts w:cs="Times New Roman"/>
          <w:iCs/>
          <w:szCs w:val="24"/>
          <w:lang w:eastAsia="ru-RU"/>
        </w:rPr>
      </w:pPr>
      <w:r>
        <w:rPr>
          <w:rFonts w:cs="Times New Roman"/>
          <w:iCs/>
          <w:szCs w:val="24"/>
          <w:lang w:eastAsia="ru-RU"/>
        </w:rPr>
        <w:pict>
          <v:shape id="_x0000_i1057" o:spt="75" type="#_x0000_t75" style="height:57pt;width:306pt;" filled="f" o:preferrelative="t" stroked="f" coordsize="21600,21600">
            <v:path/>
            <v:fill on="f" focussize="0,0"/>
            <v:stroke on="f" joinstyle="miter"/>
            <v:imagedata r:id="rId45" o:title=""/>
            <o:lock v:ext="edit" aspectratio="t"/>
            <w10:wrap type="none"/>
            <w10:anchorlock/>
          </v:shape>
        </w:pict>
      </w:r>
    </w:p>
    <w:p>
      <w:pPr>
        <w:jc w:val="both"/>
        <w:rPr>
          <w:rFonts w:cs="Times New Roman"/>
          <w:iCs/>
          <w:szCs w:val="24"/>
          <w:lang w:eastAsia="ru-RU"/>
        </w:rPr>
      </w:pPr>
      <w:r>
        <w:rPr>
          <w:rFonts w:cs="Times New Roman"/>
          <w:iCs/>
          <w:szCs w:val="24"/>
          <w:lang w:eastAsia="ru-RU"/>
        </w:rPr>
        <w:pict>
          <v:shape id="_x0000_i1058" o:spt="75" type="#_x0000_t75" style="height:59.5pt;width:295.5pt;" filled="f" o:preferrelative="t" stroked="f" coordsize="21600,21600">
            <v:path/>
            <v:fill on="f" focussize="0,0"/>
            <v:stroke on="f" joinstyle="miter"/>
            <v:imagedata r:id="rId46" cropright="752f" o:title=""/>
            <o:lock v:ext="edit" aspectratio="t"/>
            <w10:wrap type="none"/>
            <w10:anchorlock/>
          </v:shape>
        </w:pict>
      </w:r>
    </w:p>
    <w:p>
      <w:pPr>
        <w:shd w:val="clear" w:color="auto" w:fill="FFFFFF"/>
        <w:jc w:val="both"/>
        <w:rPr>
          <w:rFonts w:cs="Times New Roman"/>
          <w:color w:val="000000"/>
          <w:szCs w:val="21"/>
          <w:lang w:eastAsia="ru-RU"/>
        </w:rPr>
      </w:pPr>
    </w:p>
    <w:p>
      <w:pPr>
        <w:keepNext/>
        <w:numPr>
          <w:ilvl w:val="0"/>
          <w:numId w:val="1"/>
        </w:numPr>
        <w:shd w:val="clear" w:color="auto" w:fill="FFFFFF"/>
        <w:tabs>
          <w:tab w:val="clear" w:pos="432"/>
        </w:tabs>
        <w:ind w:left="0" w:firstLine="0"/>
        <w:jc w:val="center"/>
        <w:outlineLvl w:val="4"/>
        <w:rPr>
          <w:rFonts w:cs="Times New Roman"/>
          <w:i/>
          <w:color w:val="000000"/>
          <w:szCs w:val="21"/>
          <w:lang w:eastAsia="ru-RU"/>
        </w:rPr>
      </w:pPr>
      <w:r>
        <w:rPr>
          <w:rFonts w:cs="Times New Roman"/>
          <w:i/>
          <w:color w:val="000000"/>
          <w:szCs w:val="21"/>
          <w:lang w:eastAsia="ru-RU"/>
        </w:rPr>
        <w:t>Рис. 10. Основные размеры распределительного вала</w:t>
      </w:r>
    </w:p>
    <w:p>
      <w:pPr>
        <w:shd w:val="clear" w:color="auto" w:fill="FFFFFF"/>
        <w:jc w:val="center"/>
        <w:rPr>
          <w:rFonts w:cs="Times New Roman"/>
          <w:i/>
          <w:szCs w:val="24"/>
          <w:lang w:eastAsia="ru-RU"/>
        </w:rPr>
      </w:pPr>
      <w:r>
        <w:rPr>
          <w:rFonts w:cs="Times New Roman"/>
          <w:i/>
          <w:color w:val="000000"/>
          <w:szCs w:val="21"/>
          <w:lang w:eastAsia="ru-RU"/>
        </w:rPr>
        <w:t>и корпуса подшипников</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iCs/>
          <w:color w:val="000000"/>
          <w:szCs w:val="21"/>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5.13 Регулировка зазора между рычагами и кулачками распределительного вала</w:t>
      </w:r>
    </w:p>
    <w:p>
      <w:pPr>
        <w:shd w:val="clear" w:color="auto" w:fill="FFFFFF"/>
        <w:ind w:firstLine="425"/>
        <w:jc w:val="both"/>
        <w:rPr>
          <w:rFonts w:cs="Times New Roman"/>
          <w:szCs w:val="24"/>
          <w:lang w:eastAsia="ru-RU"/>
        </w:rPr>
      </w:pPr>
      <w:r>
        <w:rPr>
          <w:rFonts w:cs="Times New Roman"/>
          <w:iCs/>
          <w:color w:val="000000"/>
          <w:lang w:eastAsia="ru-RU"/>
        </w:rPr>
        <w:t>Зазоры регулируйте на холодном двигателе, предварительно отрегулировав натяжение цепи. После регулировки зазор должен быть 0,14-0,17 мм.</w:t>
      </w:r>
    </w:p>
    <w:p>
      <w:pPr>
        <w:shd w:val="clear" w:color="auto" w:fill="FFFFFF"/>
        <w:ind w:firstLine="425"/>
        <w:jc w:val="both"/>
        <w:rPr>
          <w:rFonts w:cs="Times New Roman"/>
          <w:szCs w:val="24"/>
          <w:lang w:eastAsia="ru-RU"/>
        </w:rPr>
      </w:pPr>
      <w:r>
        <w:rPr>
          <w:rFonts w:cs="Times New Roman"/>
          <w:iCs/>
          <w:color w:val="000000"/>
          <w:lang w:eastAsia="ru-RU"/>
        </w:rPr>
        <w:t>Во время регулировки следите, чтобы рычаг клапана не был установлен с перекосом, т.к. это может привести к завышению фактического зазора.</w:t>
      </w:r>
    </w:p>
    <w:p>
      <w:pPr>
        <w:shd w:val="clear" w:color="auto" w:fill="FFFFFF"/>
        <w:ind w:firstLine="425"/>
        <w:jc w:val="both"/>
        <w:rPr>
          <w:rFonts w:cs="Times New Roman"/>
          <w:szCs w:val="24"/>
          <w:lang w:eastAsia="ru-RU"/>
        </w:rPr>
      </w:pPr>
      <w:r>
        <w:rPr>
          <w:rFonts w:cs="Times New Roman"/>
          <w:bCs/>
          <w:iCs/>
          <w:color w:val="000000"/>
          <w:szCs w:val="22"/>
          <w:lang w:eastAsia="ru-RU"/>
        </w:rPr>
        <w:t>Регулировку производите в следующем порядке:</w:t>
      </w:r>
    </w:p>
    <w:p>
      <w:pPr>
        <w:shd w:val="clear" w:color="auto" w:fill="FFFFFF"/>
        <w:ind w:firstLine="425"/>
        <w:jc w:val="both"/>
        <w:rPr>
          <w:rFonts w:cs="Times New Roman"/>
          <w:szCs w:val="24"/>
          <w:lang w:eastAsia="ru-RU"/>
        </w:rPr>
      </w:pPr>
      <w:r>
        <w:rPr>
          <w:rFonts w:cs="Times New Roman"/>
          <w:iCs/>
          <w:color w:val="000000"/>
          <w:lang w:eastAsia="ru-RU"/>
        </w:rPr>
        <w:t>поверните коленчатый вал по часовой стрелке до совпадения метки на звездочке распределительного вала с меткой на корпусе подшипников, что будет соответствовать концу такта сжатия в четвертом цилиндре. В этом положении регулируется зазор у выпускного клапана 4-го цилиндра (8-й кулачок)</w:t>
      </w:r>
      <w:r>
        <w:rPr>
          <w:rFonts w:cs="Times New Roman"/>
          <w:szCs w:val="24"/>
          <w:lang w:eastAsia="ru-RU"/>
        </w:rPr>
        <w:t xml:space="preserve"> </w:t>
      </w:r>
      <w:r>
        <w:rPr>
          <w:rFonts w:cs="Times New Roman"/>
          <w:iCs/>
          <w:color w:val="000000"/>
          <w:lang w:eastAsia="ru-RU"/>
        </w:rPr>
        <w:t>и впускного клапана 3-го цилиндра (6-й кулачок);</w:t>
      </w:r>
    </w:p>
    <w:p>
      <w:pPr>
        <w:shd w:val="clear" w:color="auto" w:fill="FFFFFF"/>
        <w:ind w:firstLine="425"/>
        <w:jc w:val="both"/>
        <w:rPr>
          <w:rFonts w:cs="Times New Roman"/>
          <w:szCs w:val="24"/>
          <w:lang w:eastAsia="ru-RU"/>
        </w:rPr>
      </w:pPr>
      <w:r>
        <w:rPr>
          <w:rFonts w:cs="Times New Roman"/>
          <w:iCs/>
          <w:color w:val="000000"/>
          <w:lang w:eastAsia="ru-RU"/>
        </w:rPr>
        <w:t>ослабьте контргайку регулировочного болта рычага;</w:t>
      </w:r>
    </w:p>
    <w:p>
      <w:pPr>
        <w:shd w:val="clear" w:color="auto" w:fill="FFFFFF"/>
        <w:ind w:firstLine="425"/>
        <w:jc w:val="both"/>
        <w:rPr>
          <w:rFonts w:cs="Times New Roman"/>
          <w:iCs/>
          <w:color w:val="000000"/>
          <w:lang w:eastAsia="ru-RU"/>
        </w:rPr>
      </w:pPr>
      <w:r>
        <w:rPr>
          <w:rFonts w:cs="Times New Roman"/>
          <w:iCs/>
          <w:color w:val="000000"/>
          <w:lang w:eastAsia="ru-RU"/>
        </w:rPr>
        <w:t>вставьте между рычагом и кулачком распределительного вала плоский щуп А.95111 толщиной 0,15 мм и гаечным ключом завертывайте или отвертывайте болт с последующим затягиванием контргайки, пока щуп не будет входить с легким защемлением (рис. 11);</w:t>
      </w:r>
    </w:p>
    <w:p>
      <w:pPr>
        <w:shd w:val="clear" w:color="auto" w:fill="FFFFFF"/>
        <w:ind w:firstLine="425"/>
        <w:jc w:val="both"/>
        <w:rPr>
          <w:rFonts w:cs="Times New Roman"/>
          <w:iCs/>
          <w:color w:val="000000"/>
          <w:lang w:eastAsia="ru-RU"/>
        </w:rPr>
      </w:pPr>
    </w:p>
    <w:p>
      <w:pPr>
        <w:jc w:val="center"/>
        <w:rPr>
          <w:rFonts w:cs="Times New Roman"/>
          <w:iCs/>
          <w:szCs w:val="24"/>
          <w:lang w:eastAsia="ru-RU"/>
        </w:rPr>
      </w:pPr>
      <w:r>
        <w:rPr>
          <w:rFonts w:cs="Times New Roman"/>
          <w:iCs/>
          <w:szCs w:val="24"/>
          <w:lang w:eastAsia="ru-RU"/>
        </w:rPr>
        <w:pict>
          <v:shape id="_x0000_i1059" o:spt="75" type="#_x0000_t75" style="height:163pt;width:191pt;" filled="f" o:preferrelative="t" stroked="f" coordsize="21600,21600">
            <v:path/>
            <v:fill on="f" focussize="0,0"/>
            <v:stroke on="f" joinstyle="miter"/>
            <v:imagedata r:id="rId47" o:title=""/>
            <o:lock v:ext="edit" aspectratio="t"/>
            <w10:wrap type="none"/>
            <w10:anchorlock/>
          </v:shape>
        </w:pict>
      </w:r>
    </w:p>
    <w:p>
      <w:pPr>
        <w:shd w:val="clear" w:color="auto" w:fill="FFFFFF"/>
        <w:jc w:val="center"/>
        <w:rPr>
          <w:rFonts w:cs="Times New Roman"/>
          <w:i/>
          <w:color w:val="000000"/>
          <w:szCs w:val="21"/>
          <w:lang w:eastAsia="ru-RU"/>
        </w:rPr>
      </w:pPr>
    </w:p>
    <w:p>
      <w:pPr>
        <w:shd w:val="clear" w:color="auto" w:fill="FFFFFF"/>
        <w:jc w:val="center"/>
        <w:rPr>
          <w:rFonts w:cs="Times New Roman"/>
          <w:color w:val="000000"/>
          <w:sz w:val="16"/>
          <w:szCs w:val="19"/>
          <w:lang w:eastAsia="ru-RU"/>
        </w:rPr>
      </w:pPr>
      <w:r>
        <w:rPr>
          <w:rFonts w:cs="Times New Roman"/>
          <w:i/>
          <w:color w:val="000000"/>
          <w:szCs w:val="21"/>
          <w:lang w:eastAsia="ru-RU"/>
        </w:rPr>
        <w:t xml:space="preserve">Рис. 11. Проверка зазора между рычагами и </w:t>
      </w:r>
      <w:r>
        <w:rPr>
          <w:rFonts w:cs="Times New Roman"/>
          <w:i/>
          <w:color w:val="000000"/>
          <w:szCs w:val="19"/>
          <w:lang w:eastAsia="ru-RU"/>
        </w:rPr>
        <w:t>кулачками распределительного вала:</w:t>
      </w:r>
      <w:r>
        <w:rPr>
          <w:rFonts w:cs="Times New Roman"/>
          <w:color w:val="000000"/>
          <w:szCs w:val="19"/>
          <w:lang w:eastAsia="ru-RU"/>
        </w:rPr>
        <w:t xml:space="preserve"> </w:t>
      </w:r>
      <w:r>
        <w:rPr>
          <w:rFonts w:cs="Times New Roman"/>
          <w:color w:val="000000"/>
          <w:sz w:val="16"/>
          <w:szCs w:val="19"/>
          <w:lang w:eastAsia="ru-RU"/>
        </w:rPr>
        <w:t>1 – щуп А.95111; 2 - регулировочный болт;</w:t>
      </w:r>
    </w:p>
    <w:p>
      <w:pPr>
        <w:shd w:val="clear" w:color="auto" w:fill="FFFFFF"/>
        <w:jc w:val="center"/>
        <w:rPr>
          <w:rFonts w:cs="Times New Roman"/>
          <w:sz w:val="16"/>
          <w:szCs w:val="24"/>
          <w:lang w:eastAsia="ru-RU"/>
        </w:rPr>
      </w:pPr>
      <w:r>
        <w:rPr>
          <w:rFonts w:cs="Times New Roman"/>
          <w:color w:val="000000"/>
          <w:sz w:val="16"/>
          <w:szCs w:val="19"/>
          <w:lang w:eastAsia="ru-RU"/>
        </w:rPr>
        <w:t>3 – контргайка регулировочного болта</w:t>
      </w:r>
    </w:p>
    <w:p>
      <w:pPr>
        <w:shd w:val="clear" w:color="auto" w:fill="FFFFFF"/>
        <w:ind w:firstLine="425"/>
        <w:jc w:val="center"/>
        <w:rPr>
          <w:rFonts w:cs="Times New Roman"/>
          <w:sz w:val="16"/>
          <w:szCs w:val="24"/>
          <w:lang w:eastAsia="ru-RU"/>
        </w:rPr>
      </w:pPr>
    </w:p>
    <w:p>
      <w:pPr>
        <w:shd w:val="clear" w:color="auto" w:fill="FFFFFF"/>
        <w:ind w:firstLine="425"/>
        <w:jc w:val="both"/>
        <w:rPr>
          <w:rFonts w:cs="Times New Roman"/>
          <w:szCs w:val="24"/>
          <w:lang w:eastAsia="ru-RU"/>
        </w:rPr>
      </w:pPr>
      <w:r>
        <w:rPr>
          <w:rFonts w:cs="Times New Roman"/>
          <w:iCs/>
          <w:color w:val="000000"/>
          <w:lang w:eastAsia="ru-RU"/>
        </w:rPr>
        <w:t xml:space="preserve"> после регулировки зазора у выпускного кла-пана-4-го цилиндра и впускного клапана 3-го цилиндра, последовательно поворачивайте коленчатый вал на 180° и регулируйте зазоры, соблюдая очередность, указанную в таблице 1.</w:t>
      </w:r>
    </w:p>
    <w:p>
      <w:pPr>
        <w:shd w:val="clear" w:color="auto" w:fill="FFFFFF"/>
        <w:ind w:firstLine="425"/>
        <w:jc w:val="right"/>
        <w:rPr>
          <w:rFonts w:cs="Times New Roman"/>
          <w:szCs w:val="24"/>
          <w:lang w:eastAsia="ru-RU"/>
        </w:rPr>
      </w:pPr>
      <w:r>
        <w:rPr>
          <w:rFonts w:cs="Times New Roman"/>
          <w:iCs/>
          <w:color w:val="000000"/>
          <w:szCs w:val="18"/>
          <w:lang w:eastAsia="ru-RU"/>
        </w:rPr>
        <w:t>Таблица 1</w:t>
      </w:r>
    </w:p>
    <w:p>
      <w:pPr>
        <w:shd w:val="clear" w:color="auto" w:fill="FFFFFF"/>
        <w:jc w:val="center"/>
        <w:rPr>
          <w:rFonts w:cs="Times New Roman"/>
          <w:bCs/>
          <w:iCs/>
          <w:color w:val="000000"/>
          <w:szCs w:val="22"/>
          <w:lang w:eastAsia="ru-RU"/>
        </w:rPr>
      </w:pPr>
      <w:r>
        <w:rPr>
          <w:rFonts w:cs="Times New Roman"/>
          <w:bCs/>
          <w:iCs/>
          <w:color w:val="000000"/>
          <w:szCs w:val="22"/>
          <w:lang w:eastAsia="ru-RU"/>
        </w:rPr>
        <w:t>Последовательность регулировки зазоров в клапанном механизме</w:t>
      </w:r>
    </w:p>
    <w:p>
      <w:pPr>
        <w:shd w:val="clear" w:color="auto" w:fill="FFFFFF"/>
        <w:jc w:val="center"/>
        <w:rPr>
          <w:rFonts w:cs="Times New Roman"/>
          <w:szCs w:val="24"/>
          <w:lang w:eastAsia="ru-RU"/>
        </w:rPr>
      </w:pPr>
    </w:p>
    <w:tbl>
      <w:tblPr>
        <w:tblStyle w:val="14"/>
        <w:tblW w:w="4550" w:type="dxa"/>
        <w:jc w:val="center"/>
        <w:tblInd w:w="40" w:type="dxa"/>
        <w:tblLayout w:type="fixed"/>
        <w:tblCellMar>
          <w:top w:w="0" w:type="dxa"/>
          <w:left w:w="40" w:type="dxa"/>
          <w:bottom w:w="0" w:type="dxa"/>
          <w:right w:w="40" w:type="dxa"/>
        </w:tblCellMar>
      </w:tblPr>
      <w:tblGrid>
        <w:gridCol w:w="1469"/>
        <w:gridCol w:w="1555"/>
        <w:gridCol w:w="1526"/>
      </w:tblGrid>
      <w:tr>
        <w:tblPrEx>
          <w:tblLayout w:type="fixed"/>
          <w:tblCellMar>
            <w:top w:w="0" w:type="dxa"/>
            <w:left w:w="40" w:type="dxa"/>
            <w:bottom w:w="0" w:type="dxa"/>
            <w:right w:w="40" w:type="dxa"/>
          </w:tblCellMar>
        </w:tblPrEx>
        <w:trPr>
          <w:cantSplit/>
          <w:trHeight w:val="594" w:hRule="atLeast"/>
          <w:jc w:val="center"/>
        </w:trPr>
        <w:tc>
          <w:tcPr>
            <w:tcW w:w="1469" w:type="dxa"/>
            <w:tcBorders>
              <w:top w:val="single" w:color="auto" w:sz="6" w:space="0"/>
              <w:left w:val="single" w:color="auto" w:sz="6" w:space="0"/>
              <w:bottom w:val="single" w:color="auto" w:sz="6" w:space="0"/>
              <w:right w:val="single" w:color="auto" w:sz="6" w:space="0"/>
            </w:tcBorders>
          </w:tcPr>
          <w:p>
            <w:pPr>
              <w:shd w:val="clear" w:color="auto" w:fill="FFFFFF"/>
              <w:ind w:firstLine="18"/>
              <w:jc w:val="center"/>
              <w:rPr>
                <w:rFonts w:cs="Times New Roman"/>
                <w:szCs w:val="24"/>
                <w:lang w:eastAsia="ru-RU"/>
              </w:rPr>
            </w:pPr>
            <w:r>
              <w:rPr>
                <w:rFonts w:cs="Times New Roman"/>
                <w:iCs/>
                <w:color w:val="000000"/>
                <w:szCs w:val="16"/>
                <w:lang w:eastAsia="ru-RU"/>
              </w:rPr>
              <w:t>Угол поворота коленчатого вала, град</w:t>
            </w:r>
          </w:p>
        </w:tc>
        <w:tc>
          <w:tcPr>
            <w:tcW w:w="1555" w:type="dxa"/>
            <w:tcBorders>
              <w:top w:val="single" w:color="auto" w:sz="6" w:space="0"/>
              <w:left w:val="single" w:color="auto" w:sz="6" w:space="0"/>
              <w:bottom w:val="single" w:color="auto" w:sz="6" w:space="0"/>
              <w:right w:val="single" w:color="auto" w:sz="6" w:space="0"/>
            </w:tcBorders>
          </w:tcPr>
          <w:p>
            <w:pPr>
              <w:shd w:val="clear" w:color="auto" w:fill="FFFFFF"/>
              <w:jc w:val="center"/>
              <w:rPr>
                <w:rFonts w:cs="Times New Roman"/>
                <w:szCs w:val="24"/>
                <w:lang w:eastAsia="ru-RU"/>
              </w:rPr>
            </w:pPr>
            <w:r>
              <w:rPr>
                <w:rFonts w:cs="Times New Roman"/>
                <w:iCs/>
                <w:color w:val="000000"/>
                <w:szCs w:val="16"/>
                <w:lang w:eastAsia="ru-RU"/>
              </w:rPr>
              <w:t>№ цилиндра в котором происходит такт сжатия (конец)</w:t>
            </w:r>
          </w:p>
        </w:tc>
        <w:tc>
          <w:tcPr>
            <w:tcW w:w="1526" w:type="dxa"/>
            <w:tcBorders>
              <w:top w:val="single" w:color="auto" w:sz="6" w:space="0"/>
              <w:left w:val="single" w:color="auto" w:sz="6" w:space="0"/>
              <w:bottom w:val="single" w:color="auto" w:sz="6" w:space="0"/>
              <w:right w:val="single" w:color="auto" w:sz="6" w:space="0"/>
            </w:tcBorders>
          </w:tcPr>
          <w:p>
            <w:pPr>
              <w:shd w:val="clear" w:color="auto" w:fill="FFFFFF"/>
              <w:jc w:val="center"/>
              <w:rPr>
                <w:rFonts w:cs="Times New Roman"/>
                <w:iCs/>
                <w:color w:val="000000"/>
                <w:szCs w:val="16"/>
                <w:lang w:eastAsia="ru-RU"/>
              </w:rPr>
            </w:pPr>
            <w:r>
              <w:rPr>
                <w:rFonts w:cs="Times New Roman"/>
                <w:iCs/>
                <w:color w:val="000000"/>
                <w:szCs w:val="16"/>
                <w:lang w:eastAsia="ru-RU"/>
              </w:rPr>
              <w:t>№ регулируемых клапанов</w:t>
            </w:r>
          </w:p>
          <w:p>
            <w:pPr>
              <w:shd w:val="clear" w:color="auto" w:fill="FFFFFF"/>
              <w:jc w:val="center"/>
              <w:rPr>
                <w:rFonts w:cs="Times New Roman"/>
                <w:szCs w:val="24"/>
                <w:lang w:eastAsia="ru-RU"/>
              </w:rPr>
            </w:pPr>
            <w:r>
              <w:rPr>
                <w:rFonts w:cs="Times New Roman"/>
                <w:iCs/>
                <w:color w:val="000000"/>
                <w:szCs w:val="16"/>
                <w:lang w:eastAsia="ru-RU"/>
              </w:rPr>
              <w:t>(кулачков)</w:t>
            </w:r>
          </w:p>
        </w:tc>
      </w:tr>
      <w:tr>
        <w:tblPrEx>
          <w:tblLayout w:type="fixed"/>
          <w:tblCellMar>
            <w:top w:w="0" w:type="dxa"/>
            <w:left w:w="40" w:type="dxa"/>
            <w:bottom w:w="0" w:type="dxa"/>
            <w:right w:w="40" w:type="dxa"/>
          </w:tblCellMar>
        </w:tblPrEx>
        <w:trPr>
          <w:trHeight w:val="211" w:hRule="exact"/>
          <w:jc w:val="center"/>
        </w:trPr>
        <w:tc>
          <w:tcPr>
            <w:tcW w:w="1469" w:type="dxa"/>
            <w:tcBorders>
              <w:top w:val="single" w:color="auto" w:sz="6" w:space="0"/>
              <w:left w:val="single" w:color="auto" w:sz="6" w:space="0"/>
              <w:bottom w:val="nil"/>
              <w:right w:val="single" w:color="auto" w:sz="6" w:space="0"/>
            </w:tcBorders>
          </w:tcPr>
          <w:p>
            <w:pPr>
              <w:shd w:val="clear" w:color="auto" w:fill="FFFFFF"/>
              <w:ind w:firstLine="18"/>
              <w:jc w:val="center"/>
              <w:rPr>
                <w:rFonts w:cs="Times New Roman"/>
                <w:szCs w:val="24"/>
                <w:lang w:eastAsia="ru-RU"/>
              </w:rPr>
            </w:pPr>
            <w:r>
              <w:rPr>
                <w:rFonts w:cs="Times New Roman"/>
                <w:iCs/>
                <w:color w:val="000000"/>
                <w:szCs w:val="16"/>
                <w:lang w:eastAsia="ru-RU"/>
              </w:rPr>
              <w:t>0</w:t>
            </w:r>
          </w:p>
          <w:p>
            <w:pPr>
              <w:shd w:val="clear" w:color="auto" w:fill="FFFFFF"/>
              <w:ind w:firstLine="18"/>
              <w:jc w:val="center"/>
              <w:rPr>
                <w:rFonts w:cs="Times New Roman"/>
                <w:szCs w:val="24"/>
                <w:lang w:eastAsia="ru-RU"/>
              </w:rPr>
            </w:pPr>
          </w:p>
        </w:tc>
        <w:tc>
          <w:tcPr>
            <w:tcW w:w="1555" w:type="dxa"/>
            <w:tcBorders>
              <w:top w:val="single" w:color="auto" w:sz="6" w:space="0"/>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16"/>
                <w:lang w:eastAsia="ru-RU"/>
              </w:rPr>
              <w:t>4</w:t>
            </w:r>
          </w:p>
          <w:p>
            <w:pPr>
              <w:shd w:val="clear" w:color="auto" w:fill="FFFFFF"/>
              <w:jc w:val="center"/>
              <w:rPr>
                <w:rFonts w:cs="Times New Roman"/>
                <w:szCs w:val="24"/>
                <w:lang w:eastAsia="ru-RU"/>
              </w:rPr>
            </w:pPr>
          </w:p>
        </w:tc>
        <w:tc>
          <w:tcPr>
            <w:tcW w:w="1526" w:type="dxa"/>
            <w:tcBorders>
              <w:top w:val="single" w:color="auto" w:sz="6" w:space="0"/>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21"/>
                <w:lang w:eastAsia="ru-RU"/>
              </w:rPr>
              <w:t>8 и 6</w:t>
            </w:r>
          </w:p>
          <w:p>
            <w:pPr>
              <w:shd w:val="clear" w:color="auto" w:fill="FFFFFF"/>
              <w:jc w:val="center"/>
              <w:rPr>
                <w:rFonts w:cs="Times New Roman"/>
                <w:szCs w:val="24"/>
                <w:lang w:eastAsia="ru-RU"/>
              </w:rPr>
            </w:pPr>
          </w:p>
        </w:tc>
      </w:tr>
      <w:tr>
        <w:tblPrEx>
          <w:tblLayout w:type="fixed"/>
          <w:tblCellMar>
            <w:top w:w="0" w:type="dxa"/>
            <w:left w:w="40" w:type="dxa"/>
            <w:bottom w:w="0" w:type="dxa"/>
            <w:right w:w="40" w:type="dxa"/>
          </w:tblCellMar>
        </w:tblPrEx>
        <w:trPr>
          <w:trHeight w:val="211" w:hRule="exact"/>
          <w:jc w:val="center"/>
        </w:trPr>
        <w:tc>
          <w:tcPr>
            <w:tcW w:w="1469" w:type="dxa"/>
            <w:tcBorders>
              <w:top w:val="nil"/>
              <w:left w:val="single" w:color="auto" w:sz="6" w:space="0"/>
              <w:bottom w:val="nil"/>
              <w:right w:val="single" w:color="auto" w:sz="6" w:space="0"/>
            </w:tcBorders>
          </w:tcPr>
          <w:p>
            <w:pPr>
              <w:shd w:val="clear" w:color="auto" w:fill="FFFFFF"/>
              <w:ind w:firstLine="18"/>
              <w:jc w:val="center"/>
              <w:rPr>
                <w:rFonts w:cs="Times New Roman"/>
                <w:szCs w:val="24"/>
                <w:lang w:eastAsia="ru-RU"/>
              </w:rPr>
            </w:pPr>
            <w:r>
              <w:rPr>
                <w:rFonts w:cs="Times New Roman"/>
                <w:iCs/>
                <w:color w:val="000000"/>
                <w:szCs w:val="16"/>
                <w:lang w:eastAsia="ru-RU"/>
              </w:rPr>
              <w:t>180</w:t>
            </w:r>
          </w:p>
          <w:p>
            <w:pPr>
              <w:shd w:val="clear" w:color="auto" w:fill="FFFFFF"/>
              <w:ind w:firstLine="18"/>
              <w:jc w:val="center"/>
              <w:rPr>
                <w:rFonts w:cs="Times New Roman"/>
                <w:szCs w:val="24"/>
                <w:lang w:eastAsia="ru-RU"/>
              </w:rPr>
            </w:pPr>
          </w:p>
        </w:tc>
        <w:tc>
          <w:tcPr>
            <w:tcW w:w="1555" w:type="dxa"/>
            <w:tcBorders>
              <w:top w:val="nil"/>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16"/>
                <w:lang w:eastAsia="ru-RU"/>
              </w:rPr>
              <w:t>2</w:t>
            </w:r>
          </w:p>
          <w:p>
            <w:pPr>
              <w:shd w:val="clear" w:color="auto" w:fill="FFFFFF"/>
              <w:jc w:val="center"/>
              <w:rPr>
                <w:rFonts w:cs="Times New Roman"/>
                <w:szCs w:val="24"/>
                <w:lang w:eastAsia="ru-RU"/>
              </w:rPr>
            </w:pPr>
          </w:p>
        </w:tc>
        <w:tc>
          <w:tcPr>
            <w:tcW w:w="1526" w:type="dxa"/>
            <w:tcBorders>
              <w:top w:val="nil"/>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21"/>
                <w:lang w:eastAsia="ru-RU"/>
              </w:rPr>
              <w:t>4 и 7</w:t>
            </w:r>
          </w:p>
          <w:p>
            <w:pPr>
              <w:shd w:val="clear" w:color="auto" w:fill="FFFFFF"/>
              <w:jc w:val="center"/>
              <w:rPr>
                <w:rFonts w:cs="Times New Roman"/>
                <w:szCs w:val="24"/>
                <w:lang w:eastAsia="ru-RU"/>
              </w:rPr>
            </w:pPr>
          </w:p>
        </w:tc>
      </w:tr>
      <w:tr>
        <w:tblPrEx>
          <w:tblLayout w:type="fixed"/>
          <w:tblCellMar>
            <w:top w:w="0" w:type="dxa"/>
            <w:left w:w="40" w:type="dxa"/>
            <w:bottom w:w="0" w:type="dxa"/>
            <w:right w:w="40" w:type="dxa"/>
          </w:tblCellMar>
        </w:tblPrEx>
        <w:trPr>
          <w:trHeight w:val="211" w:hRule="exact"/>
          <w:jc w:val="center"/>
        </w:trPr>
        <w:tc>
          <w:tcPr>
            <w:tcW w:w="1469" w:type="dxa"/>
            <w:tcBorders>
              <w:top w:val="nil"/>
              <w:left w:val="single" w:color="auto" w:sz="6" w:space="0"/>
              <w:bottom w:val="nil"/>
              <w:right w:val="single" w:color="auto" w:sz="6" w:space="0"/>
            </w:tcBorders>
          </w:tcPr>
          <w:p>
            <w:pPr>
              <w:shd w:val="clear" w:color="auto" w:fill="FFFFFF"/>
              <w:ind w:firstLine="18"/>
              <w:jc w:val="center"/>
              <w:rPr>
                <w:rFonts w:cs="Times New Roman"/>
                <w:szCs w:val="24"/>
                <w:lang w:eastAsia="ru-RU"/>
              </w:rPr>
            </w:pPr>
            <w:r>
              <w:rPr>
                <w:rFonts w:cs="Times New Roman"/>
                <w:iCs/>
                <w:color w:val="000000"/>
                <w:szCs w:val="16"/>
                <w:lang w:eastAsia="ru-RU"/>
              </w:rPr>
              <w:t>360</w:t>
            </w:r>
          </w:p>
          <w:p>
            <w:pPr>
              <w:shd w:val="clear" w:color="auto" w:fill="FFFFFF"/>
              <w:ind w:firstLine="18"/>
              <w:jc w:val="center"/>
              <w:rPr>
                <w:rFonts w:cs="Times New Roman"/>
                <w:szCs w:val="24"/>
                <w:lang w:eastAsia="ru-RU"/>
              </w:rPr>
            </w:pPr>
          </w:p>
        </w:tc>
        <w:tc>
          <w:tcPr>
            <w:tcW w:w="1555" w:type="dxa"/>
            <w:tcBorders>
              <w:top w:val="nil"/>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16"/>
                <w:lang w:eastAsia="ru-RU"/>
              </w:rPr>
              <w:t>1</w:t>
            </w:r>
          </w:p>
          <w:p>
            <w:pPr>
              <w:shd w:val="clear" w:color="auto" w:fill="FFFFFF"/>
              <w:jc w:val="center"/>
              <w:rPr>
                <w:rFonts w:cs="Times New Roman"/>
                <w:szCs w:val="24"/>
                <w:lang w:eastAsia="ru-RU"/>
              </w:rPr>
            </w:pPr>
          </w:p>
        </w:tc>
        <w:tc>
          <w:tcPr>
            <w:tcW w:w="1526" w:type="dxa"/>
            <w:tcBorders>
              <w:top w:val="nil"/>
              <w:left w:val="single" w:color="auto" w:sz="6" w:space="0"/>
              <w:bottom w:val="nil"/>
              <w:right w:val="single" w:color="auto" w:sz="6" w:space="0"/>
            </w:tcBorders>
          </w:tcPr>
          <w:p>
            <w:pPr>
              <w:shd w:val="clear" w:color="auto" w:fill="FFFFFF"/>
              <w:jc w:val="center"/>
              <w:rPr>
                <w:rFonts w:cs="Times New Roman"/>
                <w:szCs w:val="24"/>
                <w:lang w:eastAsia="ru-RU"/>
              </w:rPr>
            </w:pPr>
            <w:r>
              <w:rPr>
                <w:rFonts w:cs="Times New Roman"/>
                <w:iCs/>
                <w:color w:val="000000"/>
                <w:szCs w:val="21"/>
                <w:lang w:eastAsia="ru-RU"/>
              </w:rPr>
              <w:t>1 и З</w:t>
            </w:r>
          </w:p>
          <w:p>
            <w:pPr>
              <w:shd w:val="clear" w:color="auto" w:fill="FFFFFF"/>
              <w:jc w:val="center"/>
              <w:rPr>
                <w:rFonts w:cs="Times New Roman"/>
                <w:szCs w:val="24"/>
                <w:lang w:eastAsia="ru-RU"/>
              </w:rPr>
            </w:pPr>
          </w:p>
        </w:tc>
      </w:tr>
      <w:tr>
        <w:tblPrEx>
          <w:tblLayout w:type="fixed"/>
          <w:tblCellMar>
            <w:top w:w="0" w:type="dxa"/>
            <w:left w:w="40" w:type="dxa"/>
            <w:bottom w:w="0" w:type="dxa"/>
            <w:right w:w="40" w:type="dxa"/>
          </w:tblCellMar>
        </w:tblPrEx>
        <w:trPr>
          <w:trHeight w:val="225" w:hRule="exact"/>
          <w:jc w:val="center"/>
        </w:trPr>
        <w:tc>
          <w:tcPr>
            <w:tcW w:w="1469" w:type="dxa"/>
            <w:tcBorders>
              <w:top w:val="nil"/>
              <w:left w:val="single" w:color="auto" w:sz="6" w:space="0"/>
              <w:bottom w:val="single" w:color="auto" w:sz="6" w:space="0"/>
              <w:right w:val="single" w:color="auto" w:sz="6" w:space="0"/>
            </w:tcBorders>
          </w:tcPr>
          <w:p>
            <w:pPr>
              <w:shd w:val="clear" w:color="auto" w:fill="FFFFFF"/>
              <w:ind w:firstLine="18"/>
              <w:jc w:val="center"/>
              <w:rPr>
                <w:rFonts w:cs="Times New Roman"/>
                <w:szCs w:val="24"/>
                <w:lang w:eastAsia="ru-RU"/>
              </w:rPr>
            </w:pPr>
            <w:r>
              <w:rPr>
                <w:rFonts w:cs="Times New Roman"/>
                <w:iCs/>
                <w:color w:val="000000"/>
                <w:szCs w:val="16"/>
                <w:lang w:eastAsia="ru-RU"/>
              </w:rPr>
              <w:t>540</w:t>
            </w:r>
          </w:p>
          <w:p>
            <w:pPr>
              <w:shd w:val="clear" w:color="auto" w:fill="FFFFFF"/>
              <w:ind w:firstLine="18"/>
              <w:jc w:val="center"/>
              <w:rPr>
                <w:rFonts w:cs="Times New Roman"/>
                <w:szCs w:val="24"/>
                <w:lang w:eastAsia="ru-RU"/>
              </w:rPr>
            </w:pPr>
          </w:p>
        </w:tc>
        <w:tc>
          <w:tcPr>
            <w:tcW w:w="1555" w:type="dxa"/>
            <w:tcBorders>
              <w:top w:val="nil"/>
              <w:left w:val="single" w:color="auto" w:sz="6" w:space="0"/>
              <w:bottom w:val="single" w:color="auto" w:sz="6" w:space="0"/>
              <w:right w:val="single" w:color="auto" w:sz="6" w:space="0"/>
            </w:tcBorders>
          </w:tcPr>
          <w:p>
            <w:pPr>
              <w:shd w:val="clear" w:color="auto" w:fill="FFFFFF"/>
              <w:jc w:val="center"/>
              <w:rPr>
                <w:rFonts w:cs="Times New Roman"/>
                <w:szCs w:val="24"/>
                <w:lang w:eastAsia="ru-RU"/>
              </w:rPr>
            </w:pPr>
            <w:r>
              <w:rPr>
                <w:rFonts w:cs="Times New Roman"/>
                <w:iCs/>
                <w:color w:val="000000"/>
                <w:szCs w:val="21"/>
                <w:lang w:eastAsia="ru-RU"/>
              </w:rPr>
              <w:t>3</w:t>
            </w:r>
          </w:p>
          <w:p>
            <w:pPr>
              <w:shd w:val="clear" w:color="auto" w:fill="FFFFFF"/>
              <w:jc w:val="center"/>
              <w:rPr>
                <w:rFonts w:cs="Times New Roman"/>
                <w:szCs w:val="24"/>
                <w:lang w:eastAsia="ru-RU"/>
              </w:rPr>
            </w:pPr>
          </w:p>
        </w:tc>
        <w:tc>
          <w:tcPr>
            <w:tcW w:w="1526" w:type="dxa"/>
            <w:tcBorders>
              <w:top w:val="nil"/>
              <w:left w:val="single" w:color="auto" w:sz="6" w:space="0"/>
              <w:bottom w:val="single" w:color="auto" w:sz="6" w:space="0"/>
              <w:right w:val="single" w:color="auto" w:sz="6" w:space="0"/>
            </w:tcBorders>
          </w:tcPr>
          <w:p>
            <w:pPr>
              <w:shd w:val="clear" w:color="auto" w:fill="FFFFFF"/>
              <w:jc w:val="center"/>
              <w:rPr>
                <w:rFonts w:cs="Times New Roman"/>
                <w:szCs w:val="24"/>
                <w:lang w:eastAsia="ru-RU"/>
              </w:rPr>
            </w:pPr>
            <w:r>
              <w:rPr>
                <w:rFonts w:cs="Times New Roman"/>
                <w:iCs/>
                <w:color w:val="000000"/>
                <w:szCs w:val="21"/>
                <w:lang w:eastAsia="ru-RU"/>
              </w:rPr>
              <w:t>5 и 2</w:t>
            </w:r>
          </w:p>
          <w:p>
            <w:pPr>
              <w:shd w:val="clear" w:color="auto" w:fill="FFFFFF"/>
              <w:jc w:val="center"/>
              <w:rPr>
                <w:rFonts w:cs="Times New Roman"/>
                <w:szCs w:val="24"/>
                <w:lang w:eastAsia="ru-RU"/>
              </w:rPr>
            </w:pPr>
          </w:p>
        </w:tc>
      </w:tr>
    </w:tbl>
    <w:p>
      <w:pPr>
        <w:shd w:val="clear" w:color="auto" w:fill="FFFFFF"/>
        <w:ind w:firstLine="425"/>
        <w:jc w:val="both"/>
        <w:rPr>
          <w:rFonts w:cs="Times New Roman"/>
          <w:bCs/>
          <w:iCs/>
          <w:color w:val="000000"/>
          <w:szCs w:val="21"/>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5.14 Регулировка натяжения цепи</w:t>
      </w:r>
    </w:p>
    <w:p>
      <w:pPr>
        <w:shd w:val="clear" w:color="auto" w:fill="FFFFFF"/>
        <w:ind w:firstLine="425"/>
        <w:jc w:val="both"/>
        <w:rPr>
          <w:rFonts w:cs="Times New Roman"/>
          <w:szCs w:val="24"/>
          <w:lang w:eastAsia="ru-RU"/>
        </w:rPr>
      </w:pPr>
      <w:r>
        <w:rPr>
          <w:rFonts w:cs="Times New Roman"/>
          <w:iCs/>
          <w:color w:val="000000"/>
          <w:lang w:eastAsia="ru-RU"/>
        </w:rPr>
        <w:t>Ослабьте гайку 1 (рис. 12) натяжителя. При этом освобождается стержень 3 и цепь натягивается башмаком, на который действует пружина 8 (см. рис. 12).</w:t>
      </w:r>
    </w:p>
    <w:p>
      <w:pPr>
        <w:shd w:val="clear" w:color="auto" w:fill="FFFFFF"/>
        <w:ind w:firstLine="425"/>
        <w:jc w:val="both"/>
        <w:rPr>
          <w:rFonts w:cs="Times New Roman"/>
          <w:iCs/>
          <w:color w:val="000000"/>
          <w:lang w:eastAsia="ru-RU"/>
        </w:rPr>
      </w:pPr>
      <w:r>
        <w:rPr>
          <w:rFonts w:cs="Times New Roman"/>
          <w:iCs/>
          <w:color w:val="000000"/>
          <w:lang w:eastAsia="ru-RU"/>
        </w:rPr>
        <w:t>Поверните коленчатый вал на 1-1,5 оборота в направлении вращения. При этом пружина натяжителя, действующая на башмак, автоматически отрегулирует натяжение цепи.</w:t>
      </w:r>
    </w:p>
    <w:p>
      <w:pPr>
        <w:shd w:val="clear" w:color="auto" w:fill="FFFFFF"/>
        <w:ind w:firstLine="425"/>
        <w:jc w:val="both"/>
        <w:rPr>
          <w:rFonts w:cs="Times New Roman"/>
          <w:szCs w:val="24"/>
          <w:lang w:eastAsia="ru-RU"/>
        </w:rPr>
      </w:pPr>
      <w:r>
        <w:rPr>
          <w:rFonts w:cs="Times New Roman"/>
          <w:iCs/>
          <w:color w:val="000000"/>
          <w:lang w:eastAsia="ru-RU"/>
        </w:rPr>
        <w:t>Затяните гайку 1 натяжителя, благодаря чему стержень 3 зажимается цангами сухаря 9, и при работе двигателя на плунжер 7 действует только пружина 5. Эта пружина отжимает плунжер от головки стержня 3, и в зазор между ними при работе двигателя затекает масло, играющее роль амортизатора при ударах цепи.</w:t>
      </w:r>
    </w:p>
    <w:p>
      <w:pPr>
        <w:shd w:val="clear" w:color="auto" w:fill="FFFFFF"/>
        <w:ind w:firstLine="425"/>
        <w:jc w:val="both"/>
        <w:rPr>
          <w:rFonts w:cs="Times New Roman"/>
          <w:iCs/>
          <w:color w:val="000000"/>
          <w:lang w:eastAsia="ru-RU"/>
        </w:rPr>
      </w:pPr>
      <w:r>
        <w:rPr>
          <w:rFonts w:cs="Times New Roman"/>
          <w:iCs/>
          <w:color w:val="000000"/>
          <w:lang w:eastAsia="ru-RU"/>
        </w:rPr>
        <w:t>Благодаря гарантированному зазору 0,2-0,5 мм между стержнем 3 и плунжером 7 при сильных ударах цепи вступает в действие пружина 8.</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5.15 Проверка распределительного вала</w:t>
      </w:r>
    </w:p>
    <w:p>
      <w:pPr>
        <w:shd w:val="clear" w:color="auto" w:fill="FFFFFF"/>
        <w:ind w:firstLine="425"/>
        <w:jc w:val="both"/>
        <w:rPr>
          <w:rFonts w:cs="Times New Roman"/>
          <w:szCs w:val="24"/>
          <w:lang w:eastAsia="ru-RU"/>
        </w:rPr>
      </w:pPr>
      <w:r>
        <w:rPr>
          <w:rFonts w:cs="Times New Roman"/>
          <w:iCs/>
          <w:color w:val="000000"/>
          <w:lang w:eastAsia="ru-RU"/>
        </w:rPr>
        <w:t>На опорных шейках распределительного вала не допускаются задиры, забоины, царапины, наволакивание алюминия от корпусов подшипников.</w:t>
      </w:r>
    </w:p>
    <w:p>
      <w:pPr>
        <w:shd w:val="clear" w:color="auto" w:fill="FFFFFF"/>
        <w:ind w:firstLine="425"/>
        <w:jc w:val="both"/>
        <w:rPr>
          <w:rFonts w:cs="Times New Roman"/>
          <w:szCs w:val="24"/>
          <w:lang w:eastAsia="ru-RU"/>
        </w:rPr>
      </w:pPr>
      <w:r>
        <w:rPr>
          <w:rFonts w:cs="Times New Roman"/>
          <w:iCs/>
          <w:color w:val="000000"/>
          <w:lang w:eastAsia="ru-RU"/>
        </w:rPr>
        <w:t xml:space="preserve">На рабочих поверхностях кулачков не допускается износ свыше 0,5 </w:t>
      </w:r>
      <w:r>
        <w:rPr>
          <w:rFonts w:cs="Times New Roman"/>
          <w:iCs/>
          <w:smallCaps/>
          <w:color w:val="000000"/>
          <w:lang w:val="en-US" w:eastAsia="ru-RU"/>
        </w:rPr>
        <w:t>mm</w:t>
      </w:r>
      <w:r>
        <w:rPr>
          <w:rFonts w:cs="Times New Roman"/>
          <w:iCs/>
          <w:smallCaps/>
          <w:color w:val="000000"/>
          <w:lang w:eastAsia="ru-RU"/>
        </w:rPr>
        <w:t xml:space="preserve">, </w:t>
      </w:r>
      <w:r>
        <w:rPr>
          <w:rFonts w:cs="Times New Roman"/>
          <w:iCs/>
          <w:color w:val="000000"/>
          <w:lang w:val="en-US" w:eastAsia="ru-RU"/>
        </w:rPr>
        <w:t>a</w:t>
      </w:r>
      <w:r>
        <w:rPr>
          <w:rFonts w:cs="Times New Roman"/>
          <w:iCs/>
          <w:color w:val="000000"/>
          <w:lang w:eastAsia="ru-RU"/>
        </w:rPr>
        <w:t xml:space="preserve"> также задиры и износ кулачков в виде огранки.</w:t>
      </w:r>
    </w:p>
    <w:p>
      <w:pPr>
        <w:shd w:val="clear" w:color="auto" w:fill="FFFFFF"/>
        <w:ind w:firstLine="425"/>
        <w:jc w:val="both"/>
        <w:rPr>
          <w:rFonts w:cs="Times New Roman"/>
          <w:szCs w:val="24"/>
          <w:lang w:eastAsia="ru-RU"/>
        </w:rPr>
      </w:pPr>
      <w:r>
        <w:rPr>
          <w:rFonts w:cs="Times New Roman"/>
          <w:iCs/>
          <w:color w:val="000000"/>
          <w:lang w:eastAsia="ru-RU"/>
        </w:rPr>
        <w:t>Установите распределительный вал крайними шейками на две призмы, расположенные на поверочной плите, и замерьте индикатором радиальное биение средних шеек, которое должно быть не более 0,04 мм. Если биение превышает указанное значение, то выправьте вал на рихтовочном прессе.</w:t>
      </w:r>
    </w:p>
    <w:p>
      <w:pPr>
        <w:shd w:val="clear" w:color="auto" w:fill="FFFFFF"/>
        <w:ind w:firstLine="425"/>
        <w:jc w:val="both"/>
        <w:rPr>
          <w:rFonts w:cs="Times New Roman"/>
          <w:iCs/>
          <w:color w:val="000000"/>
          <w:lang w:eastAsia="ru-RU"/>
        </w:rPr>
      </w:pPr>
    </w:p>
    <w:p>
      <w:pPr>
        <w:jc w:val="center"/>
        <w:rPr>
          <w:rFonts w:cs="Times New Roman"/>
          <w:iCs/>
          <w:szCs w:val="24"/>
          <w:lang w:eastAsia="ru-RU"/>
        </w:rPr>
      </w:pPr>
      <w:r>
        <w:rPr>
          <w:rFonts w:cs="Times New Roman"/>
          <w:iCs/>
          <w:szCs w:val="24"/>
          <w:lang w:eastAsia="ru-RU"/>
        </w:rPr>
        <w:pict>
          <v:shape id="_x0000_i1060" o:spt="75" type="#_x0000_t75" style="height:126pt;width:198pt;" filled="f" o:preferrelative="t" stroked="f" coordsize="21600,21600">
            <v:path/>
            <v:fill on="f" focussize="0,0"/>
            <v:stroke on="f" joinstyle="miter"/>
            <v:imagedata r:id="rId48" o:title=""/>
            <o:lock v:ext="edit" aspectratio="t"/>
            <w10:wrap type="none"/>
            <w10:anchorlock/>
          </v:shape>
        </w:pict>
      </w:r>
    </w:p>
    <w:p>
      <w:pPr>
        <w:shd w:val="clear" w:color="auto" w:fill="FFFFFF"/>
        <w:jc w:val="both"/>
        <w:rPr>
          <w:rFonts w:cs="Times New Roman"/>
          <w:color w:val="000000"/>
          <w:sz w:val="16"/>
          <w:szCs w:val="24"/>
          <w:lang w:eastAsia="ru-RU"/>
        </w:rPr>
      </w:pPr>
      <w:r>
        <w:rPr>
          <w:rFonts w:cs="Times New Roman"/>
          <w:i/>
          <w:color w:val="000000"/>
          <w:szCs w:val="24"/>
          <w:lang w:eastAsia="ru-RU"/>
        </w:rPr>
        <w:t>Рис. 12. Разрез натяжителя цепи:</w:t>
      </w:r>
      <w:r>
        <w:rPr>
          <w:rFonts w:cs="Times New Roman"/>
          <w:color w:val="000000"/>
          <w:szCs w:val="24"/>
          <w:lang w:eastAsia="ru-RU"/>
        </w:rPr>
        <w:t xml:space="preserve"> </w:t>
      </w:r>
      <w:r>
        <w:rPr>
          <w:rFonts w:cs="Times New Roman"/>
          <w:color w:val="000000"/>
          <w:sz w:val="16"/>
          <w:szCs w:val="24"/>
          <w:lang w:eastAsia="ru-RU"/>
        </w:rPr>
        <w:t>1 - колпачковая гайка; 2 - корпус патяжителя; 3 - стержень; 4 - пружипное кольцо; 5 -   пружина плунжера; 6 - шайба; 7 - плунжер; 8 - пружина; 9 - сухарь; 10 - пружинное кольцо</w:t>
      </w:r>
    </w:p>
    <w:p>
      <w:pPr>
        <w:shd w:val="clear" w:color="auto" w:fill="FFFFFF"/>
        <w:ind w:firstLine="425"/>
        <w:jc w:val="both"/>
        <w:rPr>
          <w:rFonts w:cs="Times New Roman"/>
          <w:bCs/>
          <w:iCs/>
          <w:color w:val="000000"/>
          <w:szCs w:val="21"/>
          <w:lang w:eastAsia="ru-RU"/>
        </w:rPr>
      </w:pPr>
    </w:p>
    <w:p>
      <w:pPr>
        <w:shd w:val="clear" w:color="auto" w:fill="FFFFFF"/>
        <w:ind w:firstLine="425"/>
        <w:jc w:val="both"/>
        <w:rPr>
          <w:rFonts w:cs="Times New Roman"/>
          <w:b/>
          <w:bCs/>
          <w:szCs w:val="24"/>
          <w:lang w:eastAsia="ru-RU"/>
        </w:rPr>
      </w:pPr>
      <w:r>
        <w:rPr>
          <w:rFonts w:cs="Times New Roman"/>
          <w:b/>
          <w:bCs/>
          <w:iCs/>
          <w:color w:val="000000"/>
          <w:szCs w:val="21"/>
          <w:lang w:eastAsia="ru-RU"/>
        </w:rPr>
        <w:t>5.16 Проверка корпуса подшипников распределительного вала</w:t>
      </w:r>
    </w:p>
    <w:p>
      <w:pPr>
        <w:shd w:val="clear" w:color="auto" w:fill="FFFFFF"/>
        <w:ind w:firstLine="425"/>
        <w:jc w:val="both"/>
        <w:rPr>
          <w:rFonts w:cs="Times New Roman"/>
          <w:szCs w:val="24"/>
          <w:lang w:eastAsia="ru-RU"/>
        </w:rPr>
      </w:pPr>
      <w:r>
        <w:rPr>
          <w:rFonts w:cs="Times New Roman"/>
          <w:iCs/>
          <w:color w:val="000000"/>
          <w:lang w:eastAsia="ru-RU"/>
        </w:rPr>
        <w:t>Промойте и очистите корпус подшипников распределительного вала и каналы для подвода масла.</w:t>
      </w:r>
    </w:p>
    <w:p>
      <w:pPr>
        <w:shd w:val="clear" w:color="auto" w:fill="FFFFFF"/>
        <w:ind w:firstLine="425"/>
        <w:jc w:val="both"/>
        <w:rPr>
          <w:rFonts w:cs="Times New Roman"/>
          <w:szCs w:val="24"/>
          <w:lang w:eastAsia="ru-RU"/>
        </w:rPr>
      </w:pPr>
      <w:r>
        <w:rPr>
          <w:rFonts w:cs="Times New Roman"/>
          <w:iCs/>
          <w:color w:val="000000"/>
          <w:lang w:eastAsia="ru-RU"/>
        </w:rPr>
        <w:t>Проверьте диаметр отверстий в опорах. Если зазор между шейками распределительного вала и</w:t>
      </w:r>
      <w:r>
        <w:rPr>
          <w:rFonts w:cs="Times New Roman"/>
          <w:color w:val="000000"/>
          <w:lang w:eastAsia="ru-RU"/>
        </w:rPr>
        <w:t xml:space="preserve"> опорами превышает 0,2 мм (предельный износ), корпус подшипников замените.</w:t>
      </w:r>
    </w:p>
    <w:p>
      <w:pPr>
        <w:shd w:val="clear" w:color="auto" w:fill="FFFFFF"/>
        <w:ind w:firstLine="425"/>
        <w:jc w:val="both"/>
        <w:rPr>
          <w:rFonts w:cs="Times New Roman"/>
          <w:color w:val="000000"/>
          <w:lang w:eastAsia="ru-RU"/>
        </w:rPr>
      </w:pPr>
      <w:r>
        <w:rPr>
          <w:rFonts w:cs="Times New Roman"/>
          <w:color w:val="000000"/>
          <w:lang w:eastAsia="ru-RU"/>
        </w:rPr>
        <w:t>Внутренние опорные поверхности должны быть гладкими, без задиров; если имеются повреждения на поверхностях или трещины на корпусе, замените корпус подшипников распределительного вала.</w:t>
      </w:r>
    </w:p>
    <w:p>
      <w:pPr>
        <w:shd w:val="clear" w:color="auto" w:fill="FFFFFF"/>
        <w:ind w:firstLine="425"/>
        <w:jc w:val="both"/>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5.17 Натяжитель</w:t>
      </w:r>
    </w:p>
    <w:p>
      <w:pPr>
        <w:shd w:val="clear" w:color="auto" w:fill="FFFFFF"/>
        <w:ind w:firstLine="425"/>
        <w:jc w:val="both"/>
        <w:rPr>
          <w:rFonts w:cs="Times New Roman"/>
          <w:szCs w:val="24"/>
          <w:lang w:eastAsia="ru-RU"/>
        </w:rPr>
      </w:pPr>
      <w:r>
        <w:rPr>
          <w:rFonts w:cs="Times New Roman"/>
          <w:color w:val="000000"/>
          <w:lang w:eastAsia="ru-RU"/>
        </w:rPr>
        <w:t>Разборка и сборка.</w:t>
      </w:r>
      <w:r>
        <w:rPr>
          <w:rFonts w:cs="Times New Roman"/>
          <w:bCs/>
          <w:color w:val="000000"/>
          <w:lang w:eastAsia="ru-RU"/>
        </w:rPr>
        <w:t xml:space="preserve"> </w:t>
      </w:r>
      <w:r>
        <w:rPr>
          <w:rFonts w:cs="Times New Roman"/>
          <w:color w:val="000000"/>
          <w:lang w:eastAsia="ru-RU"/>
        </w:rPr>
        <w:t>Для разборки натяжителя цепи отверните колпачковую фиксирующую гайку 1 (см. рис. 12) и снимите ее вместе с зажимным сухарем 9 и пружинным кольцом 10. Снимите пружинное кольцо 4 и выньте из корпуса плунжер 7, пружину 5 и стержень 3 вместе с пружиной 8 и шайбой 6.</w:t>
      </w:r>
    </w:p>
    <w:p>
      <w:pPr>
        <w:shd w:val="clear" w:color="auto" w:fill="FFFFFF"/>
        <w:ind w:firstLine="425"/>
        <w:jc w:val="both"/>
        <w:rPr>
          <w:rFonts w:cs="Times New Roman"/>
          <w:szCs w:val="24"/>
          <w:lang w:eastAsia="ru-RU"/>
        </w:rPr>
      </w:pPr>
      <w:r>
        <w:rPr>
          <w:rFonts w:cs="Times New Roman"/>
          <w:color w:val="000000"/>
          <w:lang w:eastAsia="ru-RU"/>
        </w:rPr>
        <w:t>Выньте из колпачковой гайки 1 зажимный сухарь 9, сняв пружинное кольцо 10.</w:t>
      </w:r>
    </w:p>
    <w:p>
      <w:pPr>
        <w:shd w:val="clear" w:color="auto" w:fill="FFFFFF"/>
        <w:ind w:firstLine="425"/>
        <w:jc w:val="both"/>
        <w:rPr>
          <w:rFonts w:cs="Times New Roman"/>
          <w:szCs w:val="24"/>
          <w:lang w:eastAsia="ru-RU"/>
        </w:rPr>
      </w:pPr>
      <w:r>
        <w:rPr>
          <w:rFonts w:cs="Times New Roman"/>
          <w:color w:val="000000"/>
          <w:lang w:eastAsia="ru-RU"/>
        </w:rPr>
        <w:t>Сборку производите в обратном порядке.</w:t>
      </w:r>
    </w:p>
    <w:p>
      <w:pPr>
        <w:shd w:val="clear" w:color="auto" w:fill="FFFFFF"/>
        <w:ind w:firstLine="425"/>
        <w:jc w:val="both"/>
        <w:rPr>
          <w:rFonts w:cs="Times New Roman"/>
          <w:szCs w:val="24"/>
          <w:lang w:eastAsia="ru-RU"/>
        </w:rPr>
      </w:pPr>
      <w:r>
        <w:rPr>
          <w:rFonts w:cs="Times New Roman"/>
          <w:color w:val="000000"/>
          <w:lang w:eastAsia="ru-RU"/>
        </w:rPr>
        <w:t>Контроль.</w:t>
      </w:r>
      <w:r>
        <w:rPr>
          <w:rFonts w:cs="Times New Roman"/>
          <w:bCs/>
          <w:color w:val="000000"/>
          <w:lang w:eastAsia="ru-RU"/>
        </w:rPr>
        <w:t xml:space="preserve"> </w:t>
      </w:r>
      <w:r>
        <w:rPr>
          <w:rFonts w:cs="Times New Roman"/>
          <w:color w:val="000000"/>
          <w:lang w:eastAsia="ru-RU"/>
        </w:rPr>
        <w:t>Проверьте, нет ли на сухаре 9, на стержне 3 и плунжере 7 задиров, а на сопрягающихся поверхностях башмака и плунжера натяжителя цепи глубоких рисок. Поврежденные детали замените.</w:t>
      </w:r>
    </w:p>
    <w:p>
      <w:pPr>
        <w:shd w:val="clear" w:color="auto" w:fill="FFFFFF"/>
        <w:ind w:firstLine="425"/>
        <w:jc w:val="both"/>
        <w:rPr>
          <w:rFonts w:cs="Times New Roman"/>
          <w:color w:val="000000"/>
          <w:lang w:eastAsia="ru-RU"/>
        </w:rPr>
      </w:pPr>
      <w:r>
        <w:rPr>
          <w:rFonts w:cs="Times New Roman"/>
          <w:color w:val="000000"/>
          <w:lang w:eastAsia="ru-RU"/>
        </w:rPr>
        <w:t>Упругость пружины натяжителя должна находиться в пределах, указанных на рис. 13; при меньшей упругости пружину замените.</w:t>
      </w:r>
    </w:p>
    <w:p>
      <w:pPr>
        <w:shd w:val="clear" w:color="auto" w:fill="FFFFFF"/>
        <w:ind w:firstLine="425"/>
        <w:jc w:val="both"/>
        <w:rPr>
          <w:rFonts w:cs="Times New Roman"/>
          <w:szCs w:val="24"/>
          <w:lang w:eastAsia="ru-RU"/>
        </w:rPr>
      </w:pPr>
      <w:r>
        <w:rPr>
          <w:rFonts w:cs="Times New Roman"/>
          <w:color w:val="000000"/>
          <w:lang w:eastAsia="ru-RU"/>
        </w:rPr>
        <w:t>Проверьте, нет ли повышенного износа на башмаке и успокоителе; если необходимо замените их.</w:t>
      </w:r>
    </w:p>
    <w:p>
      <w:pPr>
        <w:shd w:val="clear" w:color="auto" w:fill="FFFFFF"/>
        <w:ind w:firstLine="425"/>
        <w:jc w:val="both"/>
        <w:rPr>
          <w:rFonts w:cs="Times New Roman"/>
          <w:color w:val="000000"/>
          <w:lang w:eastAsia="ru-RU"/>
        </w:rPr>
      </w:pPr>
    </w:p>
    <w:p>
      <w:pPr>
        <w:jc w:val="center"/>
        <w:rPr>
          <w:rFonts w:cs="Times New Roman"/>
          <w:szCs w:val="24"/>
          <w:lang w:eastAsia="ru-RU"/>
        </w:rPr>
      </w:pPr>
      <w:r>
        <w:rPr>
          <w:rFonts w:cs="Times New Roman"/>
          <w:szCs w:val="24"/>
          <w:lang w:eastAsia="ru-RU"/>
        </w:rPr>
        <w:pict>
          <v:shape id="_x0000_i1061" o:spt="75" type="#_x0000_t75" style="height:95.5pt;width:194.5pt;" filled="f" o:preferrelative="t" stroked="f" coordsize="21600,21600">
            <v:path/>
            <v:fill on="f" focussize="0,0"/>
            <v:stroke on="f" joinstyle="miter"/>
            <v:imagedata r:id="rId49" o:title=""/>
            <o:lock v:ext="edit" aspectratio="t"/>
            <w10:wrap type="none"/>
            <w10:anchorlock/>
          </v:shape>
        </w:pict>
      </w:r>
    </w:p>
    <w:p>
      <w:pPr>
        <w:shd w:val="clear" w:color="auto" w:fill="FFFFFF"/>
        <w:jc w:val="center"/>
        <w:rPr>
          <w:rFonts w:cs="Times New Roman"/>
          <w:i/>
          <w:iCs/>
          <w:color w:val="000000"/>
          <w:szCs w:val="21"/>
          <w:lang w:eastAsia="ru-RU"/>
        </w:rPr>
      </w:pPr>
      <w:r>
        <w:rPr>
          <w:rFonts w:cs="Times New Roman"/>
          <w:i/>
          <w:iCs/>
          <w:color w:val="000000"/>
          <w:szCs w:val="21"/>
          <w:lang w:eastAsia="ru-RU"/>
        </w:rPr>
        <w:t>Рис. 13. Основные данные для проверки пружины натяжителя</w:t>
      </w:r>
    </w:p>
    <w:p>
      <w:pPr>
        <w:shd w:val="clear" w:color="auto" w:fill="FFFFFF"/>
        <w:jc w:val="center"/>
        <w:rPr>
          <w:rFonts w:cs="Times New Roman"/>
          <w:szCs w:val="24"/>
          <w:lang w:eastAsia="ru-RU"/>
        </w:rPr>
      </w:pPr>
    </w:p>
    <w:p>
      <w:pPr>
        <w:shd w:val="clear" w:color="auto" w:fill="FFFFFF"/>
        <w:ind w:firstLine="425"/>
        <w:jc w:val="both"/>
        <w:rPr>
          <w:rFonts w:cs="Times New Roman"/>
          <w:b/>
          <w:bCs/>
          <w:szCs w:val="24"/>
          <w:lang w:eastAsia="ru-RU"/>
        </w:rPr>
      </w:pPr>
      <w:r>
        <w:rPr>
          <w:rFonts w:cs="Times New Roman"/>
          <w:b/>
          <w:bCs/>
          <w:color w:val="000000"/>
          <w:szCs w:val="22"/>
          <w:lang w:eastAsia="ru-RU"/>
        </w:rPr>
        <w:t>5.18 Цепь привода распределительного вала</w:t>
      </w:r>
    </w:p>
    <w:p>
      <w:pPr>
        <w:shd w:val="clear" w:color="auto" w:fill="FFFFFF"/>
        <w:ind w:firstLine="425"/>
        <w:jc w:val="both"/>
        <w:rPr>
          <w:rFonts w:cs="Times New Roman"/>
          <w:szCs w:val="24"/>
          <w:lang w:eastAsia="ru-RU"/>
        </w:rPr>
      </w:pPr>
      <w:r>
        <w:rPr>
          <w:rFonts w:cs="Times New Roman"/>
          <w:color w:val="000000"/>
          <w:lang w:eastAsia="ru-RU"/>
        </w:rPr>
        <w:t>Промойте цепь в керосине, а затем проверьте состояние ее звеньев. На роликах и щечках не допускаются сколы, трещины и другие повреждения.</w:t>
      </w:r>
    </w:p>
    <w:p>
      <w:pPr>
        <w:shd w:val="clear" w:color="auto" w:fill="FFFFFF"/>
        <w:ind w:firstLine="425"/>
        <w:jc w:val="both"/>
        <w:rPr>
          <w:rFonts w:cs="Times New Roman"/>
          <w:szCs w:val="24"/>
          <w:lang w:eastAsia="ru-RU"/>
        </w:rPr>
      </w:pPr>
      <w:r>
        <w:rPr>
          <w:rFonts w:cs="Times New Roman"/>
          <w:color w:val="000000"/>
          <w:lang w:eastAsia="ru-RU"/>
        </w:rPr>
        <w:t>При работе двигателя цепь вытягивается. Она считается работоспособной пока натяжитель обеспечивает ее натяжение, т.е. если цепь вытянулась не более, чем на 4 мм.</w:t>
      </w:r>
    </w:p>
    <w:p>
      <w:pPr>
        <w:shd w:val="clear" w:color="auto" w:fill="FFFFFF"/>
        <w:ind w:firstLine="425"/>
        <w:jc w:val="both"/>
        <w:rPr>
          <w:rFonts w:cs="Times New Roman"/>
          <w:szCs w:val="24"/>
          <w:lang w:eastAsia="ru-RU"/>
        </w:rPr>
      </w:pPr>
      <w:r>
        <w:rPr>
          <w:rFonts w:cs="Times New Roman"/>
          <w:color w:val="000000"/>
          <w:lang w:eastAsia="ru-RU"/>
        </w:rPr>
        <w:t>Вытяжку цепи проверяйте на приспособлении 67.7824.9521 (рис. 14), имеющем два ступенчатых ролика 1, на которые надевается цепь. С помощью противовеса 3 цепь растягивается усилием 294 Н (30 кгс) или 147 Н (15 кгс). Регулировочной гайкой 2 обеспечивается параллельность оси противовеса относительно основания приспособления.</w:t>
      </w:r>
    </w:p>
    <w:p>
      <w:pPr>
        <w:shd w:val="clear" w:color="auto" w:fill="FFFFFF"/>
        <w:ind w:firstLine="425"/>
        <w:jc w:val="both"/>
        <w:rPr>
          <w:rFonts w:cs="Times New Roman"/>
          <w:szCs w:val="24"/>
          <w:lang w:eastAsia="ru-RU"/>
        </w:rPr>
      </w:pPr>
      <w:r>
        <w:rPr>
          <w:rFonts w:cs="Times New Roman"/>
          <w:color w:val="000000"/>
          <w:lang w:eastAsia="ru-RU"/>
        </w:rPr>
        <w:t xml:space="preserve">Растяните цепь усилием 294 Н (30 кгс), поставив противовес в крайнее правое положение, затем уменьшите усилие на 147 Н (15'кгс), сдвинув противовес в крайнее левое положение. Повторите еще раз обе операции и определите вытяжку цепи по расстоянию </w:t>
      </w:r>
      <w:r>
        <w:rPr>
          <w:rFonts w:cs="Times New Roman"/>
          <w:color w:val="000000"/>
          <w:lang w:val="en-US" w:eastAsia="ru-RU"/>
        </w:rPr>
        <w:t>L</w:t>
      </w:r>
      <w:r>
        <w:rPr>
          <w:rFonts w:cs="Times New Roman"/>
          <w:color w:val="000000"/>
          <w:lang w:eastAsia="ru-RU"/>
        </w:rPr>
        <w:t xml:space="preserve"> (рис. 15) между осями роликов. Измерив штангенциркулем расстояние между диаметрами </w:t>
      </w:r>
      <w:r>
        <w:rPr>
          <w:rFonts w:cs="Times New Roman"/>
          <w:color w:val="000000"/>
          <w:lang w:val="en-US" w:eastAsia="ru-RU"/>
        </w:rPr>
        <w:t>d</w:t>
      </w:r>
      <w:r>
        <w:rPr>
          <w:rFonts w:cs="Times New Roman"/>
          <w:color w:val="000000"/>
          <w:lang w:eastAsia="ru-RU"/>
        </w:rPr>
        <w:t xml:space="preserve"> роликов и прибавив к нему диаметр </w:t>
      </w:r>
      <w:r>
        <w:rPr>
          <w:rFonts w:cs="Times New Roman"/>
          <w:color w:val="000000"/>
          <w:lang w:val="en-US" w:eastAsia="ru-RU"/>
        </w:rPr>
        <w:t>d</w:t>
      </w:r>
      <w:r>
        <w:rPr>
          <w:rFonts w:cs="Times New Roman"/>
          <w:color w:val="000000"/>
          <w:lang w:eastAsia="ru-RU"/>
        </w:rPr>
        <w:t xml:space="preserve">, получите расстояние </w:t>
      </w:r>
      <w:r>
        <w:rPr>
          <w:rFonts w:cs="Times New Roman"/>
          <w:color w:val="000000"/>
          <w:lang w:val="en-US" w:eastAsia="ru-RU"/>
        </w:rPr>
        <w:t>L</w:t>
      </w:r>
      <w:r>
        <w:rPr>
          <w:rFonts w:cs="Times New Roman"/>
          <w:color w:val="000000"/>
          <w:lang w:eastAsia="ru-RU"/>
        </w:rPr>
        <w:t xml:space="preserve"> между осями роликов.</w:t>
      </w:r>
    </w:p>
    <w:p>
      <w:pPr>
        <w:shd w:val="clear" w:color="auto" w:fill="FFFFFF"/>
        <w:ind w:firstLine="425"/>
        <w:jc w:val="both"/>
        <w:rPr>
          <w:rFonts w:cs="Times New Roman"/>
          <w:szCs w:val="24"/>
          <w:lang w:eastAsia="ru-RU"/>
        </w:rPr>
      </w:pPr>
      <w:r>
        <w:rPr>
          <w:rFonts w:cs="Times New Roman"/>
          <w:color w:val="000000"/>
          <w:lang w:eastAsia="ru-RU"/>
        </w:rPr>
        <w:t xml:space="preserve">Для новой цепи расстояние </w:t>
      </w:r>
      <w:r>
        <w:rPr>
          <w:rFonts w:cs="Times New Roman"/>
          <w:color w:val="000000"/>
          <w:lang w:val="en-US" w:eastAsia="ru-RU"/>
        </w:rPr>
        <w:t>L</w:t>
      </w:r>
      <w:r>
        <w:rPr>
          <w:rFonts w:cs="Times New Roman"/>
          <w:color w:val="000000"/>
          <w:lang w:eastAsia="ru-RU"/>
        </w:rPr>
        <w:t xml:space="preserve"> между осями роликов составляет 495,4-495,8 мм; если цепь вытянулась до 499,5 мм ее следует заменить.</w:t>
      </w:r>
    </w:p>
    <w:p>
      <w:pPr>
        <w:shd w:val="clear" w:color="auto" w:fill="FFFFFF"/>
        <w:ind w:firstLine="425"/>
        <w:jc w:val="both"/>
        <w:rPr>
          <w:rFonts w:cs="Times New Roman"/>
          <w:color w:val="000000"/>
          <w:lang w:eastAsia="ru-RU"/>
        </w:rPr>
      </w:pPr>
      <w:r>
        <w:rPr>
          <w:rFonts w:cs="Times New Roman"/>
          <w:color w:val="000000"/>
          <w:lang w:eastAsia="ru-RU"/>
        </w:rPr>
        <w:t>Перед установкой на двигатель смажьте цепь моторным маслом.</w:t>
      </w:r>
    </w:p>
    <w:p>
      <w:pPr>
        <w:jc w:val="center"/>
        <w:rPr>
          <w:rFonts w:cs="Times New Roman"/>
          <w:szCs w:val="24"/>
          <w:lang w:eastAsia="ru-RU"/>
        </w:rPr>
      </w:pPr>
      <w:r>
        <w:rPr>
          <w:rFonts w:cs="Times New Roman"/>
          <w:szCs w:val="24"/>
          <w:lang w:eastAsia="ru-RU"/>
        </w:rPr>
        <w:pict>
          <v:shape id="_x0000_i1062" o:spt="75" type="#_x0000_t75" style="height:79pt;width:226pt;" filled="f" o:preferrelative="t" stroked="f" coordsize="21600,21600">
            <v:path/>
            <v:fill on="f" focussize="0,0"/>
            <v:stroke on="f" joinstyle="miter"/>
            <v:imagedata r:id="rId50" o:title=""/>
            <o:lock v:ext="edit" aspectratio="t"/>
            <w10:wrap type="none"/>
            <w10:anchorlock/>
          </v:shape>
        </w:pict>
      </w:r>
    </w:p>
    <w:p>
      <w:pPr>
        <w:shd w:val="clear" w:color="auto" w:fill="FFFFFF"/>
        <w:jc w:val="center"/>
        <w:rPr>
          <w:rFonts w:cs="Times New Roman"/>
          <w:color w:val="000000"/>
          <w:szCs w:val="21"/>
          <w:lang w:eastAsia="ru-RU"/>
        </w:rPr>
      </w:pPr>
    </w:p>
    <w:p>
      <w:pPr>
        <w:shd w:val="clear" w:color="auto" w:fill="FFFFFF"/>
        <w:jc w:val="center"/>
        <w:rPr>
          <w:rFonts w:cs="Times New Roman"/>
          <w:sz w:val="16"/>
          <w:szCs w:val="24"/>
          <w:lang w:eastAsia="ru-RU"/>
        </w:rPr>
      </w:pPr>
      <w:r>
        <w:rPr>
          <w:rFonts w:cs="Times New Roman"/>
          <w:i/>
          <w:iCs/>
          <w:color w:val="000000"/>
          <w:szCs w:val="21"/>
          <w:lang w:eastAsia="ru-RU"/>
        </w:rPr>
        <w:t>Рис. 14. Приспособление 67.7824.9521 для проверки</w:t>
      </w:r>
      <w:r>
        <w:rPr>
          <w:rFonts w:cs="Times New Roman"/>
          <w:i/>
          <w:iCs/>
          <w:color w:val="000000"/>
          <w:szCs w:val="19"/>
          <w:lang w:eastAsia="ru-RU"/>
        </w:rPr>
        <w:t xml:space="preserve"> износа (вытяжки) цепи:</w:t>
      </w:r>
      <w:r>
        <w:rPr>
          <w:rFonts w:cs="Times New Roman"/>
          <w:iCs/>
          <w:color w:val="000000"/>
          <w:szCs w:val="19"/>
          <w:lang w:eastAsia="ru-RU"/>
        </w:rPr>
        <w:t xml:space="preserve"> </w:t>
      </w:r>
      <w:r>
        <w:rPr>
          <w:rFonts w:cs="Times New Roman"/>
          <w:iCs/>
          <w:color w:val="000000"/>
          <w:sz w:val="16"/>
          <w:szCs w:val="19"/>
          <w:lang w:eastAsia="ru-RU"/>
        </w:rPr>
        <w:t>1 - ролик; 2 - регулировочная гайка; 3 - противовес</w:t>
      </w:r>
    </w:p>
    <w:p>
      <w:pPr>
        <w:jc w:val="center"/>
        <w:rPr>
          <w:rFonts w:cs="Times New Roman"/>
          <w:szCs w:val="24"/>
          <w:lang w:eastAsia="ru-RU"/>
        </w:rPr>
      </w:pPr>
    </w:p>
    <w:p>
      <w:pPr>
        <w:jc w:val="center"/>
        <w:rPr>
          <w:rFonts w:cs="Times New Roman"/>
          <w:szCs w:val="24"/>
          <w:lang w:eastAsia="ru-RU"/>
        </w:rPr>
      </w:pPr>
      <w:r>
        <w:rPr>
          <w:rFonts w:cs="Times New Roman"/>
          <w:szCs w:val="24"/>
          <w:lang w:eastAsia="ru-RU"/>
        </w:rPr>
        <w:pict>
          <v:shape id="_x0000_i1063" o:spt="75" type="#_x0000_t75" style="height:100.5pt;width:224.5pt;" filled="f" o:preferrelative="t" stroked="f" coordsize="21600,21600">
            <v:path/>
            <v:fill on="f" focussize="0,0"/>
            <v:stroke on="f" joinstyle="miter"/>
            <v:imagedata r:id="rId51" o:title=""/>
            <o:lock v:ext="edit" aspectratio="t"/>
            <w10:wrap type="none"/>
            <w10:anchorlock/>
          </v:shape>
        </w:pict>
      </w:r>
    </w:p>
    <w:p>
      <w:pPr>
        <w:jc w:val="center"/>
        <w:rPr>
          <w:rFonts w:cs="Times New Roman"/>
          <w:szCs w:val="24"/>
          <w:lang w:eastAsia="ru-RU"/>
        </w:rPr>
      </w:pPr>
    </w:p>
    <w:p>
      <w:pPr>
        <w:keepNext/>
        <w:numPr>
          <w:ilvl w:val="0"/>
          <w:numId w:val="1"/>
        </w:numPr>
        <w:shd w:val="clear" w:color="auto" w:fill="FFFFFF"/>
        <w:tabs>
          <w:tab w:val="clear" w:pos="432"/>
        </w:tabs>
        <w:ind w:left="0" w:firstLine="0"/>
        <w:jc w:val="center"/>
        <w:outlineLvl w:val="4"/>
        <w:rPr>
          <w:rFonts w:cs="Times New Roman"/>
          <w:i/>
          <w:iCs/>
          <w:color w:val="000000"/>
          <w:sz w:val="16"/>
          <w:szCs w:val="21"/>
          <w:lang w:eastAsia="ru-RU"/>
        </w:rPr>
      </w:pPr>
      <w:r>
        <w:rPr>
          <w:rFonts w:cs="Times New Roman"/>
          <w:i/>
          <w:iCs/>
          <w:color w:val="000000"/>
          <w:szCs w:val="21"/>
          <w:lang w:eastAsia="ru-RU"/>
        </w:rPr>
        <w:t xml:space="preserve">Рис. 15. Схема проверки износа (вытяжки) цепи: </w:t>
      </w:r>
      <w:r>
        <w:rPr>
          <w:rFonts w:cs="Times New Roman"/>
          <w:i/>
          <w:iCs/>
          <w:color w:val="000000"/>
          <w:sz w:val="16"/>
          <w:szCs w:val="21"/>
          <w:lang w:eastAsia="ru-RU"/>
        </w:rPr>
        <w:t>1- ролики</w:t>
      </w:r>
    </w:p>
    <w:p>
      <w:pPr>
        <w:rPr>
          <w:rFonts w:ascii="Times New Roman" w:hAnsi="Times New Roman" w:cs="Times New Roman"/>
          <w:sz w:val="24"/>
          <w:szCs w:val="24"/>
          <w:lang w:eastAsia="ru-RU"/>
        </w:rPr>
      </w:pPr>
    </w:p>
    <w:p>
      <w:pPr>
        <w:ind w:firstLine="425"/>
        <w:jc w:val="both"/>
        <w:rPr>
          <w:rFonts w:cs="Times New Roman"/>
          <w:b/>
          <w:bCs/>
          <w:i/>
          <w:color w:val="000000"/>
          <w:sz w:val="20"/>
          <w:szCs w:val="20"/>
          <w:lang w:eastAsia="ru-RU"/>
        </w:rPr>
      </w:pPr>
      <w:r>
        <w:rPr>
          <w:rFonts w:cs="Times New Roman"/>
          <w:b/>
          <w:bCs/>
          <w:i/>
          <w:color w:val="000000"/>
          <w:sz w:val="20"/>
          <w:szCs w:val="20"/>
          <w:lang w:eastAsia="ru-RU"/>
        </w:rPr>
        <w:t>6. Содержание отчета:</w:t>
      </w:r>
    </w:p>
    <w:p>
      <w:pPr>
        <w:ind w:firstLine="425"/>
        <w:jc w:val="both"/>
        <w:rPr>
          <w:rFonts w:cs="Times New Roman"/>
          <w:iCs/>
          <w:color w:val="000000"/>
          <w:lang w:eastAsia="ru-RU"/>
        </w:rPr>
      </w:pPr>
      <w:r>
        <w:rPr>
          <w:rFonts w:cs="Times New Roman"/>
          <w:iCs/>
          <w:color w:val="000000"/>
          <w:lang w:eastAsia="ru-RU"/>
        </w:rPr>
        <w:t>цель, задачи и порядок выполнения работы;</w:t>
      </w:r>
    </w:p>
    <w:p>
      <w:pPr>
        <w:ind w:firstLine="425"/>
        <w:jc w:val="both"/>
        <w:rPr>
          <w:rFonts w:cs="Times New Roman"/>
          <w:iCs/>
          <w:color w:val="000000"/>
          <w:lang w:eastAsia="ru-RU"/>
        </w:rPr>
      </w:pPr>
      <w:r>
        <w:rPr>
          <w:rFonts w:cs="Times New Roman"/>
          <w:iCs/>
          <w:color w:val="000000"/>
          <w:lang w:eastAsia="ru-RU"/>
        </w:rPr>
        <w:t>измеренные значения параметров, контролируемых при определении технического состояния газораспределительного механизма;</w:t>
      </w:r>
    </w:p>
    <w:p>
      <w:pPr>
        <w:ind w:firstLine="425"/>
        <w:jc w:val="both"/>
        <w:rPr>
          <w:rFonts w:cs="Times New Roman"/>
          <w:iCs/>
          <w:color w:val="000000"/>
          <w:lang w:eastAsia="ru-RU"/>
        </w:rPr>
      </w:pPr>
      <w:r>
        <w:rPr>
          <w:rFonts w:cs="Times New Roman"/>
          <w:iCs/>
          <w:color w:val="000000"/>
          <w:lang w:eastAsia="ru-RU"/>
        </w:rPr>
        <w:t>заключение о соответствии измеренных значений параметров требованиям нормативно-технической документации.</w:t>
      </w:r>
    </w:p>
    <w:p>
      <w:pPr>
        <w:ind w:firstLine="425"/>
        <w:jc w:val="center"/>
        <w:rPr>
          <w:rFonts w:cs="Times New Roman"/>
          <w:b/>
          <w:bCs/>
          <w:iCs/>
          <w:color w:val="000000"/>
          <w:lang w:eastAsia="ru-RU"/>
        </w:rPr>
      </w:pPr>
    </w:p>
    <w:p>
      <w:pPr>
        <w:ind w:firstLine="425"/>
        <w:jc w:val="center"/>
        <w:rPr>
          <w:rFonts w:cs="Times New Roman"/>
          <w:b/>
          <w:bCs/>
          <w:iCs/>
          <w:color w:val="000000"/>
          <w:lang w:eastAsia="ru-RU"/>
        </w:rPr>
      </w:pPr>
    </w:p>
    <w:p>
      <w:pPr>
        <w:ind w:firstLine="425"/>
        <w:jc w:val="center"/>
        <w:rPr>
          <w:rFonts w:cs="Times New Roman"/>
          <w:b/>
          <w:bCs/>
          <w:iCs/>
          <w:color w:val="000000"/>
          <w:lang w:eastAsia="ru-RU"/>
        </w:rPr>
      </w:pPr>
      <w:r>
        <w:rPr>
          <w:rFonts w:cs="Times New Roman"/>
          <w:b/>
          <w:bCs/>
          <w:iCs/>
          <w:color w:val="000000"/>
          <w:lang w:eastAsia="ru-RU"/>
        </w:rPr>
        <w:t>Список использованных источников</w:t>
      </w:r>
    </w:p>
    <w:p>
      <w:pPr>
        <w:ind w:firstLine="425"/>
        <w:jc w:val="center"/>
        <w:rPr>
          <w:rFonts w:cs="Times New Roman"/>
          <w:b/>
          <w:bCs/>
          <w:iCs/>
          <w:color w:val="000000"/>
          <w:lang w:eastAsia="ru-RU"/>
        </w:rPr>
      </w:pPr>
    </w:p>
    <w:p>
      <w:pPr>
        <w:ind w:firstLine="360"/>
        <w:jc w:val="both"/>
        <w:rPr>
          <w:iCs/>
          <w:color w:val="000000"/>
          <w:szCs w:val="24"/>
          <w:lang w:eastAsia="ru-RU"/>
        </w:rPr>
      </w:pPr>
      <w:r>
        <w:rPr>
          <w:iCs/>
          <w:color w:val="000000"/>
          <w:szCs w:val="24"/>
          <w:lang w:eastAsia="ru-RU"/>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18"/>
          <w:lang w:eastAsia="ru-RU"/>
        </w:rPr>
      </w:pPr>
      <w:r>
        <w:rPr>
          <w:szCs w:val="18"/>
          <w:lang w:eastAsia="ru-RU"/>
        </w:rPr>
        <w:t>2. Косарев С.Н., Леонидович П. Автомобили семейства  . Руководство по техническому обслуживанию и ремонту. – М.: За рулем, 2008.- 248 с.</w:t>
      </w:r>
    </w:p>
    <w:p>
      <w:pPr>
        <w:ind w:firstLine="360"/>
        <w:jc w:val="both"/>
        <w:rPr>
          <w:iCs/>
          <w:color w:val="000000"/>
          <w:szCs w:val="24"/>
          <w:lang w:eastAsia="ru-RU"/>
        </w:rPr>
      </w:pPr>
    </w:p>
    <w:p>
      <w:pPr>
        <w:pStyle w:val="8"/>
        <w:spacing w:line="240" w:lineRule="auto"/>
        <w:ind w:right="0"/>
        <w:jc w:val="center"/>
        <w:rPr>
          <w:rFonts w:ascii="Arial" w:hAnsi="Arial" w:cs="Arial"/>
          <w:sz w:val="28"/>
        </w:rPr>
      </w:pPr>
      <w:r>
        <w:br w:type="page"/>
      </w:r>
      <w:r>
        <w:rPr>
          <w:rFonts w:ascii="Arial" w:hAnsi="Arial" w:cs="Arial"/>
          <w:sz w:val="28"/>
        </w:rPr>
        <w:t>«Определение технического состояния</w:t>
      </w:r>
    </w:p>
    <w:p>
      <w:pPr>
        <w:widowControl w:val="0"/>
        <w:shd w:val="clear" w:color="auto" w:fill="FFFFFF"/>
        <w:autoSpaceDE w:val="0"/>
        <w:jc w:val="center"/>
        <w:rPr>
          <w:rFonts w:ascii="Arial" w:hAnsi="Arial" w:cs="Arial"/>
          <w:color w:val="000000"/>
          <w:sz w:val="28"/>
          <w:szCs w:val="22"/>
        </w:rPr>
      </w:pPr>
      <w:r>
        <w:rPr>
          <w:rFonts w:ascii="Arial" w:hAnsi="Arial" w:cs="Arial"/>
          <w:color w:val="000000"/>
          <w:sz w:val="28"/>
          <w:szCs w:val="22"/>
        </w:rPr>
        <w:t xml:space="preserve">коробки перемены передач </w:t>
      </w:r>
    </w:p>
    <w:p>
      <w:pPr>
        <w:widowControl w:val="0"/>
        <w:shd w:val="clear" w:color="auto" w:fill="FFFFFF"/>
        <w:autoSpaceDE w:val="0"/>
        <w:jc w:val="center"/>
        <w:rPr>
          <w:rFonts w:ascii="Arial" w:hAnsi="Arial" w:cs="Arial"/>
          <w:color w:val="000000"/>
          <w:sz w:val="28"/>
          <w:szCs w:val="22"/>
        </w:rPr>
      </w:pPr>
      <w:r>
        <w:rPr>
          <w:rFonts w:ascii="Arial" w:hAnsi="Arial" w:cs="Arial"/>
          <w:color w:val="000000"/>
          <w:sz w:val="28"/>
          <w:szCs w:val="22"/>
        </w:rPr>
        <w:t>легкового автомобиля»</w:t>
      </w:r>
    </w:p>
    <w:p>
      <w:pPr>
        <w:widowControl w:val="0"/>
        <w:shd w:val="clear" w:color="auto" w:fill="FFFFFF"/>
        <w:autoSpaceDE w:val="0"/>
        <w:spacing w:line="245" w:lineRule="exact"/>
        <w:ind w:firstLine="360"/>
        <w:jc w:val="both"/>
        <w:rPr>
          <w:b/>
          <w:i/>
          <w:color w:val="000000"/>
          <w:szCs w:val="22"/>
        </w:rPr>
      </w:pPr>
    </w:p>
    <w:p>
      <w:pPr>
        <w:widowControl w:val="0"/>
        <w:shd w:val="clear" w:color="auto" w:fill="FFFFFF"/>
        <w:autoSpaceDE w:val="0"/>
        <w:spacing w:line="245" w:lineRule="exact"/>
        <w:ind w:firstLine="360"/>
        <w:jc w:val="both"/>
        <w:rPr>
          <w:bCs/>
          <w:color w:val="000000"/>
          <w:szCs w:val="22"/>
        </w:rPr>
      </w:pPr>
      <w:r>
        <w:rPr>
          <w:b/>
          <w:i/>
          <w:color w:val="000000"/>
          <w:szCs w:val="22"/>
        </w:rPr>
        <w:t xml:space="preserve">Цель работы: </w:t>
      </w:r>
      <w:r>
        <w:rPr>
          <w:b/>
          <w:color w:val="000000"/>
          <w:szCs w:val="22"/>
        </w:rPr>
        <w:t xml:space="preserve"> </w:t>
      </w:r>
      <w:r>
        <w:rPr>
          <w:bCs/>
          <w:color w:val="000000"/>
          <w:szCs w:val="22"/>
        </w:rPr>
        <w:t>оценка технического состояния коробки перемены передач автомобиля ВАЗ-2110.</w:t>
      </w:r>
    </w:p>
    <w:p>
      <w:pPr>
        <w:widowControl w:val="0"/>
        <w:shd w:val="clear" w:color="auto" w:fill="FFFFFF"/>
        <w:autoSpaceDE w:val="0"/>
        <w:spacing w:line="245" w:lineRule="exact"/>
        <w:jc w:val="both"/>
        <w:rPr>
          <w:color w:val="000000"/>
          <w:szCs w:val="22"/>
        </w:rPr>
      </w:pPr>
    </w:p>
    <w:p>
      <w:pPr>
        <w:widowControl w:val="0"/>
        <w:shd w:val="clear" w:color="auto" w:fill="FFFFFF"/>
        <w:autoSpaceDE w:val="0"/>
        <w:spacing w:line="245" w:lineRule="exact"/>
        <w:ind w:firstLine="360"/>
        <w:jc w:val="both"/>
        <w:rPr>
          <w:color w:val="000000"/>
          <w:szCs w:val="22"/>
        </w:rPr>
      </w:pPr>
      <w:r>
        <w:rPr>
          <w:b/>
          <w:i/>
          <w:color w:val="000000"/>
          <w:szCs w:val="22"/>
        </w:rPr>
        <w:t xml:space="preserve">Задачи работы: </w:t>
      </w:r>
      <w:r>
        <w:rPr>
          <w:color w:val="000000"/>
          <w:szCs w:val="22"/>
        </w:rPr>
        <w:t>изучить конструкцию коробки передач</w:t>
      </w:r>
      <w:r>
        <w:rPr>
          <w:bCs/>
          <w:color w:val="000000"/>
          <w:szCs w:val="22"/>
        </w:rPr>
        <w:t xml:space="preserve"> автомобиля ВАЗ-2110</w:t>
      </w:r>
      <w:r>
        <w:rPr>
          <w:color w:val="000000"/>
          <w:szCs w:val="22"/>
        </w:rPr>
        <w:t>; провести разборку коробки передач; дать оценку технического состояния деталей коробки передач; произвести замену неисправных деталей; провести сборку коробки передач.</w:t>
      </w:r>
    </w:p>
    <w:p>
      <w:pPr>
        <w:widowControl w:val="0"/>
        <w:shd w:val="clear" w:color="auto" w:fill="FFFFFF"/>
        <w:autoSpaceDE w:val="0"/>
        <w:spacing w:line="245" w:lineRule="exact"/>
        <w:jc w:val="both"/>
        <w:rPr>
          <w:color w:val="000000"/>
          <w:szCs w:val="22"/>
        </w:rPr>
      </w:pPr>
    </w:p>
    <w:p>
      <w:pPr>
        <w:widowControl w:val="0"/>
        <w:shd w:val="clear" w:color="auto" w:fill="FFFFFF"/>
        <w:autoSpaceDE w:val="0"/>
        <w:spacing w:line="245" w:lineRule="exact"/>
        <w:ind w:firstLine="360"/>
        <w:jc w:val="both"/>
        <w:rPr>
          <w:color w:val="000000"/>
          <w:szCs w:val="22"/>
        </w:rPr>
      </w:pPr>
      <w:r>
        <w:rPr>
          <w:b/>
          <w:i/>
          <w:color w:val="000000"/>
          <w:szCs w:val="22"/>
        </w:rPr>
        <w:t xml:space="preserve">Оснащение рабочего места: </w:t>
      </w:r>
      <w:r>
        <w:rPr>
          <w:color w:val="000000"/>
          <w:szCs w:val="22"/>
        </w:rPr>
        <w:t>коробка передач</w:t>
      </w:r>
      <w:r>
        <w:rPr>
          <w:bCs/>
          <w:color w:val="000000"/>
          <w:szCs w:val="22"/>
        </w:rPr>
        <w:t xml:space="preserve"> автомобиля ВАЗ-2110</w:t>
      </w:r>
      <w:r>
        <w:rPr>
          <w:color w:val="000000"/>
          <w:szCs w:val="22"/>
        </w:rPr>
        <w:t>; стенд для разборки коробки передач; набор слесарного и измерительного инструмента; специальные приспособления.</w:t>
      </w:r>
    </w:p>
    <w:p>
      <w:pPr>
        <w:widowControl w:val="0"/>
        <w:shd w:val="clear" w:color="auto" w:fill="FFFFFF"/>
        <w:autoSpaceDE w:val="0"/>
        <w:spacing w:line="245" w:lineRule="exact"/>
        <w:ind w:firstLine="360"/>
        <w:jc w:val="both"/>
        <w:rPr>
          <w:color w:val="000000"/>
          <w:szCs w:val="22"/>
        </w:rPr>
      </w:pPr>
    </w:p>
    <w:p>
      <w:pPr>
        <w:shd w:val="clear" w:color="auto" w:fill="FFFFFF"/>
        <w:ind w:firstLine="340"/>
        <w:jc w:val="both"/>
        <w:rPr>
          <w:b/>
          <w:szCs w:val="24"/>
          <w:u w:val="single"/>
        </w:rPr>
      </w:pPr>
      <w:r>
        <w:rPr>
          <w:b/>
          <w:szCs w:val="24"/>
          <w:u w:val="single"/>
        </w:rPr>
        <w:t>Все работы по разборке, сборке и определению технического состояния коробки передач автомобиля ВАЗ-2110 выполняются в строгом соответствии с Руководством по ремонту /2/.</w:t>
      </w:r>
    </w:p>
    <w:p>
      <w:pPr>
        <w:widowControl w:val="0"/>
        <w:shd w:val="clear" w:color="auto" w:fill="FFFFFF"/>
        <w:autoSpaceDE w:val="0"/>
        <w:spacing w:line="245" w:lineRule="exact"/>
        <w:ind w:firstLine="360"/>
        <w:jc w:val="both"/>
        <w:rPr>
          <w:color w:val="000000"/>
          <w:szCs w:val="22"/>
        </w:rPr>
      </w:pPr>
    </w:p>
    <w:p>
      <w:pPr>
        <w:widowControl w:val="0"/>
        <w:shd w:val="clear" w:color="auto" w:fill="FFFFFF"/>
        <w:autoSpaceDE w:val="0"/>
        <w:spacing w:line="245" w:lineRule="exact"/>
        <w:ind w:firstLine="360"/>
        <w:jc w:val="both"/>
        <w:rPr>
          <w:b/>
          <w:i/>
          <w:color w:val="000000"/>
          <w:szCs w:val="22"/>
        </w:rPr>
      </w:pPr>
      <w:r>
        <w:rPr>
          <w:b/>
          <w:i/>
          <w:color w:val="000000"/>
          <w:szCs w:val="22"/>
        </w:rPr>
        <w:t>Содержание и порядок выполнения работы:</w:t>
      </w:r>
    </w:p>
    <w:p>
      <w:pPr>
        <w:shd w:val="clear" w:color="auto" w:fill="FFFFFF"/>
        <w:ind w:firstLine="340"/>
        <w:jc w:val="both"/>
        <w:rPr>
          <w:b/>
          <w:szCs w:val="24"/>
        </w:rPr>
      </w:pPr>
      <w:r>
        <w:rPr>
          <w:b/>
          <w:szCs w:val="24"/>
        </w:rPr>
        <w:t>1. Разборка коробки передач /2/</w:t>
      </w:r>
    </w:p>
    <w:p>
      <w:pPr>
        <w:shd w:val="clear" w:color="auto" w:fill="FFFFFF"/>
        <w:ind w:firstLine="369"/>
        <w:jc w:val="both"/>
        <w:rPr>
          <w:rFonts w:cs="Times New Roman"/>
          <w:color w:val="000000"/>
        </w:rPr>
      </w:pPr>
      <w:r>
        <w:rPr>
          <w:rFonts w:cs="Times New Roman"/>
          <w:color w:val="000000"/>
        </w:rPr>
        <w:t>Промойте коробку передач, не допуская попа</w:t>
      </w:r>
      <w:r>
        <w:rPr>
          <w:rFonts w:cs="Times New Roman"/>
          <w:color w:val="000000"/>
        </w:rPr>
        <w:softHyphen/>
      </w:r>
      <w:r>
        <w:rPr>
          <w:rFonts w:cs="Times New Roman"/>
          <w:color w:val="000000"/>
        </w:rPr>
        <w:t>дания воды в картер, и установите ее на стенд (рис. 1) для разборки. Снимите кронштейн под</w:t>
      </w:r>
      <w:r>
        <w:rPr>
          <w:rFonts w:cs="Times New Roman"/>
          <w:color w:val="000000"/>
        </w:rPr>
        <w:softHyphen/>
      </w:r>
      <w:r>
        <w:rPr>
          <w:rFonts w:cs="Times New Roman"/>
          <w:color w:val="000000"/>
        </w:rPr>
        <w:t>вески силового агрегата и кронштейн крепления троса выключения сцепления.</w:t>
      </w:r>
    </w:p>
    <w:p>
      <w:pPr>
        <w:shd w:val="clear" w:color="auto" w:fill="FFFFFF"/>
        <w:jc w:val="center"/>
        <w:rPr>
          <w:rFonts w:cs="Times New Roman"/>
          <w:iCs/>
          <w:sz w:val="16"/>
          <w:szCs w:val="24"/>
        </w:rPr>
      </w:pPr>
    </w:p>
    <w:p>
      <w:pPr>
        <w:rPr>
          <w:rFonts w:ascii="Times New Roman" w:hAnsi="Times New Roman" w:cs="Times New Roman"/>
          <w:sz w:val="24"/>
          <w:szCs w:val="24"/>
        </w:rPr>
        <w:sectPr>
          <w:footnotePr>
            <w:pos w:val="beneathText"/>
          </w:footnotePr>
          <w:pgSz w:w="11905" w:h="16837"/>
          <w:pgMar w:top="1418" w:right="4820" w:bottom="1276" w:left="851" w:header="567" w:footer="567" w:gutter="0"/>
          <w:cols w:space="720" w:num="1"/>
          <w:docGrid w:linePitch="360" w:charSpace="0"/>
        </w:sectPr>
      </w:pPr>
    </w:p>
    <w:p>
      <w:pPr>
        <w:shd w:val="clear" w:color="auto" w:fill="FFFFFF"/>
        <w:jc w:val="center"/>
        <w:rPr>
          <w:rFonts w:cs="Times New Roman"/>
          <w:color w:val="000000"/>
          <w:sz w:val="16"/>
          <w:szCs w:val="22"/>
        </w:rPr>
      </w:pPr>
      <w:r>
        <w:rPr>
          <w:rFonts w:cs="Times New Roman"/>
          <w:iCs/>
          <w:sz w:val="16"/>
          <w:szCs w:val="24"/>
        </w:rPr>
        <w:pict>
          <v:shape id="_x0000_i1064" o:spt="75" type="#_x0000_t75" style="height:111.5pt;width:152.5pt;" filled="t" o:preferrelative="t" stroked="f" coordsize="21600,21600">
            <v:path/>
            <v:fill on="t" color2="#000000" focussize="0,0"/>
            <v:stroke on="f" joinstyle="miter"/>
            <v:imagedata r:id="rId52" o:title=""/>
            <o:lock v:ext="edit" aspectratio="t"/>
            <w10:wrap type="none"/>
            <w10:anchorlock/>
          </v:shape>
        </w:pict>
      </w:r>
    </w:p>
    <w:p>
      <w:pPr>
        <w:shd w:val="clear" w:color="auto" w:fill="FFFFFF"/>
        <w:jc w:val="center"/>
        <w:rPr>
          <w:rFonts w:cs="Times New Roman"/>
          <w:color w:val="000000"/>
          <w:sz w:val="16"/>
          <w:szCs w:val="22"/>
        </w:rPr>
      </w:pPr>
      <w:r>
        <w:rPr>
          <w:rFonts w:cs="Times New Roman"/>
          <w:color w:val="000000"/>
          <w:sz w:val="16"/>
          <w:szCs w:val="22"/>
        </w:rPr>
        <w:t>Рис.1. Коробка передач, установленная на стенде для разборочно-сборочных работ</w:t>
      </w:r>
    </w:p>
    <w:p>
      <w:pPr>
        <w:shd w:val="clear" w:color="auto" w:fill="FFFFFF"/>
        <w:jc w:val="center"/>
        <w:rPr>
          <w:rFonts w:cs="Times New Roman"/>
          <w:sz w:val="16"/>
          <w:szCs w:val="24"/>
        </w:rPr>
      </w:pPr>
      <w:r>
        <w:rPr>
          <w:rFonts w:cs="Times New Roman"/>
          <w:iCs/>
          <w:sz w:val="16"/>
          <w:szCs w:val="24"/>
        </w:rPr>
        <w:pict>
          <v:shape id="_x0000_i1065" o:spt="75" type="#_x0000_t75" style="height:103pt;width:152.5pt;" filled="t" o:preferrelative="t" stroked="f" coordsize="21600,21600">
            <v:path/>
            <v:fill on="t" color2="#000000" focussize="0,0"/>
            <v:stroke on="f" joinstyle="miter"/>
            <v:imagedata r:id="rId53" o:title=""/>
            <o:lock v:ext="edit" aspectratio="t"/>
            <w10:wrap type="none"/>
            <w10:anchorlock/>
          </v:shape>
        </w:pict>
      </w:r>
    </w:p>
    <w:p>
      <w:pPr>
        <w:shd w:val="clear" w:color="auto" w:fill="FFFFFF"/>
        <w:jc w:val="center"/>
        <w:rPr>
          <w:rFonts w:cs="Times New Roman"/>
          <w:color w:val="000000"/>
          <w:sz w:val="16"/>
          <w:szCs w:val="22"/>
        </w:rPr>
      </w:pPr>
    </w:p>
    <w:p>
      <w:pPr>
        <w:shd w:val="clear" w:color="auto" w:fill="FFFFFF"/>
        <w:jc w:val="center"/>
        <w:rPr>
          <w:rFonts w:cs="Times New Roman"/>
          <w:color w:val="000000"/>
          <w:sz w:val="16"/>
          <w:szCs w:val="22"/>
        </w:rPr>
        <w:sectPr>
          <w:footnotePr>
            <w:pos w:val="beneathText"/>
          </w:footnotePr>
          <w:type w:val="continuous"/>
          <w:pgSz w:w="11905" w:h="16837"/>
          <w:pgMar w:top="1418" w:right="4820" w:bottom="6350" w:left="851" w:header="720" w:footer="720" w:gutter="0"/>
          <w:cols w:equalWidth="0" w:num="2">
            <w:col w:w="2929" w:space="180"/>
            <w:col w:w="3125"/>
          </w:cols>
          <w:docGrid w:linePitch="360" w:charSpace="0"/>
        </w:sectPr>
      </w:pPr>
      <w:r>
        <w:rPr>
          <w:rFonts w:cs="Times New Roman"/>
          <w:color w:val="000000"/>
          <w:sz w:val="16"/>
          <w:szCs w:val="22"/>
        </w:rPr>
        <w:t>Рис.2. Снятие задней крышки картера коробки передач</w:t>
      </w:r>
    </w:p>
    <w:p>
      <w:pPr>
        <w:shd w:val="clear" w:color="auto" w:fill="FFFFFF"/>
        <w:ind w:firstLine="369"/>
        <w:jc w:val="both"/>
        <w:rPr>
          <w:rFonts w:cs="Times New Roman"/>
          <w:color w:val="000000"/>
          <w:szCs w:val="22"/>
        </w:rPr>
      </w:pPr>
      <w:r>
        <w:rPr>
          <w:rFonts w:cs="Times New Roman"/>
          <w:color w:val="000000"/>
          <w:szCs w:val="22"/>
        </w:rPr>
        <w:t>Отвернув гайки, снимите заднюю крышку (рис. 2) картера коробки передач.</w:t>
      </w:r>
    </w:p>
    <w:p>
      <w:pPr>
        <w:shd w:val="clear" w:color="auto" w:fill="FFFFFF"/>
        <w:ind w:firstLine="369"/>
        <w:jc w:val="both"/>
        <w:rPr>
          <w:rFonts w:cs="Times New Roman"/>
          <w:color w:val="000000"/>
        </w:rPr>
      </w:pPr>
      <w:r>
        <w:rPr>
          <w:rFonts w:cs="Times New Roman"/>
          <w:color w:val="000000"/>
        </w:rPr>
        <w:t>Застопорите первичный вал приспособлением 41.7816.4070 и отверните гайки с первичного 29 (см. рис. 3) и вторичного 25 валов.</w:t>
      </w:r>
    </w:p>
    <w:p>
      <w:pPr>
        <w:shd w:val="clear" w:color="auto" w:fill="FFFFFF"/>
        <w:ind w:firstLine="369"/>
        <w:jc w:val="both"/>
        <w:rPr>
          <w:rFonts w:cs="Times New Roman"/>
          <w:color w:val="000000"/>
        </w:rPr>
      </w:pPr>
    </w:p>
    <w:p>
      <w:pPr>
        <w:shd w:val="clear" w:color="auto" w:fill="FFFFFF"/>
        <w:jc w:val="center"/>
        <w:rPr>
          <w:rFonts w:cs="Times New Roman"/>
          <w:color w:val="000000"/>
          <w:sz w:val="16"/>
          <w:szCs w:val="22"/>
        </w:rPr>
      </w:pPr>
      <w:r>
        <w:rPr>
          <w:rFonts w:cs="Times New Roman"/>
          <w:iCs/>
          <w:sz w:val="16"/>
          <w:szCs w:val="24"/>
        </w:rPr>
        <w:pict>
          <v:shape id="_x0000_i1066" o:spt="75" type="#_x0000_t75" style="height:242.5pt;width:223.5pt;" filled="t" o:preferrelative="t" stroked="f" coordsize="21600,21600">
            <v:path/>
            <v:fill on="t" color2="#000000" focussize="0,0"/>
            <v:stroke on="f" joinstyle="miter"/>
            <v:imagedata r:id="rId54" o:title=""/>
            <o:lock v:ext="edit" aspectratio="t"/>
            <w10:wrap type="none"/>
            <w10:anchorlock/>
          </v:shape>
        </w:pict>
      </w:r>
    </w:p>
    <w:p>
      <w:pPr>
        <w:shd w:val="clear" w:color="auto" w:fill="FFFFFF"/>
        <w:jc w:val="center"/>
        <w:rPr>
          <w:rFonts w:cs="Times New Roman"/>
          <w:color w:val="000000"/>
          <w:sz w:val="16"/>
          <w:szCs w:val="19"/>
        </w:rPr>
      </w:pPr>
      <w:r>
        <w:rPr>
          <w:rFonts w:cs="Times New Roman"/>
          <w:color w:val="000000"/>
          <w:sz w:val="16"/>
          <w:szCs w:val="22"/>
        </w:rPr>
        <w:t xml:space="preserve">Рис.3. Коробка передач: </w:t>
      </w:r>
      <w:r>
        <w:rPr>
          <w:rFonts w:cs="Times New Roman"/>
          <w:color w:val="000000"/>
          <w:sz w:val="16"/>
          <w:szCs w:val="19"/>
        </w:rPr>
        <w:t xml:space="preserve">1 - подшипник выключения сцепления; 2 - направляющая втулка муфты подшипника выключения сцепления; 3 - шестерня ведущая главной передачи; 4 - роликовый подшипник вторичного вала; 5 - маслосборник; 6 - ось сателлитов; 7 - ведущая шестерня привода спидометра; 8 - шестерня полуоси; 9 - коробка дифференциала; 10 - сателлит; 11 - картер сцепления; 12 </w:t>
      </w:r>
      <w:r>
        <w:rPr>
          <w:rFonts w:cs="Times New Roman"/>
          <w:iCs/>
          <w:color w:val="000000"/>
          <w:sz w:val="16"/>
          <w:szCs w:val="19"/>
        </w:rPr>
        <w:t xml:space="preserve">- </w:t>
      </w:r>
      <w:r>
        <w:rPr>
          <w:rFonts w:cs="Times New Roman"/>
          <w:color w:val="000000"/>
          <w:sz w:val="16"/>
          <w:szCs w:val="19"/>
        </w:rPr>
        <w:t xml:space="preserve">ведомая шестерня главной передачи; 13 </w:t>
      </w:r>
      <w:r>
        <w:rPr>
          <w:rFonts w:cs="Times New Roman"/>
          <w:iCs/>
          <w:color w:val="000000"/>
          <w:sz w:val="16"/>
          <w:szCs w:val="19"/>
        </w:rPr>
        <w:t xml:space="preserve">- </w:t>
      </w:r>
      <w:r>
        <w:rPr>
          <w:rFonts w:cs="Times New Roman"/>
          <w:color w:val="000000"/>
          <w:sz w:val="16"/>
          <w:szCs w:val="19"/>
        </w:rPr>
        <w:t xml:space="preserve">регулировочное кольцо; 14 - роликовый конический подшипник дифференциала; 15 - сальник полуоси; 16 </w:t>
      </w:r>
      <w:r>
        <w:rPr>
          <w:rFonts w:cs="Times New Roman"/>
          <w:iCs/>
          <w:color w:val="000000"/>
          <w:sz w:val="16"/>
          <w:szCs w:val="19"/>
        </w:rPr>
        <w:t xml:space="preserve">- </w:t>
      </w:r>
      <w:r>
        <w:rPr>
          <w:rFonts w:cs="Times New Roman"/>
          <w:color w:val="000000"/>
          <w:sz w:val="16"/>
          <w:szCs w:val="19"/>
        </w:rPr>
        <w:t>ведомая шес</w:t>
      </w:r>
      <w:r>
        <w:rPr>
          <w:rFonts w:cs="Times New Roman"/>
          <w:color w:val="000000"/>
          <w:sz w:val="16"/>
          <w:szCs w:val="19"/>
        </w:rPr>
        <w:softHyphen/>
      </w:r>
      <w:r>
        <w:rPr>
          <w:rFonts w:cs="Times New Roman"/>
          <w:color w:val="000000"/>
          <w:sz w:val="16"/>
          <w:szCs w:val="19"/>
        </w:rPr>
        <w:t xml:space="preserve">терня </w:t>
      </w:r>
      <w:r>
        <w:rPr>
          <w:rFonts w:cs="Times New Roman"/>
          <w:color w:val="000000"/>
          <w:sz w:val="16"/>
          <w:szCs w:val="19"/>
          <w:lang w:val="en-US"/>
        </w:rPr>
        <w:t>I</w:t>
      </w:r>
      <w:r>
        <w:rPr>
          <w:rFonts w:cs="Times New Roman"/>
          <w:color w:val="000000"/>
          <w:sz w:val="16"/>
          <w:szCs w:val="19"/>
        </w:rPr>
        <w:t xml:space="preserve"> передачи вторичного вала; 17 - синхронизатор </w:t>
      </w:r>
      <w:r>
        <w:rPr>
          <w:rFonts w:cs="Times New Roman"/>
          <w:color w:val="000000"/>
          <w:sz w:val="16"/>
          <w:szCs w:val="19"/>
          <w:lang w:val="en-US"/>
        </w:rPr>
        <w:t>I</w:t>
      </w:r>
      <w:r>
        <w:rPr>
          <w:rFonts w:cs="Times New Roman"/>
          <w:color w:val="000000"/>
          <w:sz w:val="16"/>
          <w:szCs w:val="19"/>
        </w:rPr>
        <w:t xml:space="preserve"> и </w:t>
      </w:r>
      <w:r>
        <w:rPr>
          <w:rFonts w:cs="Times New Roman"/>
          <w:color w:val="000000"/>
          <w:sz w:val="16"/>
          <w:szCs w:val="19"/>
          <w:lang w:val="en-US"/>
        </w:rPr>
        <w:t>II</w:t>
      </w:r>
      <w:r>
        <w:rPr>
          <w:rFonts w:cs="Times New Roman"/>
          <w:color w:val="000000"/>
          <w:sz w:val="16"/>
          <w:szCs w:val="19"/>
        </w:rPr>
        <w:t xml:space="preserve"> передач; 18 - ведомая шестерня </w:t>
      </w:r>
      <w:r>
        <w:rPr>
          <w:rFonts w:cs="Times New Roman"/>
          <w:color w:val="000000"/>
          <w:sz w:val="16"/>
          <w:szCs w:val="19"/>
          <w:lang w:val="en-US"/>
        </w:rPr>
        <w:t>II</w:t>
      </w:r>
      <w:r>
        <w:rPr>
          <w:rFonts w:cs="Times New Roman"/>
          <w:color w:val="000000"/>
          <w:sz w:val="16"/>
          <w:szCs w:val="19"/>
        </w:rPr>
        <w:t xml:space="preserve"> передачи вторичного вала; 19 - ведомая шестерня </w:t>
      </w:r>
      <w:r>
        <w:rPr>
          <w:rFonts w:cs="Times New Roman"/>
          <w:color w:val="000000"/>
          <w:sz w:val="16"/>
          <w:szCs w:val="19"/>
          <w:lang w:val="en-US"/>
        </w:rPr>
        <w:t>III</w:t>
      </w:r>
      <w:r>
        <w:rPr>
          <w:rFonts w:cs="Times New Roman"/>
          <w:color w:val="000000"/>
          <w:sz w:val="16"/>
          <w:szCs w:val="19"/>
        </w:rPr>
        <w:t xml:space="preserve"> передачи вторичного вала; 20 - синхронизатор </w:t>
      </w:r>
      <w:r>
        <w:rPr>
          <w:rFonts w:cs="Times New Roman"/>
          <w:color w:val="000000"/>
          <w:sz w:val="16"/>
          <w:szCs w:val="19"/>
          <w:lang w:val="en-US"/>
        </w:rPr>
        <w:t>III</w:t>
      </w:r>
      <w:r>
        <w:rPr>
          <w:rFonts w:cs="Times New Roman"/>
          <w:color w:val="000000"/>
          <w:sz w:val="16"/>
          <w:szCs w:val="19"/>
        </w:rPr>
        <w:t xml:space="preserve"> и </w:t>
      </w:r>
      <w:r>
        <w:rPr>
          <w:rFonts w:cs="Times New Roman"/>
          <w:color w:val="000000"/>
          <w:sz w:val="16"/>
          <w:szCs w:val="19"/>
          <w:lang w:val="en-US"/>
        </w:rPr>
        <w:t>IV</w:t>
      </w:r>
      <w:r>
        <w:rPr>
          <w:rFonts w:cs="Times New Roman"/>
          <w:color w:val="000000"/>
          <w:sz w:val="16"/>
          <w:szCs w:val="19"/>
        </w:rPr>
        <w:t xml:space="preserve"> передач; 21 - ведомая шестерня </w:t>
      </w:r>
      <w:r>
        <w:rPr>
          <w:rFonts w:cs="Times New Roman"/>
          <w:color w:val="000000"/>
          <w:sz w:val="16"/>
          <w:szCs w:val="19"/>
          <w:lang w:val="en-US"/>
        </w:rPr>
        <w:t>IV</w:t>
      </w:r>
      <w:r>
        <w:rPr>
          <w:rFonts w:cs="Times New Roman"/>
          <w:color w:val="000000"/>
          <w:sz w:val="16"/>
          <w:szCs w:val="19"/>
        </w:rPr>
        <w:t xml:space="preserve"> передачи вторичного вала; 22 </w:t>
      </w:r>
      <w:r>
        <w:rPr>
          <w:rFonts w:cs="Times New Roman"/>
          <w:iCs/>
          <w:color w:val="000000"/>
          <w:sz w:val="16"/>
          <w:szCs w:val="19"/>
        </w:rPr>
        <w:t xml:space="preserve">- </w:t>
      </w:r>
      <w:r>
        <w:rPr>
          <w:rFonts w:cs="Times New Roman"/>
          <w:color w:val="000000"/>
          <w:sz w:val="16"/>
          <w:szCs w:val="19"/>
        </w:rPr>
        <w:t xml:space="preserve">шариковый подшипник вторичного вала; 23 - ведомая шестерня </w:t>
      </w:r>
      <w:r>
        <w:rPr>
          <w:rFonts w:cs="Times New Roman"/>
          <w:color w:val="000000"/>
          <w:sz w:val="16"/>
          <w:szCs w:val="19"/>
          <w:lang w:val="en-US"/>
        </w:rPr>
        <w:t>V</w:t>
      </w:r>
      <w:r>
        <w:rPr>
          <w:rFonts w:cs="Times New Roman"/>
          <w:color w:val="000000"/>
          <w:sz w:val="16"/>
          <w:szCs w:val="19"/>
        </w:rPr>
        <w:t xml:space="preserve"> передачи вторичного вала; 24 - синхронизатор </w:t>
      </w:r>
      <w:r>
        <w:rPr>
          <w:rFonts w:cs="Times New Roman"/>
          <w:color w:val="000000"/>
          <w:sz w:val="16"/>
          <w:szCs w:val="19"/>
          <w:lang w:val="en-US"/>
        </w:rPr>
        <w:t>V</w:t>
      </w:r>
      <w:r>
        <w:rPr>
          <w:rFonts w:cs="Times New Roman"/>
          <w:color w:val="000000"/>
          <w:sz w:val="16"/>
          <w:szCs w:val="19"/>
        </w:rPr>
        <w:t xml:space="preserve"> передачи; 25 - вторич</w:t>
      </w:r>
      <w:r>
        <w:rPr>
          <w:rFonts w:cs="Times New Roman"/>
          <w:color w:val="000000"/>
          <w:sz w:val="16"/>
          <w:szCs w:val="19"/>
        </w:rPr>
        <w:softHyphen/>
      </w:r>
      <w:r>
        <w:rPr>
          <w:rFonts w:cs="Times New Roman"/>
          <w:color w:val="000000"/>
          <w:sz w:val="16"/>
          <w:szCs w:val="19"/>
        </w:rPr>
        <w:t xml:space="preserve">ный вал; 26 - задняя крышка картера коробки передач; 27 - ведущая шестерня </w:t>
      </w:r>
      <w:r>
        <w:rPr>
          <w:rFonts w:cs="Times New Roman"/>
          <w:color w:val="000000"/>
          <w:sz w:val="16"/>
          <w:szCs w:val="19"/>
          <w:lang w:val="en-US"/>
        </w:rPr>
        <w:t>V</w:t>
      </w:r>
      <w:r>
        <w:rPr>
          <w:rFonts w:cs="Times New Roman"/>
          <w:color w:val="000000"/>
          <w:sz w:val="16"/>
          <w:szCs w:val="19"/>
        </w:rPr>
        <w:t xml:space="preserve"> передачи; 28 </w:t>
      </w:r>
      <w:r>
        <w:rPr>
          <w:rFonts w:cs="Times New Roman"/>
          <w:iCs/>
          <w:color w:val="000000"/>
          <w:sz w:val="16"/>
          <w:szCs w:val="19"/>
        </w:rPr>
        <w:t xml:space="preserve">- </w:t>
      </w:r>
      <w:r>
        <w:rPr>
          <w:rFonts w:cs="Times New Roman"/>
          <w:color w:val="000000"/>
          <w:sz w:val="16"/>
          <w:szCs w:val="19"/>
        </w:rPr>
        <w:t xml:space="preserve">шариковый подшипник первичного вала; 29 - первичный вал; 30 - картер коробки передач; 31 - роликовый подшипник первичного вала; 32 </w:t>
      </w:r>
      <w:r>
        <w:rPr>
          <w:rFonts w:cs="Times New Roman"/>
          <w:iCs/>
          <w:color w:val="000000"/>
          <w:sz w:val="16"/>
          <w:szCs w:val="19"/>
        </w:rPr>
        <w:t xml:space="preserve">- </w:t>
      </w:r>
      <w:r>
        <w:rPr>
          <w:rFonts w:cs="Times New Roman"/>
          <w:color w:val="000000"/>
          <w:sz w:val="16"/>
          <w:szCs w:val="19"/>
        </w:rPr>
        <w:t>сальник первичного вала; 33 – сапун</w:t>
      </w:r>
    </w:p>
    <w:p>
      <w:pPr>
        <w:shd w:val="clear" w:color="auto" w:fill="FFFFFF"/>
        <w:ind w:firstLine="369"/>
        <w:jc w:val="both"/>
        <w:rPr>
          <w:rFonts w:cs="Times New Roman"/>
          <w:iCs/>
          <w:color w:val="000000"/>
        </w:rPr>
      </w:pPr>
      <w:r>
        <w:rPr>
          <w:rFonts w:cs="Times New Roman"/>
          <w:color w:val="000000"/>
        </w:rPr>
        <w:t xml:space="preserve">Отверните болт крепления вилки </w:t>
      </w:r>
      <w:r>
        <w:rPr>
          <w:rFonts w:cs="Times New Roman"/>
          <w:color w:val="000000"/>
          <w:lang w:val="en-US"/>
        </w:rPr>
        <w:t>V</w:t>
      </w:r>
      <w:r>
        <w:rPr>
          <w:rFonts w:cs="Times New Roman"/>
          <w:color w:val="000000"/>
        </w:rPr>
        <w:t xml:space="preserve"> передачи на штоке и снимите со шлиц вторичного вала син</w:t>
      </w:r>
      <w:r>
        <w:rPr>
          <w:rFonts w:cs="Times New Roman"/>
          <w:color w:val="000000"/>
        </w:rPr>
        <w:softHyphen/>
      </w:r>
      <w:r>
        <w:rPr>
          <w:rFonts w:cs="Times New Roman"/>
          <w:color w:val="000000"/>
        </w:rPr>
        <w:t xml:space="preserve">хронизатор </w:t>
      </w:r>
      <w:r>
        <w:rPr>
          <w:rFonts w:cs="Times New Roman"/>
          <w:color w:val="000000"/>
          <w:lang w:val="en-US"/>
        </w:rPr>
        <w:t>V</w:t>
      </w:r>
      <w:r>
        <w:rPr>
          <w:rFonts w:cs="Times New Roman"/>
          <w:color w:val="000000"/>
        </w:rPr>
        <w:t xml:space="preserve"> передачи в сборе с шестерней 23 и вилкой </w:t>
      </w:r>
      <w:r>
        <w:rPr>
          <w:rFonts w:cs="Times New Roman"/>
          <w:color w:val="000000"/>
          <w:lang w:val="en-US"/>
        </w:rPr>
        <w:t>V</w:t>
      </w:r>
      <w:r>
        <w:rPr>
          <w:rFonts w:cs="Times New Roman"/>
          <w:color w:val="000000"/>
        </w:rPr>
        <w:t xml:space="preserve"> передачи. Затем спрессуйте шестерню </w:t>
      </w:r>
      <w:r>
        <w:rPr>
          <w:rFonts w:cs="Times New Roman"/>
          <w:iCs/>
          <w:color w:val="000000"/>
        </w:rPr>
        <w:t>27 с первичного вала.</w:t>
      </w:r>
    </w:p>
    <w:p>
      <w:pPr>
        <w:shd w:val="clear" w:color="auto" w:fill="FFFFFF"/>
        <w:ind w:firstLine="369"/>
        <w:jc w:val="both"/>
        <w:rPr>
          <w:rFonts w:cs="Times New Roman"/>
          <w:iCs/>
          <w:color w:val="000000"/>
        </w:rPr>
      </w:pPr>
      <w:r>
        <w:rPr>
          <w:rFonts w:cs="Times New Roman"/>
          <w:iCs/>
          <w:color w:val="000000"/>
        </w:rPr>
        <w:t>Ударной дрель-отверткой отверните винты крепления упорной пластины и снимите устано</w:t>
      </w:r>
      <w:r>
        <w:rPr>
          <w:rFonts w:cs="Times New Roman"/>
          <w:iCs/>
          <w:color w:val="000000"/>
        </w:rPr>
        <w:softHyphen/>
      </w:r>
      <w:r>
        <w:rPr>
          <w:rFonts w:cs="Times New Roman"/>
          <w:iCs/>
          <w:color w:val="000000"/>
        </w:rPr>
        <w:t>вочные кольца с подшипников 22 и 28 первичного и вторичного валов.</w:t>
      </w:r>
    </w:p>
    <w:p>
      <w:pPr>
        <w:shd w:val="clear" w:color="auto" w:fill="FFFFFF"/>
        <w:ind w:firstLine="369"/>
        <w:jc w:val="both"/>
        <w:rPr>
          <w:rFonts w:cs="Times New Roman"/>
          <w:iCs/>
          <w:color w:val="000000"/>
        </w:rPr>
      </w:pPr>
      <w:r>
        <w:rPr>
          <w:rFonts w:cs="Times New Roman"/>
          <w:iCs/>
          <w:color w:val="000000"/>
        </w:rPr>
        <w:t>Отверните пробки фиксаторов и выньте из гнезд пружины и шарики фиксаторов.</w:t>
      </w:r>
    </w:p>
    <w:p>
      <w:pPr>
        <w:shd w:val="clear" w:color="auto" w:fill="FFFFFF"/>
        <w:ind w:firstLine="369"/>
        <w:jc w:val="both"/>
        <w:rPr>
          <w:rFonts w:cs="Times New Roman"/>
          <w:iCs/>
          <w:color w:val="000000"/>
        </w:rPr>
      </w:pPr>
      <w:r>
        <w:rPr>
          <w:rFonts w:cs="Times New Roman"/>
          <w:iCs/>
          <w:color w:val="000000"/>
        </w:rPr>
        <w:t>Отверните болт и гайки крепления картера ко</w:t>
      </w:r>
      <w:r>
        <w:rPr>
          <w:rFonts w:cs="Times New Roman"/>
          <w:iCs/>
          <w:color w:val="000000"/>
        </w:rPr>
        <w:softHyphen/>
      </w:r>
      <w:r>
        <w:rPr>
          <w:rFonts w:cs="Times New Roman"/>
          <w:iCs/>
          <w:color w:val="000000"/>
        </w:rPr>
        <w:t>робки передач к картеру сцепления и снимите кар</w:t>
      </w:r>
      <w:r>
        <w:rPr>
          <w:rFonts w:cs="Times New Roman"/>
          <w:iCs/>
          <w:color w:val="000000"/>
        </w:rPr>
        <w:softHyphen/>
      </w:r>
      <w:r>
        <w:rPr>
          <w:rFonts w:cs="Times New Roman"/>
          <w:iCs/>
          <w:color w:val="000000"/>
        </w:rPr>
        <w:t>тер (рис. 4) со шпилек.</w:t>
      </w:r>
    </w:p>
    <w:p>
      <w:pPr>
        <w:shd w:val="clear" w:color="auto" w:fill="FFFFFF"/>
        <w:ind w:firstLine="369"/>
        <w:jc w:val="both"/>
        <w:rPr>
          <w:rFonts w:cs="Times New Roman"/>
          <w:iCs/>
          <w:color w:val="000000"/>
        </w:rPr>
      </w:pPr>
      <w:r>
        <w:rPr>
          <w:rFonts w:cs="Times New Roman"/>
          <w:iCs/>
          <w:color w:val="000000"/>
        </w:rPr>
        <w:t>Отвернув болты крепления вилок на штоках переключения передач, снимите штоки и вилки. Выньте ось и снимите промежуточную шестерню заднего хода.</w:t>
      </w:r>
    </w:p>
    <w:p>
      <w:pPr>
        <w:shd w:val="clear" w:color="auto" w:fill="FFFFFF"/>
        <w:ind w:firstLine="369"/>
        <w:jc w:val="both"/>
        <w:rPr>
          <w:rFonts w:cs="Times New Roman"/>
          <w:iCs/>
          <w:color w:val="000000"/>
        </w:rPr>
      </w:pPr>
      <w:r>
        <w:rPr>
          <w:rFonts w:cs="Times New Roman"/>
          <w:iCs/>
          <w:color w:val="000000"/>
        </w:rPr>
        <w:t>Выньте одновременно первичный и вторичный валы из роликовых подшипников картера сцепле</w:t>
      </w:r>
      <w:r>
        <w:rPr>
          <w:rFonts w:cs="Times New Roman"/>
          <w:iCs/>
          <w:color w:val="000000"/>
        </w:rPr>
        <w:softHyphen/>
      </w:r>
      <w:r>
        <w:rPr>
          <w:rFonts w:cs="Times New Roman"/>
          <w:iCs/>
          <w:color w:val="000000"/>
        </w:rPr>
        <w:t>ния (рис. 5), а затем снимите дифференциал (рис. 6). Выпрессуйте наружные кольца подшип</w:t>
      </w:r>
      <w:r>
        <w:rPr>
          <w:rFonts w:cs="Times New Roman"/>
          <w:iCs/>
          <w:color w:val="000000"/>
        </w:rPr>
        <w:softHyphen/>
      </w:r>
      <w:r>
        <w:rPr>
          <w:rFonts w:cs="Times New Roman"/>
          <w:iCs/>
          <w:color w:val="000000"/>
        </w:rPr>
        <w:t>ников валов и дифференциала из картера сцепления, используя съемники 67.7801.9539 и 67.7801.9530.</w:t>
      </w:r>
    </w:p>
    <w:p>
      <w:pPr>
        <w:shd w:val="clear" w:color="auto" w:fill="FFFFFF"/>
        <w:jc w:val="center"/>
        <w:rPr>
          <w:rFonts w:cs="Times New Roman"/>
          <w:iCs/>
          <w:sz w:val="16"/>
          <w:szCs w:val="24"/>
        </w:rPr>
      </w:pPr>
    </w:p>
    <w:p>
      <w:pPr>
        <w:rPr>
          <w:rFonts w:ascii="Times New Roman" w:hAnsi="Times New Roman" w:cs="Times New Roman"/>
          <w:sz w:val="24"/>
          <w:szCs w:val="24"/>
        </w:rPr>
        <w:sectPr>
          <w:footnotePr>
            <w:pos w:val="beneathText"/>
          </w:footnotePr>
          <w:type w:val="continuous"/>
          <w:pgSz w:w="11905" w:h="16837"/>
          <w:pgMar w:top="1418" w:right="4820" w:bottom="6350" w:left="851" w:header="720" w:footer="720" w:gutter="0"/>
          <w:cols w:space="720" w:num="1"/>
          <w:docGrid w:linePitch="360" w:charSpace="0"/>
        </w:sectPr>
      </w:pPr>
    </w:p>
    <w:p>
      <w:pPr>
        <w:shd w:val="clear" w:color="auto" w:fill="FFFFFF"/>
        <w:jc w:val="center"/>
        <w:rPr>
          <w:rFonts w:cs="Times New Roman"/>
          <w:color w:val="000000"/>
          <w:sz w:val="16"/>
          <w:szCs w:val="22"/>
        </w:rPr>
      </w:pPr>
      <w:r>
        <w:rPr>
          <w:rFonts w:cs="Times New Roman"/>
          <w:iCs/>
          <w:sz w:val="16"/>
          <w:szCs w:val="24"/>
        </w:rPr>
        <w:pict>
          <v:shape id="_x0000_i1067" o:spt="75" type="#_x0000_t75" style="height:102pt;width:162.5pt;" filled="t" o:preferrelative="t" stroked="f" coordsize="21600,21600">
            <v:path/>
            <v:fill on="t" color2="#000000" focussize="0,0"/>
            <v:stroke on="f" joinstyle="miter"/>
            <v:imagedata r:id="rId55" o:title=""/>
            <o:lock v:ext="edit" aspectratio="t"/>
            <w10:wrap type="none"/>
            <w10:anchorlock/>
          </v:shape>
        </w:pict>
      </w:r>
    </w:p>
    <w:p>
      <w:pPr>
        <w:shd w:val="clear" w:color="auto" w:fill="FFFFFF"/>
        <w:jc w:val="center"/>
        <w:rPr>
          <w:rFonts w:cs="Times New Roman"/>
          <w:color w:val="000000"/>
          <w:sz w:val="16"/>
          <w:szCs w:val="22"/>
        </w:rPr>
      </w:pPr>
    </w:p>
    <w:p>
      <w:pPr>
        <w:shd w:val="clear" w:color="auto" w:fill="FFFFFF"/>
        <w:jc w:val="center"/>
        <w:rPr>
          <w:rFonts w:cs="Times New Roman"/>
          <w:color w:val="000000"/>
          <w:sz w:val="16"/>
          <w:szCs w:val="22"/>
        </w:rPr>
      </w:pPr>
    </w:p>
    <w:p>
      <w:pPr>
        <w:shd w:val="clear" w:color="auto" w:fill="FFFFFF"/>
        <w:jc w:val="center"/>
        <w:rPr>
          <w:rFonts w:cs="Times New Roman"/>
          <w:color w:val="000000"/>
          <w:sz w:val="16"/>
          <w:szCs w:val="22"/>
        </w:rPr>
      </w:pPr>
    </w:p>
    <w:p>
      <w:pPr>
        <w:shd w:val="clear" w:color="auto" w:fill="FFFFFF"/>
        <w:jc w:val="center"/>
        <w:rPr>
          <w:rFonts w:cs="Times New Roman"/>
          <w:color w:val="000000"/>
          <w:sz w:val="16"/>
          <w:szCs w:val="22"/>
        </w:rPr>
      </w:pPr>
      <w:r>
        <w:rPr>
          <w:rFonts w:cs="Times New Roman"/>
          <w:color w:val="000000"/>
          <w:sz w:val="16"/>
          <w:szCs w:val="22"/>
        </w:rPr>
        <w:t xml:space="preserve">Рис.4. Снятие картера коробки </w:t>
      </w:r>
    </w:p>
    <w:p>
      <w:pPr>
        <w:shd w:val="clear" w:color="auto" w:fill="FFFFFF"/>
        <w:jc w:val="center"/>
        <w:rPr>
          <w:rFonts w:cs="Times New Roman"/>
          <w:color w:val="000000"/>
          <w:sz w:val="16"/>
          <w:szCs w:val="22"/>
        </w:rPr>
      </w:pPr>
      <w:r>
        <w:rPr>
          <w:rFonts w:cs="Times New Roman"/>
          <w:color w:val="000000"/>
          <w:sz w:val="16"/>
          <w:szCs w:val="22"/>
        </w:rPr>
        <w:t>передач</w:t>
      </w:r>
    </w:p>
    <w:p>
      <w:pPr>
        <w:shd w:val="clear" w:color="auto" w:fill="FFFFFF"/>
        <w:ind w:firstLine="369"/>
        <w:jc w:val="both"/>
        <w:rPr>
          <w:rFonts w:cs="Times New Roman"/>
          <w:szCs w:val="24"/>
        </w:rPr>
      </w:pPr>
    </w:p>
    <w:p>
      <w:pPr>
        <w:shd w:val="clear" w:color="auto" w:fill="FFFFFF"/>
        <w:ind w:firstLine="369"/>
        <w:jc w:val="both"/>
        <w:rPr>
          <w:rFonts w:cs="Times New Roman"/>
          <w:iCs/>
          <w:color w:val="000000"/>
        </w:rPr>
      </w:pPr>
    </w:p>
    <w:p>
      <w:pPr>
        <w:shd w:val="clear" w:color="auto" w:fill="FFFFFF"/>
        <w:jc w:val="center"/>
        <w:rPr>
          <w:rFonts w:cs="Times New Roman"/>
          <w:color w:val="000000"/>
          <w:sz w:val="16"/>
          <w:szCs w:val="24"/>
        </w:rPr>
      </w:pPr>
      <w:r>
        <w:rPr>
          <w:rFonts w:cs="Times New Roman"/>
          <w:iCs/>
          <w:sz w:val="16"/>
          <w:szCs w:val="24"/>
        </w:rPr>
        <w:pict>
          <v:shape id="_x0000_i1068" o:spt="75" type="#_x0000_t75" style="height:138.5pt;width:158pt;" filled="t" o:preferrelative="t" stroked="f" coordsize="21600,21600">
            <v:path/>
            <v:fill on="t" color2="#000000" focussize="0,0"/>
            <v:stroke on="f" joinstyle="miter"/>
            <v:imagedata r:id="rId56" o:title=""/>
            <o:lock v:ext="edit" aspectratio="t"/>
            <w10:wrap type="none"/>
            <w10:anchorlock/>
          </v:shape>
        </w:pict>
      </w:r>
    </w:p>
    <w:p>
      <w:pPr>
        <w:shd w:val="clear" w:color="auto" w:fill="FFFFFF"/>
        <w:jc w:val="center"/>
        <w:rPr>
          <w:rFonts w:cs="Times New Roman"/>
          <w:color w:val="000000"/>
          <w:sz w:val="16"/>
          <w:szCs w:val="24"/>
        </w:rPr>
      </w:pPr>
      <w:r>
        <w:rPr>
          <w:rFonts w:cs="Times New Roman"/>
          <w:color w:val="000000"/>
          <w:sz w:val="16"/>
          <w:szCs w:val="24"/>
        </w:rPr>
        <w:t>Рис.5. Снятие первичного и</w:t>
      </w:r>
    </w:p>
    <w:p>
      <w:pPr>
        <w:shd w:val="clear" w:color="auto" w:fill="FFFFFF"/>
        <w:jc w:val="center"/>
        <w:rPr>
          <w:rFonts w:cs="Times New Roman"/>
          <w:color w:val="000000"/>
          <w:sz w:val="16"/>
          <w:szCs w:val="24"/>
        </w:rPr>
        <w:sectPr>
          <w:footnotePr>
            <w:pos w:val="beneathText"/>
          </w:footnotePr>
          <w:type w:val="continuous"/>
          <w:pgSz w:w="11905" w:h="16837"/>
          <w:pgMar w:top="1418" w:right="4820" w:bottom="6350" w:left="851" w:header="720" w:footer="720" w:gutter="0"/>
          <w:cols w:equalWidth="0" w:num="2">
            <w:col w:w="2929" w:space="180"/>
            <w:col w:w="3125"/>
          </w:cols>
          <w:docGrid w:linePitch="360" w:charSpace="0"/>
        </w:sectPr>
      </w:pPr>
      <w:r>
        <w:rPr>
          <w:rFonts w:cs="Times New Roman"/>
          <w:color w:val="000000"/>
          <w:sz w:val="16"/>
          <w:szCs w:val="24"/>
        </w:rPr>
        <w:t xml:space="preserve"> вторичного валов</w:t>
      </w:r>
    </w:p>
    <w:p>
      <w:pPr>
        <w:shd w:val="clear" w:color="auto" w:fill="FFFFFF"/>
        <w:ind w:firstLine="369"/>
        <w:jc w:val="both"/>
        <w:rPr>
          <w:rFonts w:cs="Times New Roman"/>
          <w:iCs/>
          <w:color w:val="000000"/>
        </w:rPr>
      </w:pPr>
    </w:p>
    <w:p>
      <w:pPr>
        <w:shd w:val="clear" w:color="auto" w:fill="FFFFFF"/>
        <w:ind w:firstLine="369"/>
        <w:jc w:val="both"/>
        <w:rPr>
          <w:rFonts w:cs="Times New Roman"/>
          <w:iCs/>
          <w:color w:val="000000"/>
        </w:rPr>
      </w:pPr>
      <w:r>
        <w:rPr>
          <w:rFonts w:cs="Times New Roman"/>
          <w:iCs/>
          <w:color w:val="000000"/>
        </w:rPr>
        <w:t>Отверните болты крепления механизма выбо</w:t>
      </w:r>
      <w:r>
        <w:rPr>
          <w:rFonts w:cs="Times New Roman"/>
          <w:iCs/>
          <w:color w:val="000000"/>
        </w:rPr>
        <w:softHyphen/>
      </w:r>
      <w:r>
        <w:rPr>
          <w:rFonts w:cs="Times New Roman"/>
          <w:iCs/>
          <w:color w:val="000000"/>
        </w:rPr>
        <w:t>ра передач (рис. 7) и снимите его.</w:t>
      </w:r>
    </w:p>
    <w:p>
      <w:pPr>
        <w:shd w:val="clear" w:color="auto" w:fill="FFFFFF"/>
        <w:ind w:firstLine="369"/>
        <w:jc w:val="both"/>
        <w:rPr>
          <w:rFonts w:cs="Times New Roman"/>
          <w:iCs/>
          <w:color w:val="000000"/>
        </w:rPr>
      </w:pPr>
      <w:r>
        <w:rPr>
          <w:rFonts w:cs="Times New Roman"/>
          <w:iCs/>
          <w:color w:val="000000"/>
        </w:rPr>
        <w:t>Отверните винт крепления рычага штока вы</w:t>
      </w:r>
      <w:r>
        <w:rPr>
          <w:rFonts w:cs="Times New Roman"/>
          <w:iCs/>
          <w:color w:val="000000"/>
        </w:rPr>
        <w:softHyphen/>
      </w:r>
      <w:r>
        <w:rPr>
          <w:rFonts w:cs="Times New Roman"/>
          <w:iCs/>
          <w:color w:val="000000"/>
        </w:rPr>
        <w:t>бора передач, снимите его со штока, а шток вынь</w:t>
      </w:r>
      <w:r>
        <w:rPr>
          <w:rFonts w:cs="Times New Roman"/>
          <w:iCs/>
          <w:color w:val="000000"/>
        </w:rPr>
        <w:softHyphen/>
      </w:r>
      <w:r>
        <w:rPr>
          <w:rFonts w:cs="Times New Roman"/>
          <w:iCs/>
          <w:color w:val="000000"/>
        </w:rPr>
        <w:t>те из картера сцепления.</w:t>
      </w:r>
    </w:p>
    <w:p>
      <w:pPr>
        <w:shd w:val="clear" w:color="auto" w:fill="FFFFFF"/>
        <w:ind w:firstLine="369"/>
        <w:jc w:val="both"/>
        <w:rPr>
          <w:rFonts w:cs="Times New Roman"/>
          <w:bCs/>
          <w:iCs/>
          <w:color w:val="000000"/>
          <w:szCs w:val="22"/>
        </w:rPr>
        <w:sectPr>
          <w:footnotePr>
            <w:pos w:val="beneathText"/>
          </w:footnotePr>
          <w:type w:val="continuous"/>
          <w:pgSz w:w="11905" w:h="16837"/>
          <w:pgMar w:top="1418" w:right="4820" w:bottom="6350" w:left="851" w:header="720" w:footer="720" w:gutter="0"/>
          <w:cols w:space="720" w:num="1"/>
          <w:docGrid w:linePitch="360" w:charSpace="0"/>
        </w:sectPr>
      </w:pPr>
      <w:r>
        <w:rPr>
          <w:rFonts w:cs="Times New Roman"/>
          <w:bCs/>
          <w:iCs/>
          <w:color w:val="000000"/>
          <w:szCs w:val="22"/>
        </w:rPr>
        <w:t>Без необходимости не снимайте со штока выбора передач шарнир, так как конический винт крепления установлен на специальном клее ТБ-1324.</w:t>
      </w:r>
    </w:p>
    <w:p>
      <w:pPr>
        <w:shd w:val="clear" w:color="auto" w:fill="FFFFFF"/>
        <w:jc w:val="center"/>
        <w:rPr>
          <w:rFonts w:cs="Times New Roman"/>
          <w:color w:val="000000"/>
          <w:sz w:val="16"/>
        </w:rPr>
      </w:pPr>
      <w:r>
        <w:rPr>
          <w:rFonts w:cs="Times New Roman"/>
          <w:iCs/>
          <w:sz w:val="16"/>
          <w:szCs w:val="24"/>
        </w:rPr>
        <w:pict>
          <v:shape id="_x0000_i1069" o:spt="75" type="#_x0000_t75" style="height:110pt;width:153.5pt;" filled="t" o:preferrelative="t" stroked="f" coordsize="21600,21600">
            <v:path/>
            <v:fill on="t" color2="#000000" focussize="0,0"/>
            <v:stroke on="f" joinstyle="miter"/>
            <v:imagedata r:id="rId57" o:title=""/>
            <o:lock v:ext="edit" aspectratio="t"/>
            <w10:wrap type="none"/>
            <w10:anchorlock/>
          </v:shape>
        </w:pict>
      </w:r>
    </w:p>
    <w:p>
      <w:pPr>
        <w:shd w:val="clear" w:color="auto" w:fill="FFFFFF"/>
        <w:jc w:val="center"/>
        <w:rPr>
          <w:rFonts w:cs="Times New Roman"/>
          <w:color w:val="000000"/>
          <w:sz w:val="16"/>
        </w:rPr>
      </w:pPr>
    </w:p>
    <w:p>
      <w:pPr>
        <w:shd w:val="clear" w:color="auto" w:fill="FFFFFF"/>
        <w:jc w:val="center"/>
        <w:rPr>
          <w:rFonts w:cs="Times New Roman"/>
          <w:color w:val="000000"/>
          <w:sz w:val="16"/>
        </w:rPr>
      </w:pPr>
      <w:r>
        <w:rPr>
          <w:rFonts w:cs="Times New Roman"/>
          <w:color w:val="000000"/>
          <w:sz w:val="16"/>
        </w:rPr>
        <w:t>Рис.6. Снятие дифференциала</w:t>
      </w:r>
    </w:p>
    <w:p>
      <w:pPr>
        <w:shd w:val="clear" w:color="auto" w:fill="FFFFFF"/>
        <w:jc w:val="center"/>
        <w:rPr>
          <w:rFonts w:cs="Times New Roman"/>
          <w:color w:val="000000"/>
          <w:sz w:val="16"/>
          <w:szCs w:val="22"/>
        </w:rPr>
      </w:pPr>
      <w:r>
        <w:rPr>
          <w:rFonts w:cs="Times New Roman"/>
          <w:iCs/>
          <w:sz w:val="16"/>
          <w:szCs w:val="24"/>
        </w:rPr>
        <w:pict>
          <v:shape id="_x0000_i1070" o:spt="75" type="#_x0000_t75" style="height:117pt;width:157.5pt;" filled="t" o:preferrelative="t" stroked="f" coordsize="21600,21600">
            <v:path/>
            <v:fill on="t" color2="#000000" focussize="0,0"/>
            <v:stroke on="f" joinstyle="miter"/>
            <v:imagedata r:id="rId58" o:title=""/>
            <o:lock v:ext="edit" aspectratio="t"/>
            <w10:wrap type="none"/>
            <w10:anchorlock/>
          </v:shape>
        </w:pict>
      </w:r>
    </w:p>
    <w:p>
      <w:pPr>
        <w:shd w:val="clear" w:color="auto" w:fill="FFFFFF"/>
        <w:jc w:val="center"/>
        <w:rPr>
          <w:rFonts w:cs="Times New Roman"/>
          <w:color w:val="000000"/>
          <w:sz w:val="16"/>
          <w:szCs w:val="22"/>
        </w:rPr>
      </w:pPr>
      <w:r>
        <w:rPr>
          <w:rFonts w:cs="Times New Roman"/>
          <w:color w:val="000000"/>
          <w:sz w:val="16"/>
          <w:szCs w:val="22"/>
        </w:rPr>
        <w:t xml:space="preserve">Рис.7. Снятие механизма выбора </w:t>
      </w:r>
    </w:p>
    <w:p>
      <w:pPr>
        <w:shd w:val="clear" w:color="auto" w:fill="FFFFFF"/>
        <w:jc w:val="center"/>
        <w:rPr>
          <w:rFonts w:cs="Times New Roman"/>
          <w:color w:val="000000"/>
          <w:sz w:val="16"/>
          <w:szCs w:val="22"/>
        </w:rPr>
        <w:sectPr>
          <w:footnotePr>
            <w:pos w:val="beneathText"/>
          </w:footnotePr>
          <w:type w:val="continuous"/>
          <w:pgSz w:w="11905" w:h="16837"/>
          <w:pgMar w:top="1418" w:right="4820" w:bottom="6350" w:left="851" w:header="720" w:footer="720" w:gutter="0"/>
          <w:cols w:equalWidth="0" w:num="2">
            <w:col w:w="2929" w:space="180"/>
            <w:col w:w="3125"/>
          </w:cols>
          <w:docGrid w:linePitch="360" w:charSpace="0"/>
        </w:sectPr>
      </w:pPr>
      <w:r>
        <w:rPr>
          <w:rFonts w:cs="Times New Roman"/>
          <w:color w:val="000000"/>
          <w:sz w:val="16"/>
          <w:szCs w:val="22"/>
        </w:rPr>
        <w:t>передач</w:t>
      </w:r>
    </w:p>
    <w:p>
      <w:pPr>
        <w:ind w:firstLine="369"/>
        <w:jc w:val="both"/>
        <w:rPr>
          <w:rFonts w:cs="Times New Roman"/>
          <w:iCs/>
          <w:color w:val="000000"/>
        </w:rPr>
      </w:pPr>
    </w:p>
    <w:p>
      <w:pPr>
        <w:ind w:firstLine="369"/>
        <w:jc w:val="both"/>
        <w:rPr>
          <w:rFonts w:cs="Times New Roman"/>
          <w:iCs/>
          <w:color w:val="000000"/>
        </w:rPr>
      </w:pPr>
      <w:r>
        <w:rPr>
          <w:rFonts w:cs="Times New Roman"/>
          <w:iCs/>
          <w:color w:val="000000"/>
        </w:rPr>
        <w:t>При необходимости разборки вторичного вала, зажмите его в тиски с накладками из мягкого ма</w:t>
      </w:r>
      <w:r>
        <w:rPr>
          <w:rFonts w:cs="Times New Roman"/>
          <w:iCs/>
          <w:color w:val="000000"/>
        </w:rPr>
        <w:softHyphen/>
      </w:r>
      <w:r>
        <w:rPr>
          <w:rFonts w:cs="Times New Roman"/>
          <w:iCs/>
          <w:color w:val="000000"/>
        </w:rPr>
        <w:t>териала и универсальным съемником спрессуйте шариковый подшипник 9 (рис. 8) с втулкой ве</w:t>
      </w:r>
      <w:r>
        <w:rPr>
          <w:rFonts w:cs="Times New Roman"/>
          <w:iCs/>
          <w:color w:val="000000"/>
        </w:rPr>
        <w:softHyphen/>
      </w:r>
      <w:r>
        <w:rPr>
          <w:rFonts w:cs="Times New Roman"/>
          <w:iCs/>
          <w:color w:val="000000"/>
        </w:rPr>
        <w:t xml:space="preserve">домой шестерни </w:t>
      </w:r>
      <w:r>
        <w:rPr>
          <w:rFonts w:cs="Times New Roman"/>
          <w:iCs/>
          <w:color w:val="000000"/>
          <w:lang w:val="en-US"/>
        </w:rPr>
        <w:t>V</w:t>
      </w:r>
      <w:r>
        <w:rPr>
          <w:rFonts w:cs="Times New Roman"/>
          <w:iCs/>
          <w:color w:val="000000"/>
        </w:rPr>
        <w:t xml:space="preserve"> передачи, прикладывая усилие на внутреннее кольцо подшипника.</w:t>
      </w:r>
    </w:p>
    <w:p>
      <w:pPr>
        <w:ind w:firstLine="369"/>
        <w:jc w:val="both"/>
        <w:rPr>
          <w:rFonts w:cs="Times New Roman"/>
          <w:iCs/>
          <w:color w:val="000000"/>
        </w:rPr>
      </w:pPr>
    </w:p>
    <w:p>
      <w:pPr>
        <w:jc w:val="center"/>
        <w:rPr>
          <w:rFonts w:cs="Times New Roman"/>
          <w:color w:val="000000"/>
          <w:sz w:val="16"/>
          <w:szCs w:val="22"/>
        </w:rPr>
      </w:pPr>
      <w:r>
        <w:rPr>
          <w:rFonts w:cs="Times New Roman"/>
          <w:iCs/>
          <w:sz w:val="16"/>
          <w:szCs w:val="24"/>
        </w:rPr>
        <w:pict>
          <v:shape id="_x0000_i1071" o:spt="75" type="#_x0000_t75" style="height:92pt;width:308pt;" filled="t" o:preferrelative="t" stroked="f" coordsize="21600,21600">
            <v:path/>
            <v:fill on="t" color2="#000000" focussize="0,0"/>
            <v:stroke on="f" joinstyle="miter"/>
            <v:imagedata r:id="rId59" o:title=""/>
            <o:lock v:ext="edit" aspectratio="t"/>
            <w10:wrap type="none"/>
            <w10:anchorlock/>
          </v:shape>
        </w:pict>
      </w:r>
    </w:p>
    <w:p>
      <w:pPr>
        <w:shd w:val="clear" w:color="auto" w:fill="FFFFFF"/>
        <w:tabs>
          <w:tab w:val="left" w:pos="3387"/>
        </w:tabs>
        <w:jc w:val="center"/>
        <w:rPr>
          <w:rFonts w:cs="Times New Roman"/>
          <w:color w:val="000000"/>
          <w:sz w:val="16"/>
          <w:szCs w:val="22"/>
        </w:rPr>
      </w:pPr>
    </w:p>
    <w:p>
      <w:pPr>
        <w:shd w:val="clear" w:color="auto" w:fill="FFFFFF"/>
        <w:tabs>
          <w:tab w:val="left" w:pos="3387"/>
        </w:tabs>
        <w:jc w:val="center"/>
        <w:rPr>
          <w:rFonts w:cs="Times New Roman"/>
          <w:color w:val="000000"/>
          <w:sz w:val="16"/>
          <w:szCs w:val="19"/>
        </w:rPr>
      </w:pPr>
      <w:r>
        <w:rPr>
          <w:rFonts w:cs="Times New Roman"/>
          <w:color w:val="000000"/>
          <w:sz w:val="16"/>
          <w:szCs w:val="22"/>
        </w:rPr>
        <w:t xml:space="preserve">Рис.8. Детали вторичного вала: </w:t>
      </w:r>
      <w:r>
        <w:rPr>
          <w:rFonts w:cs="Times New Roman"/>
          <w:color w:val="000000"/>
          <w:sz w:val="16"/>
          <w:szCs w:val="19"/>
        </w:rPr>
        <w:t xml:space="preserve">1 </w:t>
      </w:r>
      <w:r>
        <w:rPr>
          <w:rFonts w:cs="Times New Roman"/>
          <w:iCs/>
          <w:color w:val="000000"/>
          <w:sz w:val="16"/>
          <w:szCs w:val="19"/>
        </w:rPr>
        <w:t xml:space="preserve">- </w:t>
      </w:r>
      <w:r>
        <w:rPr>
          <w:rFonts w:cs="Times New Roman"/>
          <w:color w:val="000000"/>
          <w:sz w:val="16"/>
          <w:szCs w:val="19"/>
        </w:rPr>
        <w:t xml:space="preserve">гайка; 2 </w:t>
      </w:r>
      <w:r>
        <w:rPr>
          <w:rFonts w:cs="Times New Roman"/>
          <w:iCs/>
          <w:color w:val="000000"/>
          <w:sz w:val="16"/>
          <w:szCs w:val="19"/>
        </w:rPr>
        <w:t xml:space="preserve">- </w:t>
      </w:r>
      <w:r>
        <w:rPr>
          <w:rFonts w:cs="Times New Roman"/>
          <w:color w:val="000000"/>
          <w:sz w:val="16"/>
          <w:szCs w:val="19"/>
        </w:rPr>
        <w:t xml:space="preserve">упорная пластина; 3 </w:t>
      </w:r>
      <w:r>
        <w:rPr>
          <w:rFonts w:cs="Times New Roman"/>
          <w:iCs/>
          <w:color w:val="000000"/>
          <w:sz w:val="16"/>
          <w:szCs w:val="19"/>
        </w:rPr>
        <w:t xml:space="preserve">- </w:t>
      </w:r>
      <w:r>
        <w:rPr>
          <w:rFonts w:cs="Times New Roman"/>
          <w:color w:val="000000"/>
          <w:sz w:val="16"/>
          <w:szCs w:val="19"/>
        </w:rPr>
        <w:t xml:space="preserve">скользящая муфта синхронизатора </w:t>
      </w:r>
      <w:r>
        <w:rPr>
          <w:rFonts w:cs="Times New Roman"/>
          <w:color w:val="000000"/>
          <w:sz w:val="16"/>
          <w:szCs w:val="19"/>
          <w:lang w:val="en-US"/>
        </w:rPr>
        <w:t>V</w:t>
      </w:r>
      <w:r>
        <w:rPr>
          <w:rFonts w:cs="Times New Roman"/>
          <w:color w:val="000000"/>
          <w:sz w:val="16"/>
          <w:szCs w:val="19"/>
        </w:rPr>
        <w:t xml:space="preserve"> передачи; 4 </w:t>
      </w:r>
      <w:r>
        <w:rPr>
          <w:rFonts w:cs="Times New Roman"/>
          <w:iCs/>
          <w:color w:val="000000"/>
          <w:sz w:val="16"/>
          <w:szCs w:val="19"/>
        </w:rPr>
        <w:t xml:space="preserve">- </w:t>
      </w:r>
      <w:r>
        <w:rPr>
          <w:rFonts w:cs="Times New Roman"/>
          <w:color w:val="000000"/>
          <w:sz w:val="16"/>
          <w:szCs w:val="19"/>
        </w:rPr>
        <w:t xml:space="preserve">ступица скользящей муфты; 5 </w:t>
      </w:r>
      <w:r>
        <w:rPr>
          <w:rFonts w:cs="Times New Roman"/>
          <w:iCs/>
          <w:color w:val="000000"/>
          <w:sz w:val="16"/>
          <w:szCs w:val="19"/>
        </w:rPr>
        <w:t xml:space="preserve">- </w:t>
      </w:r>
      <w:r>
        <w:rPr>
          <w:rFonts w:cs="Times New Roman"/>
          <w:color w:val="000000"/>
          <w:sz w:val="16"/>
          <w:szCs w:val="19"/>
        </w:rPr>
        <w:t>блокирую</w:t>
      </w:r>
      <w:r>
        <w:rPr>
          <w:rFonts w:cs="Times New Roman"/>
          <w:color w:val="000000"/>
          <w:sz w:val="16"/>
          <w:szCs w:val="19"/>
        </w:rPr>
        <w:softHyphen/>
      </w:r>
      <w:r>
        <w:rPr>
          <w:rFonts w:cs="Times New Roman"/>
          <w:color w:val="000000"/>
          <w:sz w:val="16"/>
          <w:szCs w:val="19"/>
        </w:rPr>
        <w:t xml:space="preserve">щее кольцо синхронизатора; 6 - шестерня </w:t>
      </w:r>
      <w:r>
        <w:rPr>
          <w:rFonts w:cs="Times New Roman"/>
          <w:color w:val="000000"/>
          <w:sz w:val="16"/>
          <w:szCs w:val="19"/>
          <w:lang w:val="en-US"/>
        </w:rPr>
        <w:t>V</w:t>
      </w:r>
      <w:r>
        <w:rPr>
          <w:rFonts w:cs="Times New Roman"/>
          <w:color w:val="000000"/>
          <w:sz w:val="16"/>
          <w:szCs w:val="19"/>
        </w:rPr>
        <w:t xml:space="preserve"> передачи; 7 - втулка шестерни; </w:t>
      </w:r>
    </w:p>
    <w:p>
      <w:pPr>
        <w:shd w:val="clear" w:color="auto" w:fill="FFFFFF"/>
        <w:tabs>
          <w:tab w:val="left" w:pos="3387"/>
        </w:tabs>
        <w:jc w:val="center"/>
        <w:rPr>
          <w:rFonts w:cs="Times New Roman"/>
          <w:color w:val="000000"/>
          <w:sz w:val="16"/>
          <w:szCs w:val="19"/>
        </w:rPr>
      </w:pPr>
      <w:r>
        <w:rPr>
          <w:rFonts w:cs="Times New Roman"/>
          <w:color w:val="000000"/>
          <w:sz w:val="16"/>
          <w:szCs w:val="19"/>
        </w:rPr>
        <w:t xml:space="preserve">8 - упорная шайба; 9 - шариковый подшипник; 10 </w:t>
      </w:r>
      <w:r>
        <w:rPr>
          <w:rFonts w:cs="Times New Roman"/>
          <w:iCs/>
          <w:color w:val="000000"/>
          <w:sz w:val="16"/>
          <w:szCs w:val="19"/>
        </w:rPr>
        <w:t xml:space="preserve">- </w:t>
      </w:r>
      <w:r>
        <w:rPr>
          <w:rFonts w:cs="Times New Roman"/>
          <w:color w:val="000000"/>
          <w:sz w:val="16"/>
          <w:szCs w:val="19"/>
        </w:rPr>
        <w:t xml:space="preserve">упорная шайба; 11 - шестерня </w:t>
      </w:r>
      <w:r>
        <w:rPr>
          <w:rFonts w:cs="Times New Roman"/>
          <w:color w:val="000000"/>
          <w:sz w:val="16"/>
          <w:szCs w:val="19"/>
          <w:lang w:val="en-US"/>
        </w:rPr>
        <w:t>IV</w:t>
      </w:r>
      <w:r>
        <w:rPr>
          <w:rFonts w:cs="Times New Roman"/>
          <w:color w:val="000000"/>
          <w:sz w:val="16"/>
          <w:szCs w:val="19"/>
        </w:rPr>
        <w:t xml:space="preserve"> передачи; 12 </w:t>
      </w:r>
      <w:r>
        <w:rPr>
          <w:rFonts w:cs="Times New Roman"/>
          <w:iCs/>
          <w:color w:val="000000"/>
          <w:sz w:val="16"/>
          <w:szCs w:val="19"/>
        </w:rPr>
        <w:t xml:space="preserve">- </w:t>
      </w:r>
      <w:r>
        <w:rPr>
          <w:rFonts w:cs="Times New Roman"/>
          <w:color w:val="000000"/>
          <w:sz w:val="16"/>
          <w:szCs w:val="19"/>
        </w:rPr>
        <w:t xml:space="preserve">стопорное кольцо ступицы синхронизатора; 13 - скользящая муфта синхронизатора </w:t>
      </w:r>
      <w:r>
        <w:rPr>
          <w:rFonts w:cs="Times New Roman"/>
          <w:color w:val="000000"/>
          <w:sz w:val="16"/>
          <w:szCs w:val="19"/>
          <w:lang w:val="en-US"/>
        </w:rPr>
        <w:t>III</w:t>
      </w:r>
      <w:r>
        <w:rPr>
          <w:rFonts w:cs="Times New Roman"/>
          <w:color w:val="000000"/>
          <w:sz w:val="16"/>
          <w:szCs w:val="19"/>
        </w:rPr>
        <w:t xml:space="preserve"> и </w:t>
      </w:r>
      <w:r>
        <w:rPr>
          <w:rFonts w:cs="Times New Roman"/>
          <w:color w:val="000000"/>
          <w:sz w:val="16"/>
          <w:szCs w:val="19"/>
          <w:lang w:val="en-US"/>
        </w:rPr>
        <w:t>IV</w:t>
      </w:r>
      <w:r>
        <w:rPr>
          <w:rFonts w:cs="Times New Roman"/>
          <w:color w:val="000000"/>
          <w:sz w:val="16"/>
          <w:szCs w:val="19"/>
        </w:rPr>
        <w:t xml:space="preserve"> передач; 14 - ступица скользящей муфты; 15 </w:t>
      </w:r>
      <w:r>
        <w:rPr>
          <w:rFonts w:cs="Times New Roman"/>
          <w:iCs/>
          <w:color w:val="000000"/>
          <w:sz w:val="16"/>
          <w:szCs w:val="19"/>
        </w:rPr>
        <w:t xml:space="preserve">- </w:t>
      </w:r>
      <w:r>
        <w:rPr>
          <w:rFonts w:cs="Times New Roman"/>
          <w:color w:val="000000"/>
          <w:sz w:val="16"/>
          <w:szCs w:val="19"/>
        </w:rPr>
        <w:t xml:space="preserve">шестерня </w:t>
      </w:r>
      <w:r>
        <w:rPr>
          <w:rFonts w:cs="Times New Roman"/>
          <w:color w:val="000000"/>
          <w:sz w:val="16"/>
          <w:szCs w:val="19"/>
          <w:lang w:val="en-US"/>
        </w:rPr>
        <w:t>III</w:t>
      </w:r>
      <w:r>
        <w:rPr>
          <w:rFonts w:cs="Times New Roman"/>
          <w:color w:val="000000"/>
          <w:sz w:val="16"/>
          <w:szCs w:val="19"/>
        </w:rPr>
        <w:t xml:space="preserve"> передачи; 16 - шестерня </w:t>
      </w:r>
      <w:r>
        <w:rPr>
          <w:rFonts w:cs="Times New Roman"/>
          <w:color w:val="000000"/>
          <w:sz w:val="16"/>
          <w:szCs w:val="19"/>
          <w:lang w:val="en-US"/>
        </w:rPr>
        <w:t>II</w:t>
      </w:r>
      <w:r>
        <w:rPr>
          <w:rFonts w:cs="Times New Roman"/>
          <w:color w:val="000000"/>
          <w:sz w:val="16"/>
          <w:szCs w:val="19"/>
        </w:rPr>
        <w:t xml:space="preserve"> передачи; 17 - скользящая муфта синхро</w:t>
      </w:r>
      <w:r>
        <w:rPr>
          <w:rFonts w:cs="Times New Roman"/>
          <w:color w:val="000000"/>
          <w:sz w:val="16"/>
          <w:szCs w:val="19"/>
        </w:rPr>
        <w:softHyphen/>
      </w:r>
      <w:r>
        <w:rPr>
          <w:rFonts w:cs="Times New Roman"/>
          <w:color w:val="000000"/>
          <w:sz w:val="16"/>
          <w:szCs w:val="19"/>
        </w:rPr>
        <w:t xml:space="preserve">низатора </w:t>
      </w:r>
      <w:r>
        <w:rPr>
          <w:rFonts w:cs="Times New Roman"/>
          <w:color w:val="000000"/>
          <w:sz w:val="16"/>
          <w:szCs w:val="19"/>
          <w:lang w:val="en-US"/>
        </w:rPr>
        <w:t>I</w:t>
      </w:r>
      <w:r>
        <w:rPr>
          <w:rFonts w:cs="Times New Roman"/>
          <w:color w:val="000000"/>
          <w:sz w:val="16"/>
          <w:szCs w:val="19"/>
        </w:rPr>
        <w:t xml:space="preserve"> и </w:t>
      </w:r>
      <w:r>
        <w:rPr>
          <w:rFonts w:cs="Times New Roman"/>
          <w:color w:val="000000"/>
          <w:sz w:val="16"/>
          <w:szCs w:val="19"/>
          <w:lang w:val="en-US"/>
        </w:rPr>
        <w:t>II</w:t>
      </w:r>
      <w:r>
        <w:rPr>
          <w:rFonts w:cs="Times New Roman"/>
          <w:color w:val="000000"/>
          <w:sz w:val="16"/>
          <w:szCs w:val="19"/>
        </w:rPr>
        <w:t xml:space="preserve"> передач с зубчатым венцом заднего хода; 18 </w:t>
      </w:r>
      <w:r>
        <w:rPr>
          <w:rFonts w:cs="Times New Roman"/>
          <w:iCs/>
          <w:color w:val="000000"/>
          <w:sz w:val="16"/>
          <w:szCs w:val="19"/>
        </w:rPr>
        <w:t xml:space="preserve">- </w:t>
      </w:r>
      <w:r>
        <w:rPr>
          <w:rFonts w:cs="Times New Roman"/>
          <w:color w:val="000000"/>
          <w:sz w:val="16"/>
          <w:szCs w:val="19"/>
        </w:rPr>
        <w:t xml:space="preserve">ступица скользящей муфты синхронизатора </w:t>
      </w:r>
      <w:r>
        <w:rPr>
          <w:rFonts w:cs="Times New Roman"/>
          <w:color w:val="000000"/>
          <w:sz w:val="16"/>
          <w:szCs w:val="19"/>
          <w:lang w:val="en-US"/>
        </w:rPr>
        <w:t>I</w:t>
      </w:r>
      <w:r>
        <w:rPr>
          <w:rFonts w:cs="Times New Roman"/>
          <w:color w:val="000000"/>
          <w:sz w:val="16"/>
          <w:szCs w:val="19"/>
        </w:rPr>
        <w:t xml:space="preserve"> и </w:t>
      </w:r>
      <w:r>
        <w:rPr>
          <w:rFonts w:cs="Times New Roman"/>
          <w:color w:val="000000"/>
          <w:sz w:val="16"/>
          <w:szCs w:val="19"/>
          <w:lang w:val="en-US"/>
        </w:rPr>
        <w:t>II</w:t>
      </w:r>
      <w:r>
        <w:rPr>
          <w:rFonts w:cs="Times New Roman"/>
          <w:color w:val="000000"/>
          <w:sz w:val="16"/>
          <w:szCs w:val="19"/>
        </w:rPr>
        <w:t xml:space="preserve"> передач; 19 - пружина синхронизатора; 20 </w:t>
      </w:r>
      <w:r>
        <w:rPr>
          <w:rFonts w:cs="Times New Roman"/>
          <w:iCs/>
          <w:color w:val="000000"/>
          <w:sz w:val="16"/>
          <w:szCs w:val="19"/>
        </w:rPr>
        <w:t xml:space="preserve">- </w:t>
      </w:r>
      <w:r>
        <w:rPr>
          <w:rFonts w:cs="Times New Roman"/>
          <w:color w:val="000000"/>
          <w:sz w:val="16"/>
          <w:szCs w:val="19"/>
        </w:rPr>
        <w:t xml:space="preserve">сухарь; 21 - фиксатор; 22 - шестерня </w:t>
      </w:r>
      <w:r>
        <w:rPr>
          <w:rFonts w:cs="Times New Roman"/>
          <w:color w:val="000000"/>
          <w:sz w:val="16"/>
          <w:szCs w:val="19"/>
          <w:lang w:val="en-US"/>
        </w:rPr>
        <w:t>I</w:t>
      </w:r>
      <w:r>
        <w:rPr>
          <w:rFonts w:cs="Times New Roman"/>
          <w:color w:val="000000"/>
          <w:sz w:val="16"/>
          <w:szCs w:val="19"/>
        </w:rPr>
        <w:t xml:space="preserve"> передачи; 23 - шестерня ведущая главной передачи; 24 - стопорное кольцо; 25 - роликовый цилиндрический подшипник</w:t>
      </w:r>
    </w:p>
    <w:p>
      <w:pPr>
        <w:shd w:val="clear" w:color="auto" w:fill="FFFFFF"/>
        <w:tabs>
          <w:tab w:val="left" w:pos="3387"/>
        </w:tabs>
        <w:jc w:val="center"/>
        <w:rPr>
          <w:rFonts w:cs="Times New Roman"/>
          <w:sz w:val="16"/>
          <w:szCs w:val="24"/>
        </w:rPr>
      </w:pPr>
    </w:p>
    <w:p>
      <w:pPr>
        <w:ind w:firstLine="369"/>
        <w:jc w:val="both"/>
        <w:rPr>
          <w:rFonts w:cs="Times New Roman"/>
          <w:iCs/>
          <w:color w:val="000000"/>
        </w:rPr>
      </w:pPr>
      <w:r>
        <w:rPr>
          <w:rFonts w:cs="Times New Roman"/>
          <w:iCs/>
          <w:color w:val="000000"/>
        </w:rPr>
        <w:t>Аналогично спрессовывается подшипник с первичного вала. Затем снимите с вторичного вала ведомую шес</w:t>
      </w:r>
      <w:r>
        <w:rPr>
          <w:rFonts w:cs="Times New Roman"/>
          <w:iCs/>
          <w:color w:val="000000"/>
        </w:rPr>
        <w:softHyphen/>
      </w:r>
      <w:r>
        <w:rPr>
          <w:rFonts w:cs="Times New Roman"/>
          <w:iCs/>
          <w:color w:val="000000"/>
        </w:rPr>
        <w:t xml:space="preserve">терню </w:t>
      </w:r>
      <w:r>
        <w:rPr>
          <w:rFonts w:cs="Times New Roman"/>
          <w:iCs/>
          <w:color w:val="000000"/>
          <w:lang w:val="en-US"/>
        </w:rPr>
        <w:t>IV</w:t>
      </w:r>
      <w:r>
        <w:rPr>
          <w:rFonts w:cs="Times New Roman"/>
          <w:iCs/>
          <w:color w:val="000000"/>
        </w:rPr>
        <w:t xml:space="preserve"> передачи, стопорное кольцо, синхрони</w:t>
      </w:r>
      <w:r>
        <w:rPr>
          <w:rFonts w:cs="Times New Roman"/>
          <w:iCs/>
          <w:color w:val="000000"/>
        </w:rPr>
        <w:softHyphen/>
      </w:r>
      <w:r>
        <w:rPr>
          <w:rFonts w:cs="Times New Roman"/>
          <w:iCs/>
          <w:color w:val="000000"/>
        </w:rPr>
        <w:t xml:space="preserve">затор </w:t>
      </w:r>
      <w:r>
        <w:rPr>
          <w:rFonts w:cs="Times New Roman"/>
          <w:iCs/>
          <w:color w:val="000000"/>
          <w:lang w:val="en-US"/>
        </w:rPr>
        <w:t>III</w:t>
      </w:r>
      <w:r>
        <w:rPr>
          <w:rFonts w:cs="Times New Roman"/>
          <w:iCs/>
          <w:color w:val="000000"/>
        </w:rPr>
        <w:t xml:space="preserve"> и </w:t>
      </w:r>
      <w:r>
        <w:rPr>
          <w:rFonts w:cs="Times New Roman"/>
          <w:iCs/>
          <w:color w:val="000000"/>
          <w:lang w:val="en-US"/>
        </w:rPr>
        <w:t>IV</w:t>
      </w:r>
      <w:r>
        <w:rPr>
          <w:rFonts w:cs="Times New Roman"/>
          <w:iCs/>
          <w:color w:val="000000"/>
        </w:rPr>
        <w:t xml:space="preserve"> передачи и шестерню </w:t>
      </w:r>
      <w:r>
        <w:rPr>
          <w:rFonts w:cs="Times New Roman"/>
          <w:iCs/>
          <w:color w:val="000000"/>
          <w:lang w:val="en-US"/>
        </w:rPr>
        <w:t>III</w:t>
      </w:r>
      <w:r>
        <w:rPr>
          <w:rFonts w:cs="Times New Roman"/>
          <w:iCs/>
          <w:color w:val="000000"/>
        </w:rPr>
        <w:t xml:space="preserve"> передачи. Ступицу муфты синхронизатора спрессовывайте на прессе или съемником А.40005/1/6. Затем пе</w:t>
      </w:r>
      <w:r>
        <w:rPr>
          <w:rFonts w:cs="Times New Roman"/>
          <w:iCs/>
          <w:color w:val="000000"/>
        </w:rPr>
        <w:softHyphen/>
      </w:r>
      <w:r>
        <w:rPr>
          <w:rFonts w:cs="Times New Roman"/>
          <w:iCs/>
          <w:color w:val="000000"/>
        </w:rPr>
        <w:t>реверните вал в тисках, снимите стопорное кольцо ведущей шестерни главной передачи и специальным съемником спрессуйте внутреннее кольцо роликово</w:t>
      </w:r>
      <w:r>
        <w:rPr>
          <w:rFonts w:cs="Times New Roman"/>
          <w:iCs/>
          <w:color w:val="000000"/>
        </w:rPr>
        <w:softHyphen/>
      </w:r>
      <w:r>
        <w:rPr>
          <w:rFonts w:cs="Times New Roman"/>
          <w:iCs/>
          <w:color w:val="000000"/>
        </w:rPr>
        <w:t xml:space="preserve">го подшипника одновременно с ведущей шестерней главной передачи. Снимите ведомые шестерни </w:t>
      </w:r>
      <w:r>
        <w:rPr>
          <w:rFonts w:cs="Times New Roman"/>
          <w:iCs/>
          <w:color w:val="000000"/>
          <w:lang w:val="en-US"/>
        </w:rPr>
        <w:t>I</w:t>
      </w:r>
      <w:r>
        <w:rPr>
          <w:rFonts w:cs="Times New Roman"/>
          <w:iCs/>
          <w:color w:val="000000"/>
        </w:rPr>
        <w:t xml:space="preserve"> и </w:t>
      </w:r>
      <w:r>
        <w:rPr>
          <w:rFonts w:cs="Times New Roman"/>
          <w:iCs/>
          <w:color w:val="000000"/>
          <w:lang w:val="en-US"/>
        </w:rPr>
        <w:t>II</w:t>
      </w:r>
      <w:r>
        <w:rPr>
          <w:rFonts w:cs="Times New Roman"/>
          <w:iCs/>
          <w:color w:val="000000"/>
        </w:rPr>
        <w:t xml:space="preserve"> передач и детали синхронизатора аналогично снятию шестерней и синхронизатора </w:t>
      </w:r>
      <w:r>
        <w:rPr>
          <w:rFonts w:cs="Times New Roman"/>
          <w:iCs/>
          <w:color w:val="000000"/>
          <w:lang w:val="en-US"/>
        </w:rPr>
        <w:t>III</w:t>
      </w:r>
      <w:r>
        <w:rPr>
          <w:rFonts w:cs="Times New Roman"/>
          <w:iCs/>
          <w:color w:val="000000"/>
        </w:rPr>
        <w:t xml:space="preserve"> и </w:t>
      </w:r>
      <w:r>
        <w:rPr>
          <w:rFonts w:cs="Times New Roman"/>
          <w:iCs/>
          <w:color w:val="000000"/>
          <w:lang w:val="en-US"/>
        </w:rPr>
        <w:t>IV</w:t>
      </w:r>
      <w:r>
        <w:rPr>
          <w:rFonts w:cs="Times New Roman"/>
          <w:iCs/>
          <w:color w:val="000000"/>
        </w:rPr>
        <w:t xml:space="preserve"> передач.</w:t>
      </w:r>
    </w:p>
    <w:p>
      <w:pPr>
        <w:ind w:firstLine="369"/>
        <w:jc w:val="both"/>
        <w:rPr>
          <w:rFonts w:cs="Times New Roman"/>
          <w:iCs/>
          <w:color w:val="000000"/>
        </w:rPr>
      </w:pPr>
      <w:r>
        <w:rPr>
          <w:rFonts w:cs="Times New Roman"/>
          <w:iCs/>
          <w:color w:val="000000"/>
        </w:rPr>
        <w:t>Разберите дифференциал в следующем порядке:</w:t>
      </w:r>
    </w:p>
    <w:p>
      <w:pPr>
        <w:ind w:firstLine="369"/>
        <w:jc w:val="both"/>
        <w:rPr>
          <w:rFonts w:cs="Times New Roman"/>
          <w:iCs/>
          <w:color w:val="000000"/>
        </w:rPr>
      </w:pPr>
      <w:r>
        <w:rPr>
          <w:rFonts w:cs="Times New Roman"/>
          <w:iCs/>
          <w:color w:val="000000"/>
        </w:rPr>
        <w:t>- при необходимости замены ведомой шестерни, отверните болты ее крепления и спрессуйте шес</w:t>
      </w:r>
      <w:r>
        <w:rPr>
          <w:rFonts w:cs="Times New Roman"/>
          <w:iCs/>
          <w:color w:val="000000"/>
        </w:rPr>
        <w:softHyphen/>
      </w:r>
      <w:r>
        <w:rPr>
          <w:rFonts w:cs="Times New Roman"/>
          <w:iCs/>
          <w:color w:val="000000"/>
        </w:rPr>
        <w:t>терню 6 (рис. 9) с коробки 4 дифференциала;</w:t>
      </w:r>
    </w:p>
    <w:p>
      <w:pPr>
        <w:shd w:val="clear" w:color="auto" w:fill="FFFFFF"/>
        <w:ind w:firstLine="369"/>
        <w:jc w:val="both"/>
        <w:rPr>
          <w:rFonts w:cs="Times New Roman"/>
          <w:iCs/>
          <w:color w:val="000000"/>
        </w:rPr>
      </w:pPr>
      <w:r>
        <w:rPr>
          <w:rFonts w:cs="Times New Roman"/>
          <w:color w:val="000000"/>
        </w:rPr>
        <w:t xml:space="preserve">- </w:t>
      </w:r>
      <w:r>
        <w:rPr>
          <w:rFonts w:cs="Times New Roman"/>
          <w:iCs/>
          <w:color w:val="000000"/>
        </w:rPr>
        <w:t>снимите стопорное кольцо с оси сателлитов и выпрессуйте ось;</w:t>
      </w:r>
    </w:p>
    <w:p>
      <w:pPr>
        <w:shd w:val="clear" w:color="auto" w:fill="FFFFFF"/>
        <w:ind w:firstLine="369"/>
        <w:jc w:val="both"/>
        <w:rPr>
          <w:rFonts w:cs="Times New Roman"/>
          <w:iCs/>
          <w:color w:val="000000"/>
        </w:rPr>
      </w:pPr>
      <w:r>
        <w:rPr>
          <w:rFonts w:cs="Times New Roman"/>
          <w:iCs/>
          <w:color w:val="000000"/>
        </w:rPr>
        <w:t>- выньте из коробки дифференциала полуосе</w:t>
      </w:r>
      <w:r>
        <w:rPr>
          <w:rFonts w:cs="Times New Roman"/>
          <w:iCs/>
          <w:color w:val="000000"/>
        </w:rPr>
        <w:softHyphen/>
      </w:r>
      <w:r>
        <w:rPr>
          <w:rFonts w:cs="Times New Roman"/>
          <w:iCs/>
          <w:color w:val="000000"/>
        </w:rPr>
        <w:t>вые шестерни 2 и сателлиты 5;</w:t>
      </w:r>
    </w:p>
    <w:p>
      <w:pPr>
        <w:ind w:firstLine="369"/>
        <w:jc w:val="both"/>
        <w:rPr>
          <w:rFonts w:cs="Times New Roman"/>
          <w:iCs/>
          <w:color w:val="000000"/>
        </w:rPr>
      </w:pPr>
      <w:r>
        <w:rPr>
          <w:rFonts w:cs="Times New Roman"/>
          <w:iCs/>
          <w:color w:val="000000"/>
        </w:rPr>
        <w:t>- если необходимо, то спрессуйте подшипни</w:t>
      </w:r>
      <w:r>
        <w:rPr>
          <w:rFonts w:cs="Times New Roman"/>
          <w:iCs/>
          <w:color w:val="000000"/>
        </w:rPr>
        <w:softHyphen/>
      </w:r>
      <w:r>
        <w:rPr>
          <w:rFonts w:cs="Times New Roman"/>
          <w:iCs/>
          <w:color w:val="000000"/>
        </w:rPr>
        <w:t>ки с коробки дифференциала, используя упор 67.7853.9582 и универсальный съемник.</w:t>
      </w:r>
    </w:p>
    <w:p>
      <w:pPr>
        <w:ind w:firstLine="369"/>
        <w:jc w:val="both"/>
        <w:rPr>
          <w:rFonts w:cs="Times New Roman"/>
          <w:iCs/>
          <w:color w:val="000000"/>
        </w:rPr>
      </w:pPr>
    </w:p>
    <w:p>
      <w:pPr>
        <w:jc w:val="center"/>
        <w:rPr>
          <w:rFonts w:cs="Times New Roman"/>
          <w:iCs/>
          <w:color w:val="000000"/>
          <w:sz w:val="16"/>
          <w:szCs w:val="22"/>
        </w:rPr>
      </w:pPr>
      <w:r>
        <w:rPr>
          <w:rFonts w:cs="Times New Roman"/>
          <w:sz w:val="16"/>
          <w:szCs w:val="24"/>
        </w:rPr>
        <w:pict>
          <v:shape id="_x0000_i1072" o:spt="75" type="#_x0000_t75" style="height:153.5pt;width:164.5pt;" filled="t" o:preferrelative="t" stroked="f" coordsize="21600,21600">
            <v:path/>
            <v:fill on="t" color2="#000000" focussize="0,0"/>
            <v:stroke on="f" joinstyle="miter"/>
            <v:imagedata r:id="rId60" o:title=""/>
            <o:lock v:ext="edit" aspectratio="t"/>
            <w10:wrap type="none"/>
            <w10:anchorlock/>
          </v:shape>
        </w:pict>
      </w:r>
    </w:p>
    <w:p>
      <w:pPr>
        <w:shd w:val="clear" w:color="auto" w:fill="FFFFFF"/>
        <w:jc w:val="center"/>
        <w:rPr>
          <w:rFonts w:cs="Times New Roman"/>
          <w:iCs/>
          <w:color w:val="000000"/>
          <w:sz w:val="16"/>
          <w:szCs w:val="22"/>
        </w:rPr>
      </w:pPr>
    </w:p>
    <w:p>
      <w:pPr>
        <w:shd w:val="clear" w:color="auto" w:fill="FFFFFF"/>
        <w:jc w:val="center"/>
        <w:rPr>
          <w:rFonts w:cs="Times New Roman"/>
          <w:bCs/>
          <w:iCs/>
          <w:color w:val="000000"/>
          <w:sz w:val="16"/>
          <w:szCs w:val="19"/>
        </w:rPr>
      </w:pPr>
      <w:r>
        <w:rPr>
          <w:rFonts w:cs="Times New Roman"/>
          <w:iCs/>
          <w:color w:val="000000"/>
          <w:sz w:val="16"/>
          <w:szCs w:val="22"/>
        </w:rPr>
        <w:t>Рис.9. Дифференциал в сборе:</w:t>
      </w:r>
      <w:r>
        <w:rPr>
          <w:rFonts w:cs="Times New Roman"/>
          <w:sz w:val="16"/>
          <w:szCs w:val="24"/>
        </w:rPr>
        <w:t xml:space="preserve"> </w:t>
      </w:r>
      <w:r>
        <w:rPr>
          <w:rFonts w:cs="Times New Roman"/>
          <w:iCs/>
          <w:color w:val="000000"/>
          <w:sz w:val="16"/>
          <w:szCs w:val="19"/>
        </w:rPr>
        <w:t xml:space="preserve">1 - ось сателлитов; 2 - полуосевые </w:t>
      </w:r>
      <w:r>
        <w:rPr>
          <w:rFonts w:cs="Times New Roman"/>
          <w:bCs/>
          <w:iCs/>
          <w:color w:val="000000"/>
          <w:sz w:val="16"/>
          <w:szCs w:val="19"/>
        </w:rPr>
        <w:t>шестерни;</w:t>
      </w:r>
    </w:p>
    <w:p>
      <w:pPr>
        <w:shd w:val="clear" w:color="auto" w:fill="FFFFFF"/>
        <w:jc w:val="center"/>
        <w:rPr>
          <w:rFonts w:cs="Times New Roman"/>
          <w:iCs/>
          <w:color w:val="000000"/>
          <w:sz w:val="16"/>
          <w:szCs w:val="19"/>
        </w:rPr>
      </w:pPr>
      <w:r>
        <w:rPr>
          <w:rFonts w:cs="Times New Roman"/>
          <w:bCs/>
          <w:iCs/>
          <w:color w:val="000000"/>
          <w:sz w:val="16"/>
          <w:szCs w:val="19"/>
        </w:rPr>
        <w:t xml:space="preserve">3 </w:t>
      </w:r>
      <w:r>
        <w:rPr>
          <w:rFonts w:cs="Times New Roman"/>
          <w:iCs/>
          <w:color w:val="000000"/>
          <w:sz w:val="16"/>
          <w:szCs w:val="19"/>
        </w:rPr>
        <w:t xml:space="preserve">- ведущая </w:t>
      </w:r>
      <w:r>
        <w:rPr>
          <w:rFonts w:cs="Times New Roman"/>
          <w:bCs/>
          <w:iCs/>
          <w:color w:val="000000"/>
          <w:sz w:val="16"/>
          <w:szCs w:val="19"/>
        </w:rPr>
        <w:t>шес</w:t>
      </w:r>
      <w:r>
        <w:rPr>
          <w:rFonts w:cs="Times New Roman"/>
          <w:bCs/>
          <w:iCs/>
          <w:color w:val="000000"/>
          <w:sz w:val="16"/>
          <w:szCs w:val="19"/>
        </w:rPr>
        <w:softHyphen/>
      </w:r>
      <w:r>
        <w:rPr>
          <w:rFonts w:cs="Times New Roman"/>
          <w:bCs/>
          <w:iCs/>
          <w:color w:val="000000"/>
          <w:sz w:val="16"/>
          <w:szCs w:val="19"/>
        </w:rPr>
        <w:t xml:space="preserve">терня </w:t>
      </w:r>
      <w:r>
        <w:rPr>
          <w:rFonts w:cs="Times New Roman"/>
          <w:iCs/>
          <w:color w:val="000000"/>
          <w:sz w:val="16"/>
          <w:szCs w:val="19"/>
        </w:rPr>
        <w:t xml:space="preserve">привода </w:t>
      </w:r>
      <w:r>
        <w:rPr>
          <w:rFonts w:cs="Times New Roman"/>
          <w:bCs/>
          <w:iCs/>
          <w:color w:val="000000"/>
          <w:sz w:val="16"/>
          <w:szCs w:val="19"/>
        </w:rPr>
        <w:t xml:space="preserve">спидометра; 4 - коробка </w:t>
      </w:r>
      <w:r>
        <w:rPr>
          <w:rFonts w:cs="Times New Roman"/>
          <w:iCs/>
          <w:color w:val="000000"/>
          <w:sz w:val="16"/>
          <w:szCs w:val="19"/>
        </w:rPr>
        <w:t xml:space="preserve">дифференциала; </w:t>
      </w:r>
    </w:p>
    <w:p>
      <w:pPr>
        <w:shd w:val="clear" w:color="auto" w:fill="FFFFFF"/>
        <w:jc w:val="center"/>
        <w:rPr>
          <w:rFonts w:cs="Times New Roman"/>
          <w:iCs/>
          <w:color w:val="000000"/>
          <w:sz w:val="16"/>
          <w:szCs w:val="19"/>
        </w:rPr>
      </w:pPr>
      <w:r>
        <w:rPr>
          <w:rFonts w:cs="Times New Roman"/>
          <w:iCs/>
          <w:color w:val="000000"/>
          <w:sz w:val="16"/>
          <w:szCs w:val="19"/>
        </w:rPr>
        <w:t>5 - са</w:t>
      </w:r>
      <w:r>
        <w:rPr>
          <w:rFonts w:cs="Times New Roman"/>
          <w:iCs/>
          <w:color w:val="000000"/>
          <w:sz w:val="16"/>
          <w:szCs w:val="19"/>
        </w:rPr>
        <w:softHyphen/>
      </w:r>
      <w:r>
        <w:rPr>
          <w:rFonts w:cs="Times New Roman"/>
          <w:iCs/>
          <w:color w:val="000000"/>
          <w:sz w:val="16"/>
          <w:szCs w:val="19"/>
        </w:rPr>
        <w:t xml:space="preserve">теллит; 6 - ведомая </w:t>
      </w:r>
      <w:r>
        <w:rPr>
          <w:rFonts w:cs="Times New Roman"/>
          <w:bCs/>
          <w:iCs/>
          <w:color w:val="000000"/>
          <w:sz w:val="16"/>
          <w:szCs w:val="19"/>
        </w:rPr>
        <w:t xml:space="preserve">шестерня главной </w:t>
      </w:r>
      <w:r>
        <w:rPr>
          <w:rFonts w:cs="Times New Roman"/>
          <w:iCs/>
          <w:color w:val="000000"/>
          <w:sz w:val="16"/>
          <w:szCs w:val="19"/>
        </w:rPr>
        <w:t>передачи</w:t>
      </w:r>
    </w:p>
    <w:p>
      <w:pPr>
        <w:shd w:val="clear" w:color="auto" w:fill="FFFFFF"/>
        <w:ind w:firstLine="369"/>
        <w:jc w:val="both"/>
        <w:rPr>
          <w:rFonts w:cs="Times New Roman"/>
          <w:color w:val="000000"/>
        </w:rPr>
      </w:pPr>
    </w:p>
    <w:p>
      <w:pPr>
        <w:shd w:val="clear" w:color="auto" w:fill="FFFFFF"/>
        <w:ind w:firstLine="369"/>
        <w:jc w:val="both"/>
        <w:rPr>
          <w:rFonts w:cs="Times New Roman"/>
          <w:color w:val="000000"/>
        </w:rPr>
      </w:pPr>
      <w:r>
        <w:rPr>
          <w:rFonts w:cs="Times New Roman"/>
          <w:iCs/>
          <w:color w:val="000000"/>
        </w:rPr>
        <w:t>При необходимости разберите механизм выбо</w:t>
      </w:r>
      <w:r>
        <w:rPr>
          <w:rFonts w:cs="Times New Roman"/>
          <w:iCs/>
          <w:color w:val="000000"/>
        </w:rPr>
        <w:softHyphen/>
      </w:r>
      <w:r>
        <w:rPr>
          <w:rFonts w:cs="Times New Roman"/>
          <w:iCs/>
          <w:color w:val="000000"/>
        </w:rPr>
        <w:t xml:space="preserve">ра передач, для чего отверните винт крепления оси </w:t>
      </w:r>
      <w:r>
        <w:rPr>
          <w:rFonts w:cs="Times New Roman"/>
          <w:color w:val="000000"/>
        </w:rPr>
        <w:t>(см. рис. 10) рычага выбора передач и снимите стопорные кольца с оси 6 вилки заднего хода и с оси 2 блокировочных скоб, снимите вилку 8 заднего хода, рычаг 1 выбора передач в сборе с блокировоч</w:t>
      </w:r>
      <w:r>
        <w:rPr>
          <w:rFonts w:cs="Times New Roman"/>
          <w:color w:val="000000"/>
        </w:rPr>
        <w:softHyphen/>
      </w:r>
      <w:r>
        <w:rPr>
          <w:rFonts w:cs="Times New Roman"/>
          <w:color w:val="000000"/>
        </w:rPr>
        <w:t>ными скобами 7 и 12, ось 3 рычага и пружины 4, 11.</w:t>
      </w:r>
    </w:p>
    <w:p>
      <w:pPr>
        <w:shd w:val="clear" w:color="auto" w:fill="FFFFFF"/>
        <w:ind w:firstLine="369"/>
        <w:jc w:val="both"/>
        <w:rPr>
          <w:rFonts w:cs="Times New Roman"/>
          <w:color w:val="000000"/>
        </w:rPr>
      </w:pPr>
      <w:r>
        <w:rPr>
          <w:rFonts w:cs="Times New Roman"/>
          <w:color w:val="000000"/>
        </w:rPr>
        <w:t>При необходимости снимите привод спидоме</w:t>
      </w:r>
      <w:r>
        <w:rPr>
          <w:rFonts w:cs="Times New Roman"/>
          <w:color w:val="000000"/>
        </w:rPr>
        <w:softHyphen/>
      </w:r>
      <w:r>
        <w:rPr>
          <w:rFonts w:cs="Times New Roman"/>
          <w:color w:val="000000"/>
        </w:rPr>
        <w:t>тра, для чего отверните датчик скорости и гайку крепления привода и, поддерживая валик ведомой шестерни, выньте привод спидометра.</w:t>
      </w:r>
    </w:p>
    <w:p>
      <w:pPr>
        <w:shd w:val="clear" w:color="auto" w:fill="FFFFFF"/>
        <w:ind w:firstLine="369"/>
        <w:jc w:val="both"/>
        <w:rPr>
          <w:rFonts w:cs="Times New Roman"/>
          <w:color w:val="000000"/>
        </w:rPr>
      </w:pPr>
    </w:p>
    <w:p>
      <w:pPr>
        <w:shd w:val="clear" w:color="auto" w:fill="FFFFFF"/>
        <w:jc w:val="center"/>
        <w:rPr>
          <w:rFonts w:cs="Times New Roman"/>
          <w:color w:val="000000"/>
          <w:sz w:val="16"/>
          <w:szCs w:val="19"/>
        </w:rPr>
      </w:pPr>
      <w:r>
        <w:rPr>
          <w:rFonts w:cs="Times New Roman"/>
          <w:iCs/>
          <w:sz w:val="16"/>
          <w:szCs w:val="24"/>
        </w:rPr>
        <w:pict>
          <v:shape id="_x0000_i1073" o:spt="75" type="#_x0000_t75" style="height:179pt;width:200pt;" filled="t" o:preferrelative="t" stroked="f" coordsize="21600,21600">
            <v:path/>
            <v:fill on="t" color2="#000000" focussize="0,0"/>
            <v:stroke on="f" joinstyle="miter"/>
            <v:imagedata r:id="rId61" o:title=""/>
            <o:lock v:ext="edit" aspectratio="t"/>
            <w10:wrap type="none"/>
            <w10:anchorlock/>
          </v:shape>
        </w:pict>
      </w:r>
    </w:p>
    <w:p>
      <w:pPr>
        <w:shd w:val="clear" w:color="auto" w:fill="FFFFFF"/>
        <w:jc w:val="center"/>
        <w:rPr>
          <w:rFonts w:cs="Times New Roman"/>
          <w:color w:val="000000"/>
          <w:sz w:val="16"/>
          <w:szCs w:val="19"/>
        </w:rPr>
      </w:pPr>
    </w:p>
    <w:p>
      <w:pPr>
        <w:shd w:val="clear" w:color="auto" w:fill="FFFFFF"/>
        <w:jc w:val="center"/>
        <w:rPr>
          <w:rFonts w:cs="Times New Roman"/>
          <w:color w:val="000000"/>
          <w:sz w:val="16"/>
          <w:szCs w:val="19"/>
        </w:rPr>
      </w:pPr>
      <w:r>
        <w:rPr>
          <w:rFonts w:cs="Times New Roman"/>
          <w:color w:val="000000"/>
          <w:sz w:val="16"/>
          <w:szCs w:val="19"/>
        </w:rPr>
        <w:t xml:space="preserve">Рис.10. Механизм выбора передач: 1 - рычаг выбора передач (переднего хода); </w:t>
      </w:r>
    </w:p>
    <w:p>
      <w:pPr>
        <w:shd w:val="clear" w:color="auto" w:fill="FFFFFF"/>
        <w:jc w:val="center"/>
        <w:rPr>
          <w:rFonts w:cs="Times New Roman"/>
          <w:color w:val="000000"/>
          <w:sz w:val="16"/>
          <w:szCs w:val="19"/>
        </w:rPr>
      </w:pPr>
      <w:r>
        <w:rPr>
          <w:rFonts w:cs="Times New Roman"/>
          <w:color w:val="000000"/>
          <w:sz w:val="16"/>
          <w:szCs w:val="19"/>
        </w:rPr>
        <w:t xml:space="preserve">2 - направляющая ось блокировочных скоб; 3 - ось рычага выбора передач; </w:t>
      </w:r>
    </w:p>
    <w:p>
      <w:pPr>
        <w:shd w:val="clear" w:color="auto" w:fill="FFFFFF"/>
        <w:jc w:val="center"/>
        <w:rPr>
          <w:rFonts w:cs="Times New Roman"/>
          <w:color w:val="000000"/>
          <w:sz w:val="16"/>
          <w:szCs w:val="19"/>
        </w:rPr>
      </w:pPr>
      <w:r>
        <w:rPr>
          <w:rFonts w:cs="Times New Roman"/>
          <w:color w:val="000000"/>
          <w:sz w:val="16"/>
          <w:szCs w:val="19"/>
        </w:rPr>
        <w:t>4,11 - пружи</w:t>
      </w:r>
      <w:r>
        <w:rPr>
          <w:rFonts w:cs="Times New Roman"/>
          <w:color w:val="000000"/>
          <w:sz w:val="16"/>
          <w:szCs w:val="19"/>
        </w:rPr>
        <w:softHyphen/>
      </w:r>
      <w:r>
        <w:rPr>
          <w:rFonts w:cs="Times New Roman"/>
          <w:color w:val="000000"/>
          <w:sz w:val="16"/>
          <w:szCs w:val="19"/>
        </w:rPr>
        <w:t>на; 5 - стопорное кольцо; 6 - ось вилки заднего хода; 7,12 - блоки</w:t>
      </w:r>
      <w:r>
        <w:rPr>
          <w:rFonts w:cs="Times New Roman"/>
          <w:color w:val="000000"/>
          <w:sz w:val="16"/>
          <w:szCs w:val="19"/>
        </w:rPr>
        <w:softHyphen/>
      </w:r>
      <w:r>
        <w:rPr>
          <w:rFonts w:cs="Times New Roman"/>
          <w:color w:val="000000"/>
          <w:sz w:val="16"/>
          <w:szCs w:val="19"/>
        </w:rPr>
        <w:t>ровочные скобы; 8 - вилка включения заднего хода; 9 - рычаг выбора передач (заднего хода); 10 - корпус механизма выбора передач</w:t>
      </w:r>
    </w:p>
    <w:p>
      <w:pPr>
        <w:shd w:val="clear" w:color="auto" w:fill="FFFFFF"/>
        <w:ind w:firstLine="369"/>
        <w:jc w:val="both"/>
        <w:rPr>
          <w:rFonts w:cs="Times New Roman"/>
          <w:szCs w:val="24"/>
        </w:rPr>
      </w:pPr>
    </w:p>
    <w:p>
      <w:pPr>
        <w:shd w:val="clear" w:color="auto" w:fill="FFFFFF"/>
        <w:ind w:firstLine="369"/>
        <w:jc w:val="both"/>
        <w:rPr>
          <w:rFonts w:cs="Times New Roman"/>
          <w:b/>
          <w:iCs/>
          <w:color w:val="000000"/>
          <w:szCs w:val="22"/>
        </w:rPr>
      </w:pPr>
      <w:r>
        <w:rPr>
          <w:rFonts w:cs="Times New Roman"/>
          <w:b/>
          <w:iCs/>
          <w:color w:val="000000"/>
          <w:szCs w:val="22"/>
        </w:rPr>
        <w:t>2. Проверка технического состояния деталей /2/</w:t>
      </w:r>
    </w:p>
    <w:p>
      <w:pPr>
        <w:shd w:val="clear" w:color="auto" w:fill="FFFFFF"/>
        <w:ind w:firstLine="369"/>
        <w:jc w:val="both"/>
        <w:rPr>
          <w:rFonts w:cs="Times New Roman"/>
          <w:color w:val="000000"/>
        </w:rPr>
      </w:pPr>
      <w:r>
        <w:rPr>
          <w:rFonts w:cs="Times New Roman"/>
          <w:b/>
          <w:iCs/>
          <w:color w:val="000000"/>
        </w:rPr>
        <w:t>Очистка.</w:t>
      </w:r>
      <w:r>
        <w:rPr>
          <w:rFonts w:cs="Times New Roman"/>
          <w:bCs/>
          <w:color w:val="000000"/>
        </w:rPr>
        <w:t xml:space="preserve"> </w:t>
      </w:r>
      <w:r>
        <w:rPr>
          <w:rFonts w:cs="Times New Roman"/>
          <w:color w:val="000000"/>
        </w:rPr>
        <w:t>Перед осмотром очистите детали коробки передач. Щеткой или скребком удалите все отложения и очистите отверстия и шлицы от возможного загрязнения, затем промойте и обдуй</w:t>
      </w:r>
      <w:r>
        <w:rPr>
          <w:rFonts w:cs="Times New Roman"/>
          <w:color w:val="000000"/>
        </w:rPr>
        <w:softHyphen/>
      </w:r>
      <w:r>
        <w:rPr>
          <w:rFonts w:cs="Times New Roman"/>
          <w:color w:val="000000"/>
        </w:rPr>
        <w:t>те струей сжатого воздуха. Особенно хорошо про</w:t>
      </w:r>
      <w:r>
        <w:rPr>
          <w:rFonts w:cs="Times New Roman"/>
          <w:color w:val="000000"/>
        </w:rPr>
        <w:softHyphen/>
      </w:r>
      <w:r>
        <w:rPr>
          <w:rFonts w:cs="Times New Roman"/>
          <w:color w:val="000000"/>
        </w:rPr>
        <w:t>дуйте подшипники, направляя струю сжатого воз</w:t>
      </w:r>
      <w:r>
        <w:rPr>
          <w:rFonts w:cs="Times New Roman"/>
          <w:color w:val="000000"/>
        </w:rPr>
        <w:softHyphen/>
      </w:r>
      <w:r>
        <w:rPr>
          <w:rFonts w:cs="Times New Roman"/>
          <w:color w:val="000000"/>
        </w:rPr>
        <w:t>духа так, чтобы не возникло быстрого вращения колец. Поверхности разъема картера коробки пе</w:t>
      </w:r>
      <w:r>
        <w:rPr>
          <w:rFonts w:cs="Times New Roman"/>
          <w:color w:val="000000"/>
        </w:rPr>
        <w:softHyphen/>
      </w:r>
      <w:r>
        <w:rPr>
          <w:rFonts w:cs="Times New Roman"/>
          <w:color w:val="000000"/>
        </w:rPr>
        <w:t>редач, сцепления и задней крышки очистите от ос</w:t>
      </w:r>
      <w:r>
        <w:rPr>
          <w:rFonts w:cs="Times New Roman"/>
          <w:color w:val="000000"/>
        </w:rPr>
        <w:softHyphen/>
      </w:r>
      <w:r>
        <w:rPr>
          <w:rFonts w:cs="Times New Roman"/>
          <w:color w:val="000000"/>
        </w:rPr>
        <w:t>татков герметика. Очистите магнит от частиц из</w:t>
      </w:r>
      <w:r>
        <w:rPr>
          <w:rFonts w:cs="Times New Roman"/>
          <w:color w:val="000000"/>
        </w:rPr>
        <w:softHyphen/>
      </w:r>
      <w:r>
        <w:rPr>
          <w:rFonts w:cs="Times New Roman"/>
          <w:color w:val="000000"/>
        </w:rPr>
        <w:t>носа деталей и проверьте магнитные свойства. Если магнитные свойства магнита слабы и поверх</w:t>
      </w:r>
      <w:r>
        <w:rPr>
          <w:rFonts w:cs="Times New Roman"/>
          <w:color w:val="000000"/>
        </w:rPr>
        <w:softHyphen/>
      </w:r>
      <w:r>
        <w:rPr>
          <w:rFonts w:cs="Times New Roman"/>
          <w:color w:val="000000"/>
        </w:rPr>
        <w:t>ность магнита имеет трещины - замените его.</w:t>
      </w:r>
    </w:p>
    <w:p>
      <w:pPr>
        <w:shd w:val="clear" w:color="auto" w:fill="FFFFFF"/>
        <w:ind w:firstLine="369"/>
        <w:jc w:val="both"/>
        <w:rPr>
          <w:rFonts w:cs="Times New Roman"/>
          <w:color w:val="000000"/>
        </w:rPr>
      </w:pPr>
      <w:r>
        <w:rPr>
          <w:rFonts w:cs="Times New Roman"/>
          <w:b/>
          <w:iCs/>
          <w:color w:val="000000"/>
        </w:rPr>
        <w:t>Картер сцепления, картер коробки пере</w:t>
      </w:r>
      <w:r>
        <w:rPr>
          <w:rFonts w:cs="Times New Roman"/>
          <w:b/>
          <w:iCs/>
          <w:color w:val="000000"/>
        </w:rPr>
        <w:softHyphen/>
      </w:r>
      <w:r>
        <w:rPr>
          <w:rFonts w:cs="Times New Roman"/>
          <w:b/>
          <w:iCs/>
          <w:color w:val="000000"/>
        </w:rPr>
        <w:t>дач, крышка.</w:t>
      </w:r>
      <w:r>
        <w:rPr>
          <w:rFonts w:cs="Times New Roman"/>
          <w:bCs/>
          <w:color w:val="000000"/>
        </w:rPr>
        <w:t xml:space="preserve"> </w:t>
      </w:r>
      <w:r>
        <w:rPr>
          <w:rFonts w:cs="Times New Roman"/>
          <w:color w:val="000000"/>
        </w:rPr>
        <w:t>На картерах коробки передач и сцепления не должно быть трещин, сколов, а на поверхности расточек для подшипников - износа или повреждений. На поверхностях разъема кар</w:t>
      </w:r>
      <w:r>
        <w:rPr>
          <w:rFonts w:cs="Times New Roman"/>
          <w:color w:val="000000"/>
        </w:rPr>
        <w:softHyphen/>
      </w:r>
      <w:r>
        <w:rPr>
          <w:rFonts w:cs="Times New Roman"/>
          <w:color w:val="000000"/>
        </w:rPr>
        <w:t>теров сцепления и коробки передач не должно быть вмятин, рисок и других повреждений, кото</w:t>
      </w:r>
      <w:r>
        <w:rPr>
          <w:rFonts w:cs="Times New Roman"/>
          <w:color w:val="000000"/>
        </w:rPr>
        <w:softHyphen/>
      </w:r>
      <w:r>
        <w:rPr>
          <w:rFonts w:cs="Times New Roman"/>
          <w:color w:val="000000"/>
        </w:rPr>
        <w:t>рые могут привести к потере герметичности узла.</w:t>
      </w:r>
    </w:p>
    <w:p>
      <w:pPr>
        <w:shd w:val="clear" w:color="auto" w:fill="FFFFFF"/>
        <w:ind w:firstLine="369"/>
        <w:jc w:val="both"/>
        <w:rPr>
          <w:rFonts w:cs="Times New Roman"/>
          <w:color w:val="000000"/>
        </w:rPr>
      </w:pPr>
      <w:r>
        <w:rPr>
          <w:rFonts w:cs="Times New Roman"/>
          <w:color w:val="000000"/>
        </w:rPr>
        <w:t>Проверьте состояние задней крышки и убеди</w:t>
      </w:r>
      <w:r>
        <w:rPr>
          <w:rFonts w:cs="Times New Roman"/>
          <w:color w:val="000000"/>
        </w:rPr>
        <w:softHyphen/>
      </w:r>
      <w:r>
        <w:rPr>
          <w:rFonts w:cs="Times New Roman"/>
          <w:color w:val="000000"/>
        </w:rPr>
        <w:t>тесь, что поверхность крышки, соприкасающаяся с картером коробки передач, не имеет повреждений.</w:t>
      </w:r>
    </w:p>
    <w:p>
      <w:pPr>
        <w:shd w:val="clear" w:color="auto" w:fill="FFFFFF"/>
        <w:ind w:firstLine="369"/>
        <w:jc w:val="both"/>
        <w:rPr>
          <w:rFonts w:cs="Times New Roman"/>
          <w:color w:val="000000"/>
        </w:rPr>
      </w:pPr>
      <w:r>
        <w:rPr>
          <w:rFonts w:cs="Times New Roman"/>
          <w:color w:val="000000"/>
        </w:rPr>
        <w:t>Небольшие повреждения поверхностей устра</w:t>
      </w:r>
      <w:r>
        <w:rPr>
          <w:rFonts w:cs="Times New Roman"/>
          <w:color w:val="000000"/>
        </w:rPr>
        <w:softHyphen/>
      </w:r>
      <w:r>
        <w:rPr>
          <w:rFonts w:cs="Times New Roman"/>
          <w:color w:val="000000"/>
        </w:rPr>
        <w:t>ните шлифовальной шкуркой. Если детали сильно повреждены или изношены - замените их новыми.</w:t>
      </w:r>
    </w:p>
    <w:p>
      <w:pPr>
        <w:shd w:val="clear" w:color="auto" w:fill="FFFFFF"/>
        <w:ind w:firstLine="369"/>
        <w:jc w:val="both"/>
        <w:rPr>
          <w:rFonts w:cs="Times New Roman"/>
          <w:color w:val="000000"/>
        </w:rPr>
      </w:pPr>
      <w:r>
        <w:rPr>
          <w:rFonts w:cs="Times New Roman"/>
          <w:b/>
          <w:iCs/>
          <w:color w:val="000000"/>
        </w:rPr>
        <w:t>Сальники.</w:t>
      </w:r>
      <w:r>
        <w:rPr>
          <w:rFonts w:cs="Times New Roman"/>
          <w:bCs/>
          <w:color w:val="000000"/>
        </w:rPr>
        <w:t xml:space="preserve"> </w:t>
      </w:r>
      <w:r>
        <w:rPr>
          <w:rFonts w:cs="Times New Roman"/>
          <w:color w:val="000000"/>
        </w:rPr>
        <w:t>Без необходимости не выпрессовывайте сальники, так как при выпрессовке возможно его повреждение. Проверьте сальники и убедитесь, что на рабочих кромках нет неровностей и большого износа. Износ рабочей кромки сальника по ширине допускается не более 1 мм. Даже при незначи</w:t>
      </w:r>
      <w:r>
        <w:rPr>
          <w:rFonts w:cs="Times New Roman"/>
          <w:color w:val="000000"/>
        </w:rPr>
        <w:softHyphen/>
      </w:r>
      <w:r>
        <w:rPr>
          <w:rFonts w:cs="Times New Roman"/>
          <w:color w:val="000000"/>
        </w:rPr>
        <w:t>тельном повреждении сальник замените новым.</w:t>
      </w:r>
    </w:p>
    <w:p>
      <w:pPr>
        <w:shd w:val="clear" w:color="auto" w:fill="FFFFFF"/>
        <w:ind w:firstLine="369"/>
        <w:jc w:val="both"/>
        <w:rPr>
          <w:rFonts w:cs="Times New Roman"/>
          <w:color w:val="000000"/>
        </w:rPr>
      </w:pPr>
      <w:r>
        <w:rPr>
          <w:rFonts w:cs="Times New Roman"/>
          <w:b/>
          <w:iCs/>
          <w:color w:val="000000"/>
        </w:rPr>
        <w:t>Валы.</w:t>
      </w:r>
      <w:r>
        <w:rPr>
          <w:rFonts w:cs="Times New Roman"/>
          <w:bCs/>
          <w:color w:val="000000"/>
        </w:rPr>
        <w:t xml:space="preserve"> </w:t>
      </w:r>
      <w:r>
        <w:rPr>
          <w:rFonts w:cs="Times New Roman"/>
          <w:color w:val="000000"/>
        </w:rPr>
        <w:t>Проверьте состояние зубьев шестерен первичного и вторичного валов и убедитесь, что зубья не имеют сколов, забоин и износа.</w:t>
      </w:r>
    </w:p>
    <w:p>
      <w:pPr>
        <w:shd w:val="clear" w:color="auto" w:fill="FFFFFF"/>
        <w:ind w:firstLine="369"/>
        <w:jc w:val="both"/>
        <w:rPr>
          <w:rFonts w:cs="Times New Roman"/>
          <w:color w:val="000000"/>
        </w:rPr>
      </w:pPr>
      <w:r>
        <w:rPr>
          <w:rFonts w:cs="Times New Roman"/>
          <w:color w:val="000000"/>
        </w:rPr>
        <w:t>Проверьте состояние посадочных поясков ва</w:t>
      </w:r>
      <w:r>
        <w:rPr>
          <w:rFonts w:cs="Times New Roman"/>
          <w:color w:val="000000"/>
        </w:rPr>
        <w:softHyphen/>
      </w:r>
      <w:r>
        <w:rPr>
          <w:rFonts w:cs="Times New Roman"/>
          <w:color w:val="000000"/>
        </w:rPr>
        <w:t>лов, на которых расположены подшипники. На них не должно быть задиров и износа.</w:t>
      </w:r>
    </w:p>
    <w:p>
      <w:pPr>
        <w:shd w:val="clear" w:color="auto" w:fill="FFFFFF"/>
        <w:ind w:firstLine="369"/>
        <w:jc w:val="both"/>
        <w:rPr>
          <w:rFonts w:cs="Times New Roman"/>
          <w:color w:val="000000"/>
        </w:rPr>
      </w:pPr>
      <w:r>
        <w:rPr>
          <w:rFonts w:cs="Times New Roman"/>
          <w:color w:val="000000"/>
        </w:rPr>
        <w:t>Шлицы и канавки валов тоже не должны иметь вмятин, задиров и износа. При наличии де</w:t>
      </w:r>
      <w:r>
        <w:rPr>
          <w:rFonts w:cs="Times New Roman"/>
          <w:color w:val="000000"/>
        </w:rPr>
        <w:softHyphen/>
      </w:r>
      <w:r>
        <w:rPr>
          <w:rFonts w:cs="Times New Roman"/>
          <w:color w:val="000000"/>
        </w:rPr>
        <w:t>фектов, затрудняющих сборку деталей - замени</w:t>
      </w:r>
      <w:r>
        <w:rPr>
          <w:rFonts w:cs="Times New Roman"/>
          <w:color w:val="000000"/>
        </w:rPr>
        <w:softHyphen/>
      </w:r>
      <w:r>
        <w:rPr>
          <w:rFonts w:cs="Times New Roman"/>
          <w:color w:val="000000"/>
        </w:rPr>
        <w:t>те валы новыми.</w:t>
      </w:r>
    </w:p>
    <w:p>
      <w:pPr>
        <w:shd w:val="clear" w:color="auto" w:fill="FFFFFF"/>
        <w:ind w:firstLine="369"/>
        <w:jc w:val="both"/>
        <w:rPr>
          <w:rFonts w:cs="Times New Roman"/>
          <w:color w:val="000000"/>
        </w:rPr>
      </w:pPr>
      <w:r>
        <w:rPr>
          <w:rFonts w:cs="Times New Roman"/>
          <w:b/>
          <w:iCs/>
          <w:color w:val="000000"/>
        </w:rPr>
        <w:t>Шестерни.</w:t>
      </w:r>
      <w:r>
        <w:rPr>
          <w:rFonts w:cs="Times New Roman"/>
          <w:bCs/>
          <w:color w:val="000000"/>
        </w:rPr>
        <w:t xml:space="preserve"> </w:t>
      </w:r>
      <w:r>
        <w:rPr>
          <w:rFonts w:cs="Times New Roman"/>
          <w:color w:val="000000"/>
        </w:rPr>
        <w:t>На торцах зубьев венца синхрони</w:t>
      </w:r>
      <w:r>
        <w:rPr>
          <w:rFonts w:cs="Times New Roman"/>
          <w:color w:val="000000"/>
        </w:rPr>
        <w:softHyphen/>
      </w:r>
      <w:r>
        <w:rPr>
          <w:rFonts w:cs="Times New Roman"/>
          <w:color w:val="000000"/>
        </w:rPr>
        <w:t>затора не должно быть значительного смятия или сколов. Пятно контакта между зубьями шестерен в зацеплении должно распространяться на всю ра</w:t>
      </w:r>
      <w:r>
        <w:rPr>
          <w:rFonts w:cs="Times New Roman"/>
          <w:color w:val="000000"/>
        </w:rPr>
        <w:softHyphen/>
      </w:r>
      <w:r>
        <w:rPr>
          <w:rFonts w:cs="Times New Roman"/>
          <w:color w:val="000000"/>
        </w:rPr>
        <w:t>бочую поверхность зубьев; указанная поверх</w:t>
      </w:r>
      <w:r>
        <w:rPr>
          <w:rFonts w:cs="Times New Roman"/>
          <w:color w:val="000000"/>
        </w:rPr>
        <w:softHyphen/>
      </w:r>
      <w:r>
        <w:rPr>
          <w:rFonts w:cs="Times New Roman"/>
          <w:color w:val="000000"/>
        </w:rPr>
        <w:t>ность зубьев не должна иметь износа.</w:t>
      </w:r>
    </w:p>
    <w:p>
      <w:pPr>
        <w:shd w:val="clear" w:color="auto" w:fill="FFFFFF"/>
        <w:ind w:firstLine="369"/>
        <w:jc w:val="both"/>
        <w:rPr>
          <w:rFonts w:cs="Times New Roman"/>
          <w:color w:val="000000"/>
        </w:rPr>
      </w:pPr>
      <w:r>
        <w:rPr>
          <w:rFonts w:cs="Times New Roman"/>
          <w:b/>
          <w:iCs/>
          <w:color w:val="000000"/>
        </w:rPr>
        <w:t>Подшипники.</w:t>
      </w:r>
      <w:r>
        <w:rPr>
          <w:rFonts w:cs="Times New Roman"/>
          <w:bCs/>
          <w:color w:val="000000"/>
        </w:rPr>
        <w:t xml:space="preserve"> </w:t>
      </w:r>
      <w:r>
        <w:rPr>
          <w:rFonts w:cs="Times New Roman"/>
          <w:color w:val="000000"/>
        </w:rPr>
        <w:t>Шариковые и роликовые под</w:t>
      </w:r>
      <w:r>
        <w:rPr>
          <w:rFonts w:cs="Times New Roman"/>
          <w:color w:val="000000"/>
        </w:rPr>
        <w:softHyphen/>
      </w:r>
      <w:r>
        <w:rPr>
          <w:rFonts w:cs="Times New Roman"/>
          <w:color w:val="000000"/>
        </w:rPr>
        <w:t>шипники должны быть в безукоризненном состоя</w:t>
      </w:r>
      <w:r>
        <w:rPr>
          <w:rFonts w:cs="Times New Roman"/>
          <w:color w:val="000000"/>
        </w:rPr>
        <w:softHyphen/>
      </w:r>
      <w:r>
        <w:rPr>
          <w:rFonts w:cs="Times New Roman"/>
          <w:color w:val="000000"/>
        </w:rPr>
        <w:t>нии. Радиальный зазор в шариковых подшипниках не должен превышать 0,04 мм, в роликовых - 0,07 мм. На поверхностях шариков и роликов, а также на дорожках качения колец повреждения не допускают</w:t>
      </w:r>
      <w:r>
        <w:rPr>
          <w:rFonts w:cs="Times New Roman"/>
          <w:color w:val="000000"/>
        </w:rPr>
        <w:softHyphen/>
      </w:r>
      <w:r>
        <w:rPr>
          <w:rFonts w:cs="Times New Roman"/>
          <w:color w:val="000000"/>
        </w:rPr>
        <w:t>ся. Поврежденные подшипники замените новыми.</w:t>
      </w:r>
    </w:p>
    <w:p>
      <w:pPr>
        <w:shd w:val="clear" w:color="auto" w:fill="FFFFFF"/>
        <w:ind w:firstLine="369"/>
        <w:jc w:val="both"/>
        <w:rPr>
          <w:rFonts w:cs="Times New Roman"/>
          <w:color w:val="000000"/>
        </w:rPr>
      </w:pPr>
      <w:r>
        <w:rPr>
          <w:rFonts w:cs="Times New Roman"/>
          <w:b/>
          <w:iCs/>
          <w:color w:val="000000"/>
        </w:rPr>
        <w:t>Штоки, вилки.</w:t>
      </w:r>
      <w:r>
        <w:rPr>
          <w:rFonts w:cs="Times New Roman"/>
          <w:bCs/>
          <w:color w:val="000000"/>
        </w:rPr>
        <w:t xml:space="preserve"> </w:t>
      </w:r>
      <w:r>
        <w:rPr>
          <w:rFonts w:cs="Times New Roman"/>
          <w:color w:val="000000"/>
        </w:rPr>
        <w:t>Деформация вилок, штоков и рычагов выбора и переключения передач не допу</w:t>
      </w:r>
      <w:r>
        <w:rPr>
          <w:rFonts w:cs="Times New Roman"/>
          <w:color w:val="000000"/>
        </w:rPr>
        <w:softHyphen/>
      </w:r>
      <w:r>
        <w:rPr>
          <w:rFonts w:cs="Times New Roman"/>
          <w:color w:val="000000"/>
        </w:rPr>
        <w:t>скается. Штоки должны свободно скользить в от</w:t>
      </w:r>
      <w:r>
        <w:rPr>
          <w:rFonts w:cs="Times New Roman"/>
          <w:color w:val="000000"/>
        </w:rPr>
        <w:softHyphen/>
      </w:r>
      <w:r>
        <w:rPr>
          <w:rFonts w:cs="Times New Roman"/>
          <w:color w:val="000000"/>
        </w:rPr>
        <w:t>верстиях картера и во втулках.</w:t>
      </w:r>
    </w:p>
    <w:p>
      <w:pPr>
        <w:shd w:val="clear" w:color="auto" w:fill="FFFFFF"/>
        <w:ind w:firstLine="369"/>
        <w:jc w:val="both"/>
        <w:rPr>
          <w:rFonts w:cs="Times New Roman"/>
          <w:color w:val="000000"/>
        </w:rPr>
      </w:pPr>
      <w:r>
        <w:rPr>
          <w:rFonts w:cs="Times New Roman"/>
          <w:b/>
          <w:iCs/>
          <w:color w:val="000000"/>
        </w:rPr>
        <w:t>Ступицы, муфты, блокирующие кольца синхронизаторов.</w:t>
      </w:r>
      <w:r>
        <w:rPr>
          <w:rFonts w:cs="Times New Roman"/>
          <w:b/>
          <w:color w:val="000000"/>
        </w:rPr>
        <w:t xml:space="preserve"> </w:t>
      </w:r>
      <w:r>
        <w:rPr>
          <w:rFonts w:cs="Times New Roman"/>
          <w:color w:val="000000"/>
        </w:rPr>
        <w:t>Проверьте, чтобы ступицы не имели повреждений, особенно на поверхностях скольжения муфт. Особое внимание обратите на состояние торцов зубьев муфт. Не должно быть чрезмерного износа блокирующих колец: при осевом зазоре между торцом блокирующего кольца и торцом зубчатого венца синхронизатора шестерни 0,6 мм и менее замените кольца новыми. Не допускаются по</w:t>
      </w:r>
      <w:r>
        <w:rPr>
          <w:rFonts w:cs="Times New Roman"/>
          <w:color w:val="000000"/>
        </w:rPr>
        <w:softHyphen/>
      </w:r>
      <w:r>
        <w:rPr>
          <w:rFonts w:cs="Times New Roman"/>
          <w:color w:val="000000"/>
        </w:rPr>
        <w:t>вреждения или следы заедания на шариках, пружи</w:t>
      </w:r>
      <w:r>
        <w:rPr>
          <w:rFonts w:cs="Times New Roman"/>
          <w:color w:val="000000"/>
        </w:rPr>
        <w:softHyphen/>
      </w:r>
      <w:r>
        <w:rPr>
          <w:rFonts w:cs="Times New Roman"/>
          <w:color w:val="000000"/>
        </w:rPr>
        <w:t>нах и сухарях. Возможные неровности, препятству</w:t>
      </w:r>
      <w:r>
        <w:rPr>
          <w:rFonts w:cs="Times New Roman"/>
          <w:color w:val="000000"/>
        </w:rPr>
        <w:softHyphen/>
      </w:r>
      <w:r>
        <w:rPr>
          <w:rFonts w:cs="Times New Roman"/>
          <w:color w:val="000000"/>
        </w:rPr>
        <w:t>ющие свободному скольжению муфт и блокирующих колец, устраните бархатным напильником. Детали, имеющие повреждения и износ, замените новыми.</w:t>
      </w:r>
    </w:p>
    <w:p>
      <w:pPr>
        <w:shd w:val="clear" w:color="auto" w:fill="FFFFFF"/>
        <w:ind w:firstLine="369"/>
        <w:jc w:val="both"/>
        <w:rPr>
          <w:rFonts w:cs="Times New Roman"/>
          <w:color w:val="000000"/>
        </w:rPr>
      </w:pPr>
      <w:r>
        <w:rPr>
          <w:rFonts w:cs="Times New Roman"/>
          <w:b/>
          <w:iCs/>
          <w:color w:val="000000"/>
        </w:rPr>
        <w:t>Дифференциал.</w:t>
      </w:r>
      <w:r>
        <w:rPr>
          <w:rFonts w:cs="Times New Roman"/>
          <w:bCs/>
          <w:color w:val="000000"/>
        </w:rPr>
        <w:t xml:space="preserve"> </w:t>
      </w:r>
      <w:r>
        <w:rPr>
          <w:rFonts w:cs="Times New Roman"/>
          <w:color w:val="000000"/>
        </w:rPr>
        <w:t>Проверьте состояние по</w:t>
      </w:r>
      <w:r>
        <w:rPr>
          <w:rFonts w:cs="Times New Roman"/>
          <w:color w:val="000000"/>
        </w:rPr>
        <w:softHyphen/>
      </w:r>
      <w:r>
        <w:rPr>
          <w:rFonts w:cs="Times New Roman"/>
          <w:color w:val="000000"/>
        </w:rPr>
        <w:t>верхности оси сателлитов, полуосевых шестерен, сателлитов и соприкасающуюся с ними сферическую поверхность коробки дифференциала. Проверьте состояние посадочных поясков для подшипников на коробке дифференциала.</w:t>
      </w:r>
    </w:p>
    <w:p>
      <w:pPr>
        <w:shd w:val="clear" w:color="auto" w:fill="FFFFFF"/>
        <w:ind w:firstLine="369"/>
        <w:jc w:val="both"/>
        <w:rPr>
          <w:rFonts w:cs="Times New Roman"/>
          <w:color w:val="000000"/>
        </w:rPr>
      </w:pPr>
      <w:r>
        <w:rPr>
          <w:rFonts w:cs="Times New Roman"/>
          <w:color w:val="000000"/>
        </w:rPr>
        <w:t>При незначительных повреждениях поверхно</w:t>
      </w:r>
      <w:r>
        <w:rPr>
          <w:rFonts w:cs="Times New Roman"/>
          <w:color w:val="000000"/>
        </w:rPr>
        <w:softHyphen/>
      </w:r>
      <w:r>
        <w:rPr>
          <w:rFonts w:cs="Times New Roman"/>
          <w:color w:val="000000"/>
        </w:rPr>
        <w:t>стей устраните неровности мелкозернистой шкур</w:t>
      </w:r>
      <w:r>
        <w:rPr>
          <w:rFonts w:cs="Times New Roman"/>
          <w:color w:val="000000"/>
        </w:rPr>
        <w:softHyphen/>
      </w:r>
      <w:r>
        <w:rPr>
          <w:rFonts w:cs="Times New Roman"/>
          <w:color w:val="000000"/>
        </w:rPr>
        <w:t>кой, а при значительных - замените детали новыми.</w:t>
      </w:r>
    </w:p>
    <w:p>
      <w:pPr>
        <w:shd w:val="clear" w:color="auto" w:fill="FFFFFF"/>
        <w:ind w:firstLine="369"/>
        <w:jc w:val="both"/>
        <w:rPr>
          <w:rFonts w:cs="Times New Roman"/>
          <w:color w:val="000000"/>
        </w:rPr>
      </w:pPr>
      <w:r>
        <w:rPr>
          <w:rFonts w:cs="Times New Roman"/>
          <w:b/>
          <w:iCs/>
          <w:color w:val="000000"/>
        </w:rPr>
        <w:t>Механизм выбора и привод переключения передач.</w:t>
      </w:r>
      <w:r>
        <w:rPr>
          <w:rFonts w:cs="Times New Roman"/>
          <w:bCs/>
          <w:color w:val="000000"/>
        </w:rPr>
        <w:t xml:space="preserve"> </w:t>
      </w:r>
      <w:r>
        <w:rPr>
          <w:rFonts w:cs="Times New Roman"/>
          <w:color w:val="000000"/>
        </w:rPr>
        <w:t>Проверьте состояние рычага выбора пере</w:t>
      </w:r>
      <w:r>
        <w:rPr>
          <w:rFonts w:cs="Times New Roman"/>
          <w:color w:val="000000"/>
        </w:rPr>
        <w:softHyphen/>
      </w:r>
      <w:r>
        <w:rPr>
          <w:rFonts w:cs="Times New Roman"/>
          <w:color w:val="000000"/>
        </w:rPr>
        <w:t>дач переднего и заднего хода, осей рычага выбора пе</w:t>
      </w:r>
      <w:r>
        <w:rPr>
          <w:rFonts w:cs="Times New Roman"/>
          <w:color w:val="000000"/>
        </w:rPr>
        <w:softHyphen/>
      </w:r>
      <w:r>
        <w:rPr>
          <w:rFonts w:cs="Times New Roman"/>
          <w:color w:val="000000"/>
        </w:rPr>
        <w:t>редач и блокировочных скоб. Изношенные, повреж</w:t>
      </w:r>
      <w:r>
        <w:rPr>
          <w:rFonts w:cs="Times New Roman"/>
          <w:color w:val="000000"/>
        </w:rPr>
        <w:softHyphen/>
      </w:r>
      <w:r>
        <w:rPr>
          <w:rFonts w:cs="Times New Roman"/>
          <w:color w:val="000000"/>
        </w:rPr>
        <w:t>денные или деформированные детали замените.</w:t>
      </w:r>
    </w:p>
    <w:p>
      <w:pPr>
        <w:shd w:val="clear" w:color="auto" w:fill="FFFFFF"/>
        <w:ind w:firstLine="369"/>
        <w:jc w:val="both"/>
        <w:rPr>
          <w:rFonts w:cs="Times New Roman"/>
          <w:color w:val="000000"/>
        </w:rPr>
      </w:pPr>
      <w:r>
        <w:rPr>
          <w:rFonts w:cs="Times New Roman"/>
          <w:color w:val="000000"/>
        </w:rPr>
        <w:t>Проверьте состояние штока выбора передач, крепление и состояние рычага штока выбора пере</w:t>
      </w:r>
      <w:r>
        <w:rPr>
          <w:rFonts w:cs="Times New Roman"/>
          <w:color w:val="000000"/>
        </w:rPr>
        <w:softHyphen/>
      </w:r>
      <w:r>
        <w:rPr>
          <w:rFonts w:cs="Times New Roman"/>
          <w:color w:val="000000"/>
        </w:rPr>
        <w:t>дач, состояние сальника и защитного чехла. Изно</w:t>
      </w:r>
      <w:r>
        <w:rPr>
          <w:rFonts w:cs="Times New Roman"/>
          <w:color w:val="000000"/>
        </w:rPr>
        <w:softHyphen/>
      </w:r>
      <w:r>
        <w:rPr>
          <w:rFonts w:cs="Times New Roman"/>
          <w:color w:val="000000"/>
        </w:rPr>
        <w:t>шенные, поврежденные или деформированные де</w:t>
      </w:r>
      <w:r>
        <w:rPr>
          <w:rFonts w:cs="Times New Roman"/>
          <w:color w:val="000000"/>
        </w:rPr>
        <w:softHyphen/>
      </w:r>
      <w:r>
        <w:rPr>
          <w:rFonts w:cs="Times New Roman"/>
          <w:color w:val="000000"/>
        </w:rPr>
        <w:t>тали замените.</w:t>
      </w:r>
    </w:p>
    <w:p>
      <w:pPr>
        <w:shd w:val="clear" w:color="auto" w:fill="FFFFFF"/>
        <w:ind w:firstLine="369"/>
        <w:jc w:val="both"/>
        <w:rPr>
          <w:rFonts w:cs="Times New Roman"/>
          <w:color w:val="000000"/>
        </w:rPr>
      </w:pPr>
      <w:r>
        <w:rPr>
          <w:rFonts w:cs="Times New Roman"/>
          <w:color w:val="000000"/>
        </w:rPr>
        <w:t>Проверьте посадку рычага переключения передач в шаровой опоре. Рычаг должен свободно поворачи</w:t>
      </w:r>
      <w:r>
        <w:rPr>
          <w:rFonts w:cs="Times New Roman"/>
          <w:color w:val="000000"/>
        </w:rPr>
        <w:softHyphen/>
      </w:r>
      <w:r>
        <w:rPr>
          <w:rFonts w:cs="Times New Roman"/>
          <w:color w:val="000000"/>
        </w:rPr>
        <w:t>ваться в опоре, без заедания; рычаг после утапливания вниз до упора должен полностью вернуться в ис</w:t>
      </w:r>
      <w:r>
        <w:rPr>
          <w:rFonts w:cs="Times New Roman"/>
          <w:color w:val="000000"/>
        </w:rPr>
        <w:softHyphen/>
      </w:r>
      <w:r>
        <w:rPr>
          <w:rFonts w:cs="Times New Roman"/>
          <w:color w:val="000000"/>
        </w:rPr>
        <w:t>ходное положение. Не должно быть ощутимых люф</w:t>
      </w:r>
      <w:r>
        <w:rPr>
          <w:rFonts w:cs="Times New Roman"/>
          <w:color w:val="000000"/>
        </w:rPr>
        <w:softHyphen/>
      </w:r>
      <w:r>
        <w:rPr>
          <w:rFonts w:cs="Times New Roman"/>
          <w:color w:val="000000"/>
        </w:rPr>
        <w:t>тов в шарнире, соединяющем рычаг переключения с тягой привода. Не допускается деформация реактивной тяги привода и повреждения защитных чехлов. Деформированную тягу замените или выправьте.</w:t>
      </w:r>
    </w:p>
    <w:p>
      <w:pPr>
        <w:shd w:val="clear" w:color="auto" w:fill="FFFFFF"/>
        <w:ind w:firstLine="369"/>
        <w:jc w:val="both"/>
        <w:rPr>
          <w:rFonts w:cs="Times New Roman"/>
          <w:szCs w:val="24"/>
        </w:rPr>
      </w:pPr>
    </w:p>
    <w:p>
      <w:pPr>
        <w:keepNext/>
        <w:numPr>
          <w:ilvl w:val="0"/>
          <w:numId w:val="1"/>
        </w:numPr>
        <w:shd w:val="clear" w:color="auto" w:fill="FFFFFF"/>
        <w:ind w:left="0" w:firstLine="369"/>
        <w:jc w:val="both"/>
        <w:outlineLvl w:val="0"/>
        <w:rPr>
          <w:rFonts w:cs="Times New Roman"/>
          <w:b/>
          <w:iCs/>
          <w:color w:val="000000"/>
          <w:szCs w:val="22"/>
        </w:rPr>
      </w:pPr>
      <w:r>
        <w:rPr>
          <w:rFonts w:cs="Times New Roman"/>
          <w:b/>
          <w:iCs/>
          <w:color w:val="000000"/>
          <w:szCs w:val="22"/>
        </w:rPr>
        <w:t>3. Сборка коробки передач /2/</w:t>
      </w:r>
    </w:p>
    <w:p>
      <w:pPr>
        <w:shd w:val="clear" w:color="auto" w:fill="FFFFFF"/>
        <w:ind w:firstLine="369"/>
        <w:jc w:val="both"/>
        <w:rPr>
          <w:rFonts w:cs="Times New Roman"/>
          <w:color w:val="000000"/>
        </w:rPr>
      </w:pPr>
      <w:r>
        <w:rPr>
          <w:rFonts w:cs="Times New Roman"/>
          <w:color w:val="000000"/>
        </w:rPr>
        <w:t>Сборку коробки передач проводите в последо</w:t>
      </w:r>
      <w:r>
        <w:rPr>
          <w:rFonts w:cs="Times New Roman"/>
          <w:color w:val="000000"/>
        </w:rPr>
        <w:softHyphen/>
      </w:r>
      <w:r>
        <w:rPr>
          <w:rFonts w:cs="Times New Roman"/>
          <w:color w:val="000000"/>
        </w:rPr>
        <w:t>вательности, обратной разборке. При этом учиты</w:t>
      </w:r>
      <w:r>
        <w:rPr>
          <w:rFonts w:cs="Times New Roman"/>
          <w:color w:val="000000"/>
        </w:rPr>
        <w:softHyphen/>
      </w:r>
      <w:r>
        <w:rPr>
          <w:rFonts w:cs="Times New Roman"/>
          <w:color w:val="000000"/>
        </w:rPr>
        <w:t>вайте следующее:</w:t>
      </w:r>
    </w:p>
    <w:p>
      <w:pPr>
        <w:shd w:val="clear" w:color="auto" w:fill="FFFFFF"/>
        <w:ind w:firstLine="369"/>
        <w:jc w:val="both"/>
        <w:rPr>
          <w:rFonts w:cs="Times New Roman"/>
          <w:color w:val="000000"/>
        </w:rPr>
      </w:pPr>
      <w:r>
        <w:rPr>
          <w:rFonts w:cs="Times New Roman"/>
          <w:color w:val="000000"/>
        </w:rPr>
        <w:t>- прежде чем крепить шарнир тяги и рычаг вы</w:t>
      </w:r>
      <w:r>
        <w:rPr>
          <w:rFonts w:cs="Times New Roman"/>
          <w:color w:val="000000"/>
        </w:rPr>
        <w:softHyphen/>
      </w:r>
      <w:r>
        <w:rPr>
          <w:rFonts w:cs="Times New Roman"/>
          <w:color w:val="000000"/>
        </w:rPr>
        <w:t>бора к штоку выбора передач, обезжирьте резьбовые отверстия в корпусе шарнира и в ступице рычага, а также винты крепления, нанесите на резьбу винтов специальный клей ТБ-1324 и затяните их.</w:t>
      </w:r>
    </w:p>
    <w:p>
      <w:pPr>
        <w:shd w:val="clear" w:color="auto" w:fill="FFFFFF"/>
        <w:ind w:firstLine="369"/>
        <w:jc w:val="both"/>
        <w:rPr>
          <w:rFonts w:cs="Times New Roman"/>
          <w:i/>
          <w:iCs/>
          <w:color w:val="000000"/>
        </w:rPr>
      </w:pPr>
      <w:r>
        <w:rPr>
          <w:rFonts w:cs="Times New Roman"/>
          <w:i/>
          <w:iCs/>
          <w:color w:val="000000"/>
          <w:u w:val="single"/>
        </w:rPr>
        <w:t>Примечание.</w:t>
      </w:r>
      <w:r>
        <w:rPr>
          <w:rFonts w:cs="Times New Roman"/>
          <w:i/>
          <w:iCs/>
          <w:color w:val="000000"/>
        </w:rPr>
        <w:t xml:space="preserve"> Винты крепления рычага и шарнира имеют разную дли</w:t>
      </w:r>
      <w:r>
        <w:rPr>
          <w:rFonts w:cs="Times New Roman"/>
          <w:i/>
          <w:iCs/>
          <w:color w:val="000000"/>
        </w:rPr>
        <w:softHyphen/>
      </w:r>
      <w:r>
        <w:rPr>
          <w:rFonts w:cs="Times New Roman"/>
          <w:i/>
          <w:iCs/>
          <w:color w:val="000000"/>
        </w:rPr>
        <w:t>ну, покрытие и моменты затяжки. Винт крепления рыча</w:t>
      </w:r>
      <w:r>
        <w:rPr>
          <w:rFonts w:cs="Times New Roman"/>
          <w:i/>
          <w:iCs/>
          <w:color w:val="000000"/>
        </w:rPr>
        <w:softHyphen/>
      </w:r>
      <w:r>
        <w:rPr>
          <w:rFonts w:cs="Times New Roman"/>
          <w:i/>
          <w:iCs/>
          <w:color w:val="000000"/>
        </w:rPr>
        <w:t>га фосфатирован (темного цвета) длиной 19,5 мм, мо</w:t>
      </w:r>
      <w:r>
        <w:rPr>
          <w:rFonts w:cs="Times New Roman"/>
          <w:i/>
          <w:iCs/>
          <w:color w:val="000000"/>
        </w:rPr>
        <w:softHyphen/>
      </w:r>
      <w:r>
        <w:rPr>
          <w:rFonts w:cs="Times New Roman"/>
          <w:i/>
          <w:iCs/>
          <w:color w:val="000000"/>
        </w:rPr>
        <w:t>мент его затяжки 33,6 Н</w:t>
      </w:r>
      <w:r>
        <w:rPr>
          <w:rFonts w:cs="Times New Roman"/>
          <w:i/>
          <w:iCs/>
          <w:color w:val="000000"/>
          <w:cs/>
        </w:rPr>
        <w:t>ּ</w:t>
      </w:r>
      <w:r>
        <w:rPr>
          <w:rFonts w:cs="Times New Roman"/>
          <w:i/>
          <w:iCs/>
          <w:color w:val="000000"/>
        </w:rPr>
        <w:t>м (3,4 кгс</w:t>
      </w:r>
      <w:r>
        <w:rPr>
          <w:rFonts w:cs="Times New Roman"/>
          <w:i/>
          <w:iCs/>
          <w:color w:val="000000"/>
          <w:cs/>
        </w:rPr>
        <w:t>ּ</w:t>
      </w:r>
      <w:r>
        <w:rPr>
          <w:rFonts w:cs="Times New Roman"/>
          <w:i/>
          <w:iCs/>
          <w:color w:val="000000"/>
        </w:rPr>
        <w:t>м), а винт крепле</w:t>
      </w:r>
      <w:r>
        <w:rPr>
          <w:rFonts w:cs="Times New Roman"/>
          <w:i/>
          <w:iCs/>
          <w:color w:val="000000"/>
        </w:rPr>
        <w:softHyphen/>
      </w:r>
      <w:r>
        <w:rPr>
          <w:rFonts w:cs="Times New Roman"/>
          <w:i/>
          <w:iCs/>
          <w:color w:val="000000"/>
        </w:rPr>
        <w:t>ния шарнира - кадмирован (золотистого цвета), длиной 24 мм, момент его затяжки 19,1 Н</w:t>
      </w:r>
      <w:r>
        <w:rPr>
          <w:rFonts w:cs="Times New Roman"/>
          <w:i/>
          <w:iCs/>
          <w:color w:val="000000"/>
          <w:cs/>
        </w:rPr>
        <w:t>ּ</w:t>
      </w:r>
      <w:r>
        <w:rPr>
          <w:rFonts w:cs="Times New Roman"/>
          <w:i/>
          <w:iCs/>
          <w:color w:val="000000"/>
        </w:rPr>
        <w:t>м (1,95 кгс</w:t>
      </w:r>
      <w:r>
        <w:rPr>
          <w:rFonts w:cs="Times New Roman"/>
          <w:i/>
          <w:iCs/>
          <w:color w:val="000000"/>
          <w:cs/>
        </w:rPr>
        <w:t>ּ</w:t>
      </w:r>
      <w:r>
        <w:rPr>
          <w:rFonts w:cs="Times New Roman"/>
          <w:i/>
          <w:iCs/>
          <w:color w:val="000000"/>
        </w:rPr>
        <w:t>м).</w:t>
      </w:r>
    </w:p>
    <w:p>
      <w:pPr>
        <w:shd w:val="clear" w:color="auto" w:fill="FFFFFF"/>
        <w:ind w:firstLine="369"/>
        <w:jc w:val="both"/>
        <w:rPr>
          <w:rFonts w:cs="Times New Roman"/>
          <w:color w:val="000000"/>
        </w:rPr>
      </w:pPr>
      <w:r>
        <w:rPr>
          <w:rFonts w:cs="Times New Roman"/>
          <w:color w:val="000000"/>
        </w:rPr>
        <w:t>- перед установкой сальников первичного ва</w:t>
      </w:r>
      <w:r>
        <w:rPr>
          <w:rFonts w:cs="Times New Roman"/>
          <w:color w:val="000000"/>
        </w:rPr>
        <w:softHyphen/>
      </w:r>
      <w:r>
        <w:rPr>
          <w:rFonts w:cs="Times New Roman"/>
          <w:color w:val="000000"/>
        </w:rPr>
        <w:t>ла, сальников полуосей и штока выбора передач, а так же вала вилки выключения сцепления смажь</w:t>
      </w:r>
      <w:r>
        <w:rPr>
          <w:rFonts w:cs="Times New Roman"/>
          <w:color w:val="000000"/>
        </w:rPr>
        <w:softHyphen/>
      </w:r>
      <w:r>
        <w:rPr>
          <w:rFonts w:cs="Times New Roman"/>
          <w:color w:val="000000"/>
        </w:rPr>
        <w:t>те тонким слоем смазки ЛИТОЛ-24 рабочую поверхность сальников и смазкой ШРУС-4 втулки вала вилки выключения сцепления;</w:t>
      </w:r>
    </w:p>
    <w:p>
      <w:pPr>
        <w:shd w:val="clear" w:color="auto" w:fill="FFFFFF"/>
        <w:ind w:firstLine="369"/>
        <w:jc w:val="both"/>
        <w:rPr>
          <w:rFonts w:cs="Times New Roman"/>
          <w:color w:val="000000"/>
        </w:rPr>
      </w:pPr>
      <w:r>
        <w:rPr>
          <w:rFonts w:cs="Times New Roman"/>
          <w:color w:val="000000"/>
        </w:rPr>
        <w:t>- после установки штока выбора передач в картер сцепления, проверьте, чтобы фланец нако</w:t>
      </w:r>
      <w:r>
        <w:rPr>
          <w:rFonts w:cs="Times New Roman"/>
          <w:color w:val="000000"/>
        </w:rPr>
        <w:softHyphen/>
      </w:r>
      <w:r>
        <w:rPr>
          <w:rFonts w:cs="Times New Roman"/>
          <w:color w:val="000000"/>
        </w:rPr>
        <w:t>нечника шарнира входил внутрь канавки чехла по всему периметру;</w:t>
      </w:r>
    </w:p>
    <w:p>
      <w:pPr>
        <w:shd w:val="clear" w:color="auto" w:fill="FFFFFF"/>
        <w:ind w:firstLine="369"/>
        <w:jc w:val="both"/>
        <w:rPr>
          <w:rFonts w:cs="Times New Roman"/>
          <w:color w:val="000000"/>
        </w:rPr>
      </w:pPr>
      <w:r>
        <w:rPr>
          <w:rFonts w:cs="Times New Roman"/>
          <w:color w:val="000000"/>
        </w:rPr>
        <w:t>- заложите смазку ЛСЦ-15 в шаровую опору рычага переключения передач;</w:t>
      </w:r>
    </w:p>
    <w:p>
      <w:pPr>
        <w:shd w:val="clear" w:color="auto" w:fill="FFFFFF"/>
        <w:ind w:firstLine="369"/>
        <w:jc w:val="both"/>
        <w:rPr>
          <w:rFonts w:cs="Times New Roman"/>
          <w:color w:val="000000"/>
        </w:rPr>
      </w:pPr>
      <w:r>
        <w:rPr>
          <w:rFonts w:cs="Times New Roman"/>
          <w:color w:val="000000"/>
        </w:rPr>
        <w:t>- крепежные детали затягивайте моментами, указанными в приложении 1;</w:t>
      </w:r>
    </w:p>
    <w:p>
      <w:pPr>
        <w:shd w:val="clear" w:color="auto" w:fill="FFFFFF"/>
        <w:ind w:firstLine="369"/>
        <w:jc w:val="both"/>
        <w:rPr>
          <w:rFonts w:cs="Times New Roman"/>
          <w:color w:val="000000"/>
        </w:rPr>
      </w:pPr>
      <w:r>
        <w:rPr>
          <w:rFonts w:cs="Times New Roman"/>
          <w:color w:val="000000"/>
        </w:rPr>
        <w:t>- вторичный вал собирайте в последователь</w:t>
      </w:r>
      <w:r>
        <w:rPr>
          <w:rFonts w:cs="Times New Roman"/>
          <w:color w:val="000000"/>
        </w:rPr>
        <w:softHyphen/>
      </w:r>
      <w:r>
        <w:rPr>
          <w:rFonts w:cs="Times New Roman"/>
          <w:color w:val="000000"/>
        </w:rPr>
        <w:t>ности, обратной разборке, заменив стопорные кольца синхронизаторов новыми. После запрес</w:t>
      </w:r>
      <w:r>
        <w:rPr>
          <w:rFonts w:cs="Times New Roman"/>
          <w:color w:val="000000"/>
        </w:rPr>
        <w:softHyphen/>
      </w:r>
      <w:r>
        <w:rPr>
          <w:rFonts w:cs="Times New Roman"/>
          <w:color w:val="000000"/>
        </w:rPr>
        <w:t>совки ведущей шестерни главной передачи, уста</w:t>
      </w:r>
      <w:r>
        <w:rPr>
          <w:rFonts w:cs="Times New Roman"/>
          <w:color w:val="000000"/>
        </w:rPr>
        <w:softHyphen/>
      </w:r>
      <w:r>
        <w:rPr>
          <w:rFonts w:cs="Times New Roman"/>
          <w:color w:val="000000"/>
        </w:rPr>
        <w:t>новите стопорное кольцо и убедитесь, что оно пол</w:t>
      </w:r>
      <w:r>
        <w:rPr>
          <w:rFonts w:cs="Times New Roman"/>
          <w:color w:val="000000"/>
        </w:rPr>
        <w:softHyphen/>
      </w:r>
      <w:r>
        <w:rPr>
          <w:rFonts w:cs="Times New Roman"/>
          <w:color w:val="000000"/>
        </w:rPr>
        <w:t>ностью разместилось в канавке. Внутреннее коль</w:t>
      </w:r>
      <w:r>
        <w:rPr>
          <w:rFonts w:cs="Times New Roman"/>
          <w:color w:val="000000"/>
        </w:rPr>
        <w:softHyphen/>
      </w:r>
      <w:r>
        <w:rPr>
          <w:rFonts w:cs="Times New Roman"/>
          <w:color w:val="000000"/>
        </w:rPr>
        <w:t>цо подшипника вторичного вала запрессуйте до упора в стопорное кольцо.</w:t>
      </w:r>
    </w:p>
    <w:p>
      <w:pPr>
        <w:shd w:val="clear" w:color="auto" w:fill="FFFFFF"/>
        <w:ind w:firstLine="369"/>
        <w:jc w:val="both"/>
        <w:rPr>
          <w:rFonts w:cs="Times New Roman"/>
          <w:color w:val="000000"/>
        </w:rPr>
      </w:pPr>
      <w:r>
        <w:rPr>
          <w:rFonts w:cs="Times New Roman"/>
          <w:color w:val="000000"/>
        </w:rPr>
        <w:t>При сборке синхронизатора блокирующие кольца устанавливайте так, чтобы напротив гнезд ступицы под пружины фиксаторов расположились выступы меньшей высоты, а не большей, иначе по</w:t>
      </w:r>
      <w:r>
        <w:rPr>
          <w:rFonts w:cs="Times New Roman"/>
          <w:color w:val="000000"/>
        </w:rPr>
        <w:softHyphen/>
      </w:r>
      <w:r>
        <w:rPr>
          <w:rFonts w:cs="Times New Roman"/>
          <w:color w:val="000000"/>
        </w:rPr>
        <w:t>сле сборки не будут переключаться передачи.</w:t>
      </w:r>
    </w:p>
    <w:p>
      <w:pPr>
        <w:shd w:val="clear" w:color="auto" w:fill="FFFFFF"/>
        <w:ind w:firstLine="369"/>
        <w:jc w:val="both"/>
        <w:rPr>
          <w:rFonts w:cs="Times New Roman"/>
          <w:color w:val="000000"/>
        </w:rPr>
      </w:pPr>
      <w:r>
        <w:rPr>
          <w:rFonts w:cs="Times New Roman"/>
          <w:color w:val="000000"/>
        </w:rPr>
        <w:t>Для облегчения установки фиксатора, на его шарик нанесите немного консистентной смазки, вложите его в сухарь и, отжав пружину отверткой в сторону его гнезда, установите на место сухарь в сборе с шариком. При этом напротив шарика должно быть расположено гнездо (наибольшей глубины) в скользящей муфте.</w:t>
      </w:r>
    </w:p>
    <w:p>
      <w:pPr>
        <w:shd w:val="clear" w:color="auto" w:fill="FFFFFF"/>
        <w:ind w:firstLine="369"/>
        <w:jc w:val="both"/>
        <w:rPr>
          <w:rFonts w:cs="Times New Roman"/>
          <w:color w:val="000000"/>
        </w:rPr>
      </w:pPr>
      <w:r>
        <w:rPr>
          <w:rFonts w:cs="Times New Roman"/>
          <w:color w:val="000000"/>
        </w:rPr>
        <w:t>Сборку дифференциала проводите в последо</w:t>
      </w:r>
      <w:r>
        <w:rPr>
          <w:rFonts w:cs="Times New Roman"/>
          <w:color w:val="000000"/>
        </w:rPr>
        <w:softHyphen/>
      </w:r>
      <w:r>
        <w:rPr>
          <w:rFonts w:cs="Times New Roman"/>
          <w:color w:val="000000"/>
        </w:rPr>
        <w:t>вательности, обратной разборке, предварительно смазав маслом полуосевые шестерни и сателлиты. Осевой зазор шестерни полуоси должен быть не более 0,4 мм, а момент сопротивления вращению шестерен дифференциала не должен превышать 10,0 Н</w:t>
      </w:r>
      <w:r>
        <w:rPr>
          <w:rFonts w:cs="Times New Roman"/>
          <w:color w:val="000000"/>
          <w:szCs w:val="21"/>
          <w:cs/>
        </w:rPr>
        <w:t>ּ</w:t>
      </w:r>
      <w:r>
        <w:rPr>
          <w:rFonts w:cs="Times New Roman"/>
          <w:color w:val="000000"/>
        </w:rPr>
        <w:t>м (1,0 кгс</w:t>
      </w:r>
      <w:r>
        <w:rPr>
          <w:rFonts w:cs="Times New Roman"/>
          <w:color w:val="000000"/>
          <w:szCs w:val="21"/>
          <w:cs/>
        </w:rPr>
        <w:t>ּ</w:t>
      </w:r>
      <w:r>
        <w:rPr>
          <w:rFonts w:cs="Times New Roman"/>
          <w:color w:val="000000"/>
        </w:rPr>
        <w:t>м). При увеличенном зазоре, являющемся признаком износа деталей диффе</w:t>
      </w:r>
      <w:r>
        <w:rPr>
          <w:rFonts w:cs="Times New Roman"/>
          <w:color w:val="000000"/>
        </w:rPr>
        <w:softHyphen/>
      </w:r>
      <w:r>
        <w:rPr>
          <w:rFonts w:cs="Times New Roman"/>
          <w:color w:val="000000"/>
        </w:rPr>
        <w:t>ренциала, замените изношенные детали новыми.</w:t>
      </w:r>
    </w:p>
    <w:p>
      <w:pPr>
        <w:shd w:val="clear" w:color="auto" w:fill="FFFFFF"/>
        <w:ind w:firstLine="369"/>
        <w:jc w:val="both"/>
        <w:rPr>
          <w:rFonts w:cs="Times New Roman"/>
          <w:color w:val="000000"/>
        </w:rPr>
      </w:pPr>
      <w:r>
        <w:rPr>
          <w:rFonts w:cs="Times New Roman"/>
          <w:color w:val="000000"/>
        </w:rPr>
        <w:t>Оправкой 67.7853.9565 напрессуйте на короб</w:t>
      </w:r>
      <w:r>
        <w:rPr>
          <w:rFonts w:cs="Times New Roman"/>
          <w:color w:val="000000"/>
        </w:rPr>
        <w:softHyphen/>
      </w:r>
      <w:r>
        <w:rPr>
          <w:rFonts w:cs="Times New Roman"/>
          <w:color w:val="000000"/>
        </w:rPr>
        <w:t>ку дифференциала внутренние кольца подшипни</w:t>
      </w:r>
      <w:r>
        <w:rPr>
          <w:rFonts w:cs="Times New Roman"/>
          <w:color w:val="000000"/>
        </w:rPr>
        <w:softHyphen/>
      </w:r>
      <w:r>
        <w:rPr>
          <w:rFonts w:cs="Times New Roman"/>
          <w:color w:val="000000"/>
        </w:rPr>
        <w:t>ков, предварительно установив ведущую шестер</w:t>
      </w:r>
      <w:r>
        <w:rPr>
          <w:rFonts w:cs="Times New Roman"/>
          <w:color w:val="000000"/>
        </w:rPr>
        <w:softHyphen/>
      </w:r>
      <w:r>
        <w:rPr>
          <w:rFonts w:cs="Times New Roman"/>
          <w:color w:val="000000"/>
        </w:rPr>
        <w:t>ню привода спидометра.</w:t>
      </w:r>
    </w:p>
    <w:p>
      <w:pPr>
        <w:shd w:val="clear" w:color="auto" w:fill="FFFFFF"/>
        <w:ind w:firstLine="369"/>
        <w:jc w:val="both"/>
        <w:rPr>
          <w:rFonts w:cs="Times New Roman"/>
          <w:color w:val="000000"/>
        </w:rPr>
      </w:pPr>
      <w:r>
        <w:rPr>
          <w:rFonts w:cs="Times New Roman"/>
          <w:color w:val="000000"/>
        </w:rPr>
        <w:t>Установив картер сцепления на стенд для сборки коробки передач, оправкой 67.7853.9563 запрессуйте в гнездо сальник штока, а затем вставьте в отверстие картера шток выбора пере</w:t>
      </w:r>
      <w:r>
        <w:rPr>
          <w:rFonts w:cs="Times New Roman"/>
          <w:color w:val="000000"/>
        </w:rPr>
        <w:softHyphen/>
      </w:r>
      <w:r>
        <w:rPr>
          <w:rFonts w:cs="Times New Roman"/>
          <w:color w:val="000000"/>
        </w:rPr>
        <w:t>дач и закрепите на нем рычаг штока.</w:t>
      </w:r>
    </w:p>
    <w:p>
      <w:pPr>
        <w:ind w:firstLine="369"/>
        <w:jc w:val="both"/>
        <w:rPr>
          <w:rFonts w:cs="Times New Roman"/>
          <w:color w:val="000000"/>
        </w:rPr>
      </w:pPr>
      <w:r>
        <w:rPr>
          <w:rFonts w:cs="Times New Roman"/>
          <w:color w:val="000000"/>
        </w:rPr>
        <w:t>В отверстие под передний подшипник вторич</w:t>
      </w:r>
      <w:r>
        <w:rPr>
          <w:rFonts w:cs="Times New Roman"/>
          <w:color w:val="000000"/>
        </w:rPr>
        <w:softHyphen/>
      </w:r>
      <w:r>
        <w:rPr>
          <w:rFonts w:cs="Times New Roman"/>
          <w:color w:val="000000"/>
        </w:rPr>
        <w:t>ного вала установите маслосборник и оправкой 67.7853.9574 запрессуйте в гнезда картера сцеп</w:t>
      </w:r>
      <w:r>
        <w:rPr>
          <w:rFonts w:cs="Times New Roman"/>
          <w:color w:val="000000"/>
        </w:rPr>
        <w:softHyphen/>
      </w:r>
      <w:r>
        <w:rPr>
          <w:rFonts w:cs="Times New Roman"/>
          <w:color w:val="000000"/>
        </w:rPr>
        <w:t>ления наружные кольца роликовых подшипников первичного и вторичного валов в сборе с сепарато</w:t>
      </w:r>
      <w:r>
        <w:rPr>
          <w:rFonts w:cs="Times New Roman"/>
          <w:color w:val="000000"/>
        </w:rPr>
        <w:softHyphen/>
      </w:r>
      <w:r>
        <w:rPr>
          <w:rFonts w:cs="Times New Roman"/>
          <w:color w:val="000000"/>
        </w:rPr>
        <w:t>рами (рис. 11). На первичный вал напрессуйте внутреннее кольцо переднего подшипника. На</w:t>
      </w:r>
      <w:r>
        <w:rPr>
          <w:rFonts w:cs="Times New Roman"/>
          <w:color w:val="000000"/>
        </w:rPr>
        <w:softHyphen/>
      </w:r>
      <w:r>
        <w:rPr>
          <w:rFonts w:cs="Times New Roman"/>
          <w:color w:val="000000"/>
        </w:rPr>
        <w:t>ружные кольца подшипников дифференциала за</w:t>
      </w:r>
      <w:r>
        <w:rPr>
          <w:rFonts w:cs="Times New Roman"/>
          <w:color w:val="000000"/>
        </w:rPr>
        <w:softHyphen/>
      </w:r>
      <w:r>
        <w:rPr>
          <w:rFonts w:cs="Times New Roman"/>
          <w:color w:val="000000"/>
        </w:rPr>
        <w:t>прессовывайте оправкой 67.7853.9575.</w:t>
      </w:r>
    </w:p>
    <w:p>
      <w:pPr>
        <w:shd w:val="clear" w:color="auto" w:fill="FFFFFF"/>
        <w:ind w:firstLine="369"/>
        <w:jc w:val="both"/>
        <w:rPr>
          <w:rFonts w:cs="Times New Roman"/>
          <w:color w:val="000000"/>
        </w:rPr>
      </w:pPr>
      <w:r>
        <w:rPr>
          <w:rFonts w:cs="Times New Roman"/>
          <w:color w:val="000000"/>
        </w:rPr>
        <w:t>Установите механизм выбора передач, убедив</w:t>
      </w:r>
      <w:r>
        <w:rPr>
          <w:rFonts w:cs="Times New Roman"/>
          <w:color w:val="000000"/>
        </w:rPr>
        <w:softHyphen/>
      </w:r>
      <w:r>
        <w:rPr>
          <w:rFonts w:cs="Times New Roman"/>
          <w:color w:val="000000"/>
        </w:rPr>
        <w:t>шись, что рычаг штока выбора передач правильно за</w:t>
      </w:r>
      <w:r>
        <w:rPr>
          <w:rFonts w:cs="Times New Roman"/>
          <w:color w:val="000000"/>
        </w:rPr>
        <w:softHyphen/>
      </w:r>
      <w:r>
        <w:rPr>
          <w:rFonts w:cs="Times New Roman"/>
          <w:color w:val="000000"/>
        </w:rPr>
        <w:t>нял свое положение относительно рычага механизма выбора передач. Закрепите механизм выбора передач.</w:t>
      </w:r>
    </w:p>
    <w:p>
      <w:pPr>
        <w:shd w:val="clear" w:color="auto" w:fill="FFFFFF"/>
        <w:ind w:firstLine="369"/>
        <w:jc w:val="both"/>
        <w:rPr>
          <w:rFonts w:cs="Times New Roman"/>
          <w:color w:val="000000"/>
        </w:rPr>
      </w:pPr>
      <w:r>
        <w:rPr>
          <w:rFonts w:cs="Times New Roman"/>
          <w:color w:val="000000"/>
        </w:rPr>
        <w:t>Запрессуйте сальники полуосей, при этом обра</w:t>
      </w:r>
      <w:r>
        <w:rPr>
          <w:rFonts w:cs="Times New Roman"/>
          <w:color w:val="000000"/>
        </w:rPr>
        <w:softHyphen/>
      </w:r>
      <w:r>
        <w:rPr>
          <w:rFonts w:cs="Times New Roman"/>
          <w:color w:val="000000"/>
        </w:rPr>
        <w:t>тите внимание, что для правой полуоси, т.е. в картере сцепления сальник должен быть с правой насечкой, а в картере коробки передач для левой полуоси – сальник с левой насечкой и направление стрелок на корпусах сальников должно совпадать с направ</w:t>
      </w:r>
      <w:r>
        <w:rPr>
          <w:rFonts w:cs="Times New Roman"/>
          <w:color w:val="000000"/>
        </w:rPr>
        <w:softHyphen/>
      </w:r>
      <w:r>
        <w:rPr>
          <w:rFonts w:cs="Times New Roman"/>
          <w:color w:val="000000"/>
        </w:rPr>
        <w:t xml:space="preserve">лением вращения привода колес при переднем ходе автомобиля. Запрессуйте сальник первичного вала в картер сцепления, выдержав размер (4,2 </w:t>
      </w:r>
      <w:r>
        <w:rPr>
          <w:color w:val="000000"/>
        </w:rPr>
        <w:t>±</w:t>
      </w:r>
      <w:r>
        <w:rPr>
          <w:rFonts w:cs="Times New Roman"/>
          <w:color w:val="000000"/>
        </w:rPr>
        <w:t xml:space="preserve"> 0,2) мм (см. рис. 16) так, чтобы рабочая кромка сальника расположилась на полированном пояске вала.</w:t>
      </w:r>
    </w:p>
    <w:p>
      <w:pPr>
        <w:shd w:val="clear" w:color="auto" w:fill="FFFFFF"/>
        <w:ind w:firstLine="369"/>
        <w:jc w:val="both"/>
        <w:rPr>
          <w:rFonts w:ascii="Times New Roman" w:hAnsi="Times New Roman" w:cs="Times New Roman"/>
          <w:sz w:val="24"/>
          <w:szCs w:val="24"/>
        </w:rPr>
      </w:pPr>
    </w:p>
    <w:p>
      <w:pPr>
        <w:jc w:val="center"/>
        <w:rPr>
          <w:rFonts w:cs="Times New Roman"/>
          <w:iCs/>
          <w:color w:val="000000"/>
          <w:sz w:val="16"/>
          <w:szCs w:val="21"/>
        </w:rPr>
      </w:pPr>
      <w:r>
        <w:rPr>
          <w:rFonts w:cs="Times New Roman"/>
          <w:sz w:val="16"/>
          <w:szCs w:val="24"/>
        </w:rPr>
        <w:pict>
          <v:shape id="_x0000_i1074" o:spt="75" type="#_x0000_t75" style="height:180.5pt;width:157pt;" filled="t" o:preferrelative="t" stroked="f" coordsize="21600,21600">
            <v:path/>
            <v:fill on="t" color2="#000000" focussize="0,0"/>
            <v:stroke on="f" joinstyle="miter"/>
            <v:imagedata r:id="rId62" o:title=""/>
            <o:lock v:ext="edit" aspectratio="t"/>
            <w10:wrap type="none"/>
            <w10:anchorlock/>
          </v:shape>
        </w:pict>
      </w:r>
    </w:p>
    <w:p>
      <w:pPr>
        <w:shd w:val="clear" w:color="auto" w:fill="FFFFFF"/>
        <w:jc w:val="center"/>
        <w:rPr>
          <w:rFonts w:cs="Times New Roman"/>
          <w:iCs/>
          <w:color w:val="000000"/>
          <w:sz w:val="16"/>
          <w:szCs w:val="21"/>
        </w:rPr>
      </w:pPr>
    </w:p>
    <w:p>
      <w:pPr>
        <w:shd w:val="clear" w:color="auto" w:fill="FFFFFF"/>
        <w:jc w:val="center"/>
        <w:rPr>
          <w:rFonts w:cs="Times New Roman"/>
          <w:iCs/>
          <w:color w:val="000000"/>
          <w:sz w:val="16"/>
          <w:szCs w:val="21"/>
        </w:rPr>
      </w:pPr>
      <w:r>
        <w:rPr>
          <w:rFonts w:cs="Times New Roman"/>
          <w:iCs/>
          <w:color w:val="000000"/>
          <w:sz w:val="16"/>
          <w:szCs w:val="21"/>
        </w:rPr>
        <w:t>Рис.11. Запрессовка подшипника вторичного вала: 1 - оправка 67.7853.9574</w:t>
      </w:r>
    </w:p>
    <w:p>
      <w:pPr>
        <w:shd w:val="clear" w:color="auto" w:fill="FFFFFF"/>
        <w:ind w:firstLine="369"/>
        <w:jc w:val="both"/>
        <w:rPr>
          <w:rFonts w:ascii="Times New Roman" w:hAnsi="Times New Roman" w:cs="Times New Roman"/>
          <w:sz w:val="24"/>
          <w:szCs w:val="24"/>
        </w:rPr>
      </w:pPr>
    </w:p>
    <w:p>
      <w:pPr>
        <w:ind w:firstLine="369"/>
        <w:jc w:val="both"/>
        <w:rPr>
          <w:rFonts w:cs="Times New Roman"/>
          <w:color w:val="000000"/>
        </w:rPr>
      </w:pPr>
      <w:r>
        <w:rPr>
          <w:rFonts w:cs="Times New Roman"/>
          <w:color w:val="000000"/>
        </w:rPr>
        <w:t>Установите в картер дифференциал. Чтобы полуосевые шестерни при сборке не сместились с посадочных мест, зафиксируйте одну из них со стороны картера сцепления технологической оп</w:t>
      </w:r>
      <w:r>
        <w:rPr>
          <w:rFonts w:cs="Times New Roman"/>
          <w:color w:val="000000"/>
        </w:rPr>
        <w:softHyphen/>
      </w:r>
      <w:r>
        <w:rPr>
          <w:rFonts w:cs="Times New Roman"/>
          <w:color w:val="000000"/>
        </w:rPr>
        <w:t>равкой или заглушкой, применяемой при транс</w:t>
      </w:r>
      <w:r>
        <w:rPr>
          <w:rFonts w:cs="Times New Roman"/>
          <w:color w:val="000000"/>
        </w:rPr>
        <w:softHyphen/>
      </w:r>
      <w:r>
        <w:rPr>
          <w:rFonts w:cs="Times New Roman"/>
          <w:color w:val="000000"/>
        </w:rPr>
        <w:t>портировке коробки передач.</w:t>
      </w:r>
    </w:p>
    <w:p>
      <w:pPr>
        <w:shd w:val="clear" w:color="auto" w:fill="FFFFFF"/>
        <w:ind w:firstLine="369"/>
        <w:jc w:val="both"/>
        <w:rPr>
          <w:rFonts w:cs="Times New Roman"/>
          <w:color w:val="000000"/>
        </w:rPr>
      </w:pPr>
      <w:r>
        <w:rPr>
          <w:rFonts w:cs="Times New Roman"/>
          <w:color w:val="000000"/>
        </w:rPr>
        <w:t>Напрессуйте на первичный и вторичный валы сцепления одновременно первичный и вторичный валы в сборе с шестернями. После чего установите ось с шестерней заднего хода, при этом следите, чтобы вилка заднего хода вошла в паз промежуточ</w:t>
      </w:r>
      <w:r>
        <w:rPr>
          <w:rFonts w:cs="Times New Roman"/>
          <w:color w:val="000000"/>
        </w:rPr>
        <w:softHyphen/>
      </w:r>
      <w:r>
        <w:rPr>
          <w:rFonts w:cs="Times New Roman"/>
          <w:color w:val="000000"/>
        </w:rPr>
        <w:t>ной шестерни. Затем установите штоки переключе</w:t>
      </w:r>
      <w:r>
        <w:rPr>
          <w:rFonts w:cs="Times New Roman"/>
          <w:color w:val="000000"/>
        </w:rPr>
        <w:softHyphen/>
      </w:r>
      <w:r>
        <w:rPr>
          <w:rFonts w:cs="Times New Roman"/>
          <w:color w:val="000000"/>
        </w:rPr>
        <w:t>ния передач и закрепите вилки на штоках (рис. 12).</w:t>
      </w:r>
    </w:p>
    <w:p>
      <w:pPr>
        <w:shd w:val="clear" w:color="auto" w:fill="FFFFFF"/>
        <w:ind w:firstLine="369"/>
        <w:jc w:val="both"/>
        <w:rPr>
          <w:rFonts w:cs="Times New Roman"/>
          <w:color w:val="000000"/>
        </w:rPr>
      </w:pPr>
    </w:p>
    <w:p>
      <w:pPr>
        <w:shd w:val="clear" w:color="auto" w:fill="FFFFFF"/>
        <w:jc w:val="center"/>
        <w:rPr>
          <w:rFonts w:cs="Times New Roman"/>
          <w:iCs/>
          <w:color w:val="000000"/>
          <w:sz w:val="16"/>
          <w:szCs w:val="21"/>
        </w:rPr>
      </w:pPr>
      <w:r>
        <w:rPr>
          <w:rFonts w:cs="Times New Roman"/>
          <w:sz w:val="16"/>
          <w:szCs w:val="24"/>
        </w:rPr>
        <w:pict>
          <v:shape id="_x0000_i1075" o:spt="75" type="#_x0000_t75" style="height:135.5pt;width:235.5pt;" filled="t" o:preferrelative="t" stroked="f" coordsize="21600,21600">
            <v:path/>
            <v:fill on="t" color2="#000000" focussize="0,0"/>
            <v:stroke on="f" joinstyle="miter"/>
            <v:imagedata r:id="rId63" gain="72817f" o:title=""/>
            <o:lock v:ext="edit" aspectratio="t"/>
            <w10:wrap type="none"/>
            <w10:anchorlock/>
          </v:shape>
        </w:pict>
      </w:r>
    </w:p>
    <w:p>
      <w:pPr>
        <w:shd w:val="clear" w:color="auto" w:fill="FFFFFF"/>
        <w:jc w:val="center"/>
        <w:rPr>
          <w:rFonts w:cs="Times New Roman"/>
          <w:iCs/>
          <w:color w:val="000000"/>
          <w:sz w:val="16"/>
          <w:szCs w:val="21"/>
        </w:rPr>
      </w:pPr>
      <w:r>
        <w:rPr>
          <w:rFonts w:cs="Times New Roman"/>
          <w:iCs/>
          <w:color w:val="000000"/>
          <w:sz w:val="16"/>
          <w:szCs w:val="21"/>
        </w:rPr>
        <w:t>Рис.12. Установка штоков и вилок переключения передач</w:t>
      </w:r>
    </w:p>
    <w:p>
      <w:pPr>
        <w:shd w:val="clear" w:color="auto" w:fill="FFFFFF"/>
        <w:ind w:firstLine="369"/>
        <w:jc w:val="both"/>
        <w:rPr>
          <w:rFonts w:cs="Times New Roman"/>
          <w:color w:val="000000"/>
        </w:rPr>
      </w:pPr>
    </w:p>
    <w:p>
      <w:pPr>
        <w:shd w:val="clear" w:color="auto" w:fill="FFFFFF"/>
        <w:ind w:firstLine="369"/>
        <w:jc w:val="both"/>
        <w:rPr>
          <w:rFonts w:cs="Times New Roman"/>
          <w:color w:val="000000"/>
        </w:rPr>
      </w:pPr>
      <w:r>
        <w:rPr>
          <w:rFonts w:cs="Times New Roman"/>
          <w:color w:val="000000"/>
        </w:rPr>
        <w:t>Установите в гнездо картера магнит.</w:t>
      </w:r>
    </w:p>
    <w:p>
      <w:pPr>
        <w:shd w:val="clear" w:color="auto" w:fill="FFFFFF"/>
        <w:ind w:firstLine="369"/>
        <w:jc w:val="both"/>
        <w:rPr>
          <w:rFonts w:cs="Times New Roman"/>
          <w:color w:val="000000"/>
        </w:rPr>
      </w:pPr>
      <w:r>
        <w:rPr>
          <w:rFonts w:cs="Times New Roman"/>
          <w:color w:val="000000"/>
        </w:rPr>
        <w:t>Подберите регулировочное кольцо подшипников дифференциала, как указано ниже (см. "Подбор регу</w:t>
      </w:r>
      <w:r>
        <w:rPr>
          <w:rFonts w:cs="Times New Roman"/>
          <w:color w:val="000000"/>
        </w:rPr>
        <w:softHyphen/>
      </w:r>
      <w:r>
        <w:rPr>
          <w:rFonts w:cs="Times New Roman"/>
          <w:color w:val="000000"/>
        </w:rPr>
        <w:t>лировочного кольца подшипников дифференциала").</w:t>
      </w:r>
    </w:p>
    <w:p>
      <w:pPr>
        <w:shd w:val="clear" w:color="auto" w:fill="FFFFFF"/>
        <w:ind w:firstLine="369"/>
        <w:jc w:val="both"/>
        <w:rPr>
          <w:rFonts w:cs="Times New Roman"/>
          <w:color w:val="000000"/>
        </w:rPr>
      </w:pPr>
      <w:r>
        <w:rPr>
          <w:rFonts w:cs="Times New Roman"/>
          <w:color w:val="000000"/>
        </w:rPr>
        <w:t>Установите в гнездо картера коробки передач подобранное регулировочное кольцо и оправкой 67.7853.9575 запрессуйте наружное кольцо роли</w:t>
      </w:r>
      <w:r>
        <w:rPr>
          <w:rFonts w:cs="Times New Roman"/>
          <w:color w:val="000000"/>
        </w:rPr>
        <w:softHyphen/>
      </w:r>
      <w:r>
        <w:rPr>
          <w:rFonts w:cs="Times New Roman"/>
          <w:color w:val="000000"/>
        </w:rPr>
        <w:t>кового конического подшипника дифференциала.</w:t>
      </w:r>
    </w:p>
    <w:p>
      <w:pPr>
        <w:shd w:val="clear" w:color="auto" w:fill="FFFFFF"/>
        <w:ind w:firstLine="369"/>
        <w:jc w:val="both"/>
        <w:rPr>
          <w:rFonts w:cs="Times New Roman"/>
          <w:color w:val="000000"/>
        </w:rPr>
      </w:pPr>
      <w:r>
        <w:rPr>
          <w:rFonts w:cs="Times New Roman"/>
          <w:color w:val="000000"/>
        </w:rPr>
        <w:t>Установите на место привод спидометра.</w:t>
      </w:r>
    </w:p>
    <w:p>
      <w:pPr>
        <w:shd w:val="clear" w:color="auto" w:fill="FFFFFF"/>
        <w:ind w:firstLine="369"/>
        <w:jc w:val="both"/>
        <w:rPr>
          <w:rFonts w:cs="Times New Roman"/>
          <w:color w:val="000000"/>
        </w:rPr>
      </w:pPr>
      <w:r>
        <w:rPr>
          <w:rFonts w:cs="Times New Roman"/>
          <w:color w:val="000000"/>
        </w:rPr>
        <w:t>Перед установкой картера коробки передач на картер сцепления нанесите по периметру герметик ТБ-1215 или КЛТ-75ТМ непрерывным вали</w:t>
      </w:r>
      <w:r>
        <w:rPr>
          <w:rFonts w:cs="Times New Roman"/>
          <w:color w:val="000000"/>
        </w:rPr>
        <w:softHyphen/>
      </w:r>
      <w:r>
        <w:rPr>
          <w:rFonts w:cs="Times New Roman"/>
          <w:color w:val="000000"/>
        </w:rPr>
        <w:t>ком диаметром 2 мм.</w:t>
      </w:r>
    </w:p>
    <w:p>
      <w:pPr>
        <w:shd w:val="clear" w:color="auto" w:fill="FFFFFF"/>
        <w:ind w:firstLine="369"/>
        <w:jc w:val="both"/>
        <w:rPr>
          <w:rFonts w:cs="Times New Roman"/>
          <w:color w:val="000000"/>
        </w:rPr>
      </w:pPr>
      <w:r>
        <w:rPr>
          <w:rFonts w:cs="Times New Roman"/>
          <w:color w:val="000000"/>
        </w:rPr>
        <w:t>Установите на картер сцепления картер ко</w:t>
      </w:r>
      <w:r>
        <w:rPr>
          <w:rFonts w:cs="Times New Roman"/>
          <w:color w:val="000000"/>
        </w:rPr>
        <w:softHyphen/>
      </w:r>
      <w:r>
        <w:rPr>
          <w:rFonts w:cs="Times New Roman"/>
          <w:color w:val="000000"/>
        </w:rPr>
        <w:t>робки передач и закрепите его болтом и гайками. Установите в канавки подшипников первичного и вторичного валов установочные кольца. Установите упорную пластину и ударной дрель-отверткой завер</w:t>
      </w:r>
      <w:r>
        <w:rPr>
          <w:rFonts w:cs="Times New Roman"/>
          <w:color w:val="000000"/>
        </w:rPr>
        <w:softHyphen/>
      </w:r>
      <w:r>
        <w:rPr>
          <w:rFonts w:cs="Times New Roman"/>
          <w:color w:val="000000"/>
        </w:rPr>
        <w:t xml:space="preserve">ните винты, заменив при этом разрезные шайбы на новые. На первичный вал установите ведущую шестерню </w:t>
      </w:r>
      <w:r>
        <w:rPr>
          <w:rFonts w:cs="Times New Roman"/>
          <w:color w:val="000000"/>
          <w:lang w:val="en-US"/>
        </w:rPr>
        <w:t>V</w:t>
      </w:r>
      <w:r>
        <w:rPr>
          <w:rFonts w:cs="Times New Roman"/>
          <w:color w:val="000000"/>
        </w:rPr>
        <w:t xml:space="preserve"> передачи, на вторичный вал - шайбу, втулку, шестерню ведомую </w:t>
      </w:r>
      <w:r>
        <w:rPr>
          <w:rFonts w:cs="Times New Roman"/>
          <w:color w:val="000000"/>
          <w:lang w:val="en-US"/>
        </w:rPr>
        <w:t>V</w:t>
      </w:r>
      <w:r>
        <w:rPr>
          <w:rFonts w:cs="Times New Roman"/>
          <w:color w:val="000000"/>
        </w:rPr>
        <w:t xml:space="preserve"> передачи, блокирую</w:t>
      </w:r>
      <w:r>
        <w:rPr>
          <w:rFonts w:cs="Times New Roman"/>
          <w:color w:val="000000"/>
        </w:rPr>
        <w:softHyphen/>
      </w:r>
      <w:r>
        <w:rPr>
          <w:rFonts w:cs="Times New Roman"/>
          <w:color w:val="000000"/>
        </w:rPr>
        <w:t xml:space="preserve">щее кольцо, синхронизатор и вилку </w:t>
      </w:r>
      <w:r>
        <w:rPr>
          <w:rFonts w:cs="Times New Roman"/>
          <w:color w:val="000000"/>
          <w:lang w:val="en-US"/>
        </w:rPr>
        <w:t>V</w:t>
      </w:r>
      <w:r>
        <w:rPr>
          <w:rFonts w:cs="Times New Roman"/>
          <w:color w:val="000000"/>
        </w:rPr>
        <w:t xml:space="preserve"> передачи, упор</w:t>
      </w:r>
      <w:r>
        <w:rPr>
          <w:rFonts w:cs="Times New Roman"/>
          <w:color w:val="000000"/>
        </w:rPr>
        <w:softHyphen/>
      </w:r>
      <w:r>
        <w:rPr>
          <w:rFonts w:cs="Times New Roman"/>
          <w:color w:val="000000"/>
        </w:rPr>
        <w:t>ную пластину сухарей синхронизатора. Наверните гайки и затяните их динамометрическим ключом, после чего зачеканьте гайки. Длина зачеканки долж</w:t>
      </w:r>
      <w:r>
        <w:rPr>
          <w:rFonts w:cs="Times New Roman"/>
          <w:color w:val="000000"/>
        </w:rPr>
        <w:softHyphen/>
      </w:r>
      <w:r>
        <w:rPr>
          <w:rFonts w:cs="Times New Roman"/>
          <w:color w:val="000000"/>
        </w:rPr>
        <w:t xml:space="preserve">на быть 3,5 </w:t>
      </w:r>
      <w:r>
        <w:rPr>
          <w:color w:val="000000"/>
        </w:rPr>
        <w:t>÷</w:t>
      </w:r>
      <w:r>
        <w:rPr>
          <w:rFonts w:cs="Times New Roman"/>
          <w:color w:val="000000"/>
        </w:rPr>
        <w:t xml:space="preserve"> 4 мм и не должна переходить на резьбу вала. При заворачивании гаек на валах застопорите первичный вал приспособлением 41.7816.4070.</w:t>
      </w:r>
    </w:p>
    <w:p>
      <w:pPr>
        <w:shd w:val="clear" w:color="auto" w:fill="FFFFFF"/>
        <w:ind w:firstLine="369"/>
        <w:jc w:val="both"/>
        <w:rPr>
          <w:rFonts w:cs="Times New Roman"/>
          <w:color w:val="000000"/>
        </w:rPr>
      </w:pPr>
      <w:r>
        <w:rPr>
          <w:rFonts w:cs="Times New Roman"/>
          <w:color w:val="000000"/>
        </w:rPr>
        <w:t>Установите на место фиксаторы штоков и вил</w:t>
      </w:r>
      <w:r>
        <w:rPr>
          <w:rFonts w:cs="Times New Roman"/>
          <w:color w:val="000000"/>
        </w:rPr>
        <w:softHyphen/>
      </w:r>
      <w:r>
        <w:rPr>
          <w:rFonts w:cs="Times New Roman"/>
          <w:color w:val="000000"/>
        </w:rPr>
        <w:t xml:space="preserve">ки заднего хода, заверните пробки фиксаторов. Заверните болт крепления вилки </w:t>
      </w:r>
      <w:r>
        <w:rPr>
          <w:rFonts w:cs="Times New Roman"/>
          <w:color w:val="000000"/>
          <w:lang w:val="en-US"/>
        </w:rPr>
        <w:t>V</w:t>
      </w:r>
      <w:r>
        <w:rPr>
          <w:rFonts w:cs="Times New Roman"/>
          <w:color w:val="000000"/>
        </w:rPr>
        <w:t xml:space="preserve"> передачи. На картер коробки передач нанесите герметик ТБ-1215 или КЛТ-75ТМ непрерывным валиком ди</w:t>
      </w:r>
      <w:r>
        <w:rPr>
          <w:rFonts w:cs="Times New Roman"/>
          <w:color w:val="000000"/>
        </w:rPr>
        <w:softHyphen/>
      </w:r>
      <w:r>
        <w:rPr>
          <w:rFonts w:cs="Times New Roman"/>
          <w:color w:val="000000"/>
        </w:rPr>
        <w:t>аметром 2 мм, установите заднюю крышку и за</w:t>
      </w:r>
      <w:r>
        <w:rPr>
          <w:rFonts w:cs="Times New Roman"/>
          <w:color w:val="000000"/>
        </w:rPr>
        <w:softHyphen/>
      </w:r>
      <w:r>
        <w:rPr>
          <w:rFonts w:cs="Times New Roman"/>
          <w:color w:val="000000"/>
        </w:rPr>
        <w:t>крепите ее гайками.</w:t>
      </w:r>
    </w:p>
    <w:p>
      <w:pPr>
        <w:keepNext/>
        <w:numPr>
          <w:ilvl w:val="0"/>
          <w:numId w:val="1"/>
        </w:numPr>
        <w:shd w:val="clear" w:color="auto" w:fill="FFFFFF"/>
        <w:ind w:left="0" w:firstLine="0"/>
        <w:jc w:val="both"/>
        <w:outlineLvl w:val="0"/>
        <w:rPr>
          <w:rFonts w:cs="Times New Roman"/>
          <w:b/>
          <w:iCs/>
          <w:color w:val="000000"/>
          <w:szCs w:val="22"/>
        </w:rPr>
      </w:pPr>
      <w:r>
        <w:rPr>
          <w:rFonts w:cs="Times New Roman"/>
          <w:b/>
          <w:iCs/>
          <w:color w:val="000000"/>
          <w:szCs w:val="22"/>
        </w:rPr>
        <w:t>Подбор регулировочного кольца подшипников дифференциала</w:t>
      </w:r>
    </w:p>
    <w:p>
      <w:pPr>
        <w:shd w:val="clear" w:color="auto" w:fill="FFFFFF"/>
        <w:ind w:firstLine="369"/>
        <w:jc w:val="both"/>
        <w:rPr>
          <w:rFonts w:cs="Times New Roman"/>
          <w:color w:val="000000"/>
        </w:rPr>
      </w:pPr>
      <w:r>
        <w:rPr>
          <w:rFonts w:cs="Times New Roman"/>
          <w:color w:val="000000"/>
        </w:rPr>
        <w:t>Подшипники дифференциала должны монтиро</w:t>
      </w:r>
      <w:r>
        <w:rPr>
          <w:rFonts w:cs="Times New Roman"/>
          <w:color w:val="000000"/>
        </w:rPr>
        <w:softHyphen/>
      </w:r>
      <w:r>
        <w:rPr>
          <w:rFonts w:cs="Times New Roman"/>
          <w:color w:val="000000"/>
        </w:rPr>
        <w:t>ваться с предварительным натягом 0,25 мм (для кон</w:t>
      </w:r>
      <w:r>
        <w:rPr>
          <w:rFonts w:cs="Times New Roman"/>
          <w:color w:val="000000"/>
        </w:rPr>
        <w:softHyphen/>
      </w:r>
      <w:r>
        <w:rPr>
          <w:rFonts w:cs="Times New Roman"/>
          <w:color w:val="000000"/>
        </w:rPr>
        <w:t xml:space="preserve">троля 0,15 </w:t>
      </w:r>
      <w:r>
        <w:rPr>
          <w:color w:val="000000"/>
        </w:rPr>
        <w:t>÷</w:t>
      </w:r>
      <w:r>
        <w:rPr>
          <w:rFonts w:cs="Times New Roman"/>
          <w:color w:val="000000"/>
        </w:rPr>
        <w:t xml:space="preserve"> 0,35 мм). Натяг обеспечивается подбором толщины регулировочного кольца 13 (см. рис. 3), устанавливаемого в гнезде картера коробки передач под наружным кольцом подшипника дифференциала.</w:t>
      </w:r>
    </w:p>
    <w:p>
      <w:pPr>
        <w:shd w:val="clear" w:color="auto" w:fill="FFFFFF"/>
        <w:ind w:firstLine="369"/>
        <w:jc w:val="both"/>
        <w:rPr>
          <w:rFonts w:cs="Times New Roman"/>
          <w:color w:val="000000"/>
        </w:rPr>
      </w:pPr>
      <w:r>
        <w:rPr>
          <w:rFonts w:cs="Times New Roman"/>
          <w:color w:val="000000"/>
        </w:rPr>
        <w:t>Подбор толщины регулировочного кольца проводите при замене одной из следующих деталей: коробки дифферен</w:t>
      </w:r>
      <w:r>
        <w:rPr>
          <w:rFonts w:cs="Times New Roman"/>
          <w:color w:val="000000"/>
        </w:rPr>
        <w:softHyphen/>
      </w:r>
      <w:r>
        <w:rPr>
          <w:rFonts w:cs="Times New Roman"/>
          <w:color w:val="000000"/>
        </w:rPr>
        <w:t>циала, подшипника дифференциала и картеров сцепле</w:t>
      </w:r>
      <w:r>
        <w:rPr>
          <w:rFonts w:cs="Times New Roman"/>
          <w:color w:val="000000"/>
        </w:rPr>
        <w:softHyphen/>
      </w:r>
      <w:r>
        <w:rPr>
          <w:rFonts w:cs="Times New Roman"/>
          <w:color w:val="000000"/>
        </w:rPr>
        <w:t>ния или коробки передач.</w:t>
      </w:r>
    </w:p>
    <w:p>
      <w:pPr>
        <w:shd w:val="clear" w:color="auto" w:fill="FFFFFF"/>
        <w:ind w:firstLine="369"/>
        <w:jc w:val="both"/>
        <w:rPr>
          <w:rFonts w:cs="Times New Roman"/>
          <w:color w:val="000000"/>
          <w:szCs w:val="24"/>
        </w:rPr>
      </w:pPr>
      <w:r>
        <w:rPr>
          <w:rFonts w:cs="Times New Roman"/>
          <w:color w:val="000000"/>
          <w:szCs w:val="24"/>
        </w:rPr>
        <w:t>Определяют толщину регулировочного кольца приспособлением 67.7824.9517 в следующей по</w:t>
      </w:r>
      <w:r>
        <w:rPr>
          <w:rFonts w:cs="Times New Roman"/>
          <w:color w:val="000000"/>
          <w:szCs w:val="24"/>
        </w:rPr>
        <w:softHyphen/>
      </w:r>
      <w:r>
        <w:rPr>
          <w:rFonts w:cs="Times New Roman"/>
          <w:color w:val="000000"/>
          <w:szCs w:val="24"/>
        </w:rPr>
        <w:t>следовательности:</w:t>
      </w:r>
    </w:p>
    <w:p>
      <w:pPr>
        <w:shd w:val="clear" w:color="auto" w:fill="FFFFFF"/>
        <w:ind w:firstLine="369"/>
        <w:jc w:val="both"/>
        <w:rPr>
          <w:rFonts w:cs="Times New Roman"/>
          <w:color w:val="000000"/>
          <w:szCs w:val="22"/>
        </w:rPr>
      </w:pPr>
      <w:r>
        <w:rPr>
          <w:rFonts w:cs="Times New Roman"/>
          <w:color w:val="000000"/>
          <w:szCs w:val="22"/>
        </w:rPr>
        <w:t>- запрессуйте наружное кольцо роликового конического подшипника 3 вместе с установочным кольцом 4 (рис. 13) в картер коробки передач;</w:t>
      </w:r>
    </w:p>
    <w:p>
      <w:pPr>
        <w:shd w:val="clear" w:color="auto" w:fill="FFFFFF"/>
        <w:jc w:val="center"/>
        <w:rPr>
          <w:rFonts w:cs="Times New Roman"/>
          <w:color w:val="000000"/>
          <w:sz w:val="16"/>
          <w:szCs w:val="24"/>
        </w:rPr>
      </w:pPr>
      <w:r>
        <w:rPr>
          <w:rFonts w:cs="Times New Roman"/>
          <w:sz w:val="16"/>
          <w:szCs w:val="24"/>
        </w:rPr>
        <w:pict>
          <v:shape id="_x0000_i1076" o:spt="75" type="#_x0000_t75" style="height:207pt;width:186pt;" filled="t" o:preferrelative="t" stroked="f" coordsize="21600,21600">
            <v:path/>
            <v:fill on="t" color2="#000000" focussize="0,0"/>
            <v:stroke on="f" joinstyle="miter"/>
            <v:imagedata r:id="rId64" gain="69719f" o:title=""/>
            <o:lock v:ext="edit" aspectratio="t"/>
            <w10:wrap type="none"/>
            <w10:anchorlock/>
          </v:shape>
        </w:pict>
      </w:r>
    </w:p>
    <w:p>
      <w:pPr>
        <w:shd w:val="clear" w:color="auto" w:fill="FFFFFF"/>
        <w:jc w:val="center"/>
        <w:rPr>
          <w:rFonts w:cs="Times New Roman"/>
          <w:color w:val="000000"/>
          <w:sz w:val="16"/>
          <w:szCs w:val="24"/>
        </w:rPr>
      </w:pPr>
    </w:p>
    <w:p>
      <w:pPr>
        <w:shd w:val="clear" w:color="auto" w:fill="FFFFFF"/>
        <w:jc w:val="center"/>
        <w:rPr>
          <w:rFonts w:cs="Times New Roman"/>
          <w:iCs/>
          <w:color w:val="000000"/>
          <w:sz w:val="16"/>
          <w:szCs w:val="24"/>
        </w:rPr>
      </w:pPr>
      <w:r>
        <w:rPr>
          <w:rFonts w:cs="Times New Roman"/>
          <w:color w:val="000000"/>
          <w:sz w:val="16"/>
          <w:szCs w:val="24"/>
        </w:rPr>
        <w:t>Рис.13</w:t>
      </w:r>
      <w:r>
        <w:rPr>
          <w:rFonts w:cs="Times New Roman"/>
          <w:iCs/>
          <w:color w:val="000000"/>
          <w:sz w:val="16"/>
          <w:szCs w:val="24"/>
        </w:rPr>
        <w:t xml:space="preserve">. Схема подбора толщины регулировочного кольца подшипников дифференциала: 1 - индикатор; 2 </w:t>
      </w:r>
      <w:r>
        <w:rPr>
          <w:rFonts w:cs="Times New Roman"/>
          <w:color w:val="000000"/>
          <w:sz w:val="16"/>
          <w:szCs w:val="24"/>
        </w:rPr>
        <w:t xml:space="preserve">- </w:t>
      </w:r>
      <w:r>
        <w:rPr>
          <w:rFonts w:cs="Times New Roman"/>
          <w:iCs/>
          <w:color w:val="000000"/>
          <w:sz w:val="16"/>
          <w:szCs w:val="24"/>
        </w:rPr>
        <w:t xml:space="preserve">опорная оправка; 3 - подшипник дифференциала; </w:t>
      </w:r>
    </w:p>
    <w:p>
      <w:pPr>
        <w:shd w:val="clear" w:color="auto" w:fill="FFFFFF"/>
        <w:jc w:val="center"/>
        <w:rPr>
          <w:rFonts w:cs="Times New Roman"/>
          <w:iCs/>
          <w:color w:val="000000"/>
          <w:sz w:val="16"/>
          <w:szCs w:val="24"/>
        </w:rPr>
      </w:pPr>
      <w:r>
        <w:rPr>
          <w:rFonts w:cs="Times New Roman"/>
          <w:iCs/>
          <w:color w:val="000000"/>
          <w:sz w:val="16"/>
          <w:szCs w:val="24"/>
        </w:rPr>
        <w:t>4 - установочное кольцо (</w:t>
      </w:r>
      <w:r>
        <w:rPr>
          <w:rFonts w:cs="Times New Roman"/>
          <w:color w:val="000000"/>
          <w:sz w:val="16"/>
          <w:szCs w:val="24"/>
        </w:rPr>
        <w:t>имеет постоянную толщину, равную 1,25 мм)</w:t>
      </w:r>
      <w:r>
        <w:rPr>
          <w:rFonts w:cs="Times New Roman"/>
          <w:iCs/>
          <w:color w:val="000000"/>
          <w:sz w:val="16"/>
          <w:szCs w:val="24"/>
        </w:rPr>
        <w:t xml:space="preserve">; </w:t>
      </w:r>
    </w:p>
    <w:p>
      <w:pPr>
        <w:shd w:val="clear" w:color="auto" w:fill="FFFFFF"/>
        <w:jc w:val="center"/>
        <w:rPr>
          <w:rFonts w:cs="Times New Roman"/>
          <w:iCs/>
          <w:color w:val="000000"/>
          <w:sz w:val="16"/>
          <w:szCs w:val="24"/>
        </w:rPr>
      </w:pPr>
      <w:r>
        <w:rPr>
          <w:rFonts w:cs="Times New Roman"/>
          <w:iCs/>
          <w:color w:val="000000"/>
          <w:sz w:val="16"/>
          <w:szCs w:val="24"/>
        </w:rPr>
        <w:t>5 – оправка</w:t>
      </w:r>
    </w:p>
    <w:p>
      <w:pPr>
        <w:shd w:val="clear" w:color="auto" w:fill="FFFFFF"/>
        <w:ind w:firstLine="369"/>
        <w:jc w:val="both"/>
        <w:rPr>
          <w:rFonts w:cs="Times New Roman"/>
          <w:color w:val="000000"/>
          <w:szCs w:val="24"/>
        </w:rPr>
      </w:pPr>
      <w:r>
        <w:rPr>
          <w:rFonts w:cs="Times New Roman"/>
          <w:color w:val="000000"/>
          <w:szCs w:val="24"/>
        </w:rPr>
        <w:t>- запрессуйте наружное кольцо другого под</w:t>
      </w:r>
      <w:r>
        <w:rPr>
          <w:rFonts w:cs="Times New Roman"/>
          <w:color w:val="000000"/>
          <w:szCs w:val="24"/>
        </w:rPr>
        <w:softHyphen/>
      </w:r>
      <w:r>
        <w:rPr>
          <w:rFonts w:cs="Times New Roman"/>
          <w:color w:val="000000"/>
          <w:szCs w:val="24"/>
        </w:rPr>
        <w:t>шипника дифференциала в картер сцепления. При этом следите, чтобы не перепутать наружные кольца подшипников дифференциала;</w:t>
      </w:r>
    </w:p>
    <w:p>
      <w:pPr>
        <w:shd w:val="clear" w:color="auto" w:fill="FFFFFF"/>
        <w:ind w:firstLine="369"/>
        <w:jc w:val="both"/>
        <w:rPr>
          <w:rFonts w:cs="Times New Roman"/>
          <w:color w:val="000000"/>
          <w:szCs w:val="24"/>
        </w:rPr>
      </w:pPr>
      <w:r>
        <w:rPr>
          <w:rFonts w:cs="Times New Roman"/>
          <w:color w:val="000000"/>
          <w:szCs w:val="24"/>
        </w:rPr>
        <w:t>- установите дифференциал в картер коробки передач и, закрыв его картером сцепления, затя</w:t>
      </w:r>
      <w:r>
        <w:rPr>
          <w:rFonts w:cs="Times New Roman"/>
          <w:color w:val="000000"/>
          <w:szCs w:val="24"/>
        </w:rPr>
        <w:softHyphen/>
      </w:r>
      <w:r>
        <w:rPr>
          <w:rFonts w:cs="Times New Roman"/>
          <w:color w:val="000000"/>
          <w:szCs w:val="24"/>
        </w:rPr>
        <w:t>ните не менее трех гаек, равноудаленных друг от друга, крепящих картер коробки к картеру сцепле</w:t>
      </w:r>
      <w:r>
        <w:rPr>
          <w:rFonts w:cs="Times New Roman"/>
          <w:color w:val="000000"/>
          <w:szCs w:val="24"/>
        </w:rPr>
        <w:softHyphen/>
      </w:r>
      <w:r>
        <w:rPr>
          <w:rFonts w:cs="Times New Roman"/>
          <w:color w:val="000000"/>
          <w:szCs w:val="24"/>
        </w:rPr>
        <w:t>ния (момент затяжки 24,5 Н</w:t>
      </w:r>
      <w:r>
        <w:rPr>
          <w:rFonts w:cs="Times New Roman"/>
          <w:color w:val="000000"/>
          <w:szCs w:val="21"/>
          <w:cs/>
        </w:rPr>
        <w:t>ּ</w:t>
      </w:r>
      <w:r>
        <w:rPr>
          <w:rFonts w:cs="Times New Roman"/>
          <w:color w:val="000000"/>
          <w:szCs w:val="24"/>
        </w:rPr>
        <w:t>м (2,5 кгс</w:t>
      </w:r>
      <w:r>
        <w:rPr>
          <w:rFonts w:cs="Times New Roman"/>
          <w:color w:val="000000"/>
          <w:szCs w:val="21"/>
          <w:cs/>
        </w:rPr>
        <w:t>ּ</w:t>
      </w:r>
      <w:r>
        <w:rPr>
          <w:rFonts w:cs="Times New Roman"/>
          <w:color w:val="000000"/>
          <w:szCs w:val="24"/>
        </w:rPr>
        <w:t>м)). По</w:t>
      </w:r>
      <w:r>
        <w:rPr>
          <w:rFonts w:cs="Times New Roman"/>
          <w:color w:val="000000"/>
          <w:szCs w:val="24"/>
        </w:rPr>
        <w:softHyphen/>
      </w:r>
      <w:r>
        <w:rPr>
          <w:rFonts w:cs="Times New Roman"/>
          <w:color w:val="000000"/>
          <w:szCs w:val="24"/>
        </w:rPr>
        <w:t>сле чего проверните дифференциал для самоуста</w:t>
      </w:r>
      <w:r>
        <w:rPr>
          <w:rFonts w:cs="Times New Roman"/>
          <w:color w:val="000000"/>
          <w:szCs w:val="24"/>
        </w:rPr>
        <w:softHyphen/>
      </w:r>
      <w:r>
        <w:rPr>
          <w:rFonts w:cs="Times New Roman"/>
          <w:color w:val="000000"/>
          <w:szCs w:val="24"/>
        </w:rPr>
        <w:t>новки подшипников на 2-3 оборота;</w:t>
      </w:r>
    </w:p>
    <w:p>
      <w:pPr>
        <w:ind w:firstLine="369"/>
        <w:jc w:val="both"/>
        <w:rPr>
          <w:rFonts w:cs="Times New Roman"/>
          <w:color w:val="000000"/>
          <w:szCs w:val="24"/>
        </w:rPr>
      </w:pPr>
      <w:r>
        <w:rPr>
          <w:rFonts w:cs="Times New Roman"/>
          <w:color w:val="000000"/>
          <w:szCs w:val="24"/>
        </w:rPr>
        <w:t>- установите опорную оправку 2 на коробку дифференциала и закрепите при помощи универ</w:t>
      </w:r>
      <w:r>
        <w:rPr>
          <w:rFonts w:cs="Times New Roman"/>
          <w:color w:val="000000"/>
          <w:szCs w:val="24"/>
        </w:rPr>
        <w:softHyphen/>
      </w:r>
      <w:r>
        <w:rPr>
          <w:rFonts w:cs="Times New Roman"/>
          <w:color w:val="000000"/>
          <w:szCs w:val="24"/>
        </w:rPr>
        <w:t>сальной державки индикатор 1 с удлинителем. Ножку индикатора установите на опорную оправ</w:t>
      </w:r>
      <w:r>
        <w:rPr>
          <w:rFonts w:cs="Times New Roman"/>
          <w:color w:val="000000"/>
          <w:szCs w:val="24"/>
        </w:rPr>
        <w:softHyphen/>
      </w:r>
      <w:r>
        <w:rPr>
          <w:rFonts w:cs="Times New Roman"/>
          <w:color w:val="000000"/>
          <w:szCs w:val="24"/>
        </w:rPr>
        <w:t>ку с предварительным натягом, равным 1 мм, и в этом положении зафиксируйте индикатор, а стрелку его установите на нуль;</w:t>
      </w:r>
    </w:p>
    <w:p>
      <w:pPr>
        <w:shd w:val="clear" w:color="auto" w:fill="FFFFFF"/>
        <w:ind w:firstLine="369"/>
        <w:jc w:val="both"/>
        <w:rPr>
          <w:rFonts w:cs="Times New Roman"/>
          <w:color w:val="000000"/>
          <w:szCs w:val="24"/>
        </w:rPr>
      </w:pPr>
      <w:r>
        <w:rPr>
          <w:rFonts w:cs="Times New Roman"/>
          <w:color w:val="000000"/>
          <w:szCs w:val="24"/>
        </w:rPr>
        <w:t>- перемещайте снизу дифференциал и следите за показанием индикатора;</w:t>
      </w:r>
    </w:p>
    <w:p>
      <w:pPr>
        <w:shd w:val="clear" w:color="auto" w:fill="FFFFFF"/>
        <w:ind w:firstLine="369"/>
        <w:jc w:val="both"/>
        <w:rPr>
          <w:rFonts w:cs="Times New Roman"/>
          <w:i/>
          <w:szCs w:val="24"/>
        </w:rPr>
      </w:pPr>
      <w:r>
        <w:rPr>
          <w:rFonts w:cs="Times New Roman"/>
          <w:b/>
          <w:bCs/>
          <w:i/>
          <w:szCs w:val="24"/>
          <w:u w:val="single"/>
        </w:rPr>
        <w:t>Предупреждение.</w:t>
      </w:r>
      <w:r>
        <w:rPr>
          <w:rFonts w:cs="Times New Roman"/>
          <w:i/>
          <w:szCs w:val="24"/>
        </w:rPr>
        <w:t xml:space="preserve"> При измерении осевого перемещения дифференциала не поворачивайте его, чтобы не исказить результаты измерений.</w:t>
      </w:r>
    </w:p>
    <w:p>
      <w:pPr>
        <w:shd w:val="clear" w:color="auto" w:fill="FFFFFF"/>
        <w:ind w:firstLine="369"/>
        <w:jc w:val="both"/>
        <w:rPr>
          <w:rFonts w:cs="Times New Roman"/>
          <w:color w:val="000000"/>
          <w:szCs w:val="24"/>
        </w:rPr>
      </w:pPr>
      <w:r>
        <w:rPr>
          <w:rFonts w:cs="Times New Roman"/>
          <w:color w:val="000000"/>
          <w:szCs w:val="24"/>
        </w:rPr>
        <w:t xml:space="preserve">По формуле </w:t>
      </w:r>
      <w:r>
        <w:rPr>
          <w:rFonts w:cs="Times New Roman"/>
          <w:color w:val="000000"/>
          <w:szCs w:val="24"/>
          <w:lang w:val="en-US"/>
        </w:rPr>
        <w:t>S</w:t>
      </w:r>
      <w:r>
        <w:rPr>
          <w:rFonts w:cs="Times New Roman"/>
          <w:color w:val="000000"/>
          <w:szCs w:val="24"/>
        </w:rPr>
        <w:t xml:space="preserve"> = А + В + С подсчитайте толщи</w:t>
      </w:r>
      <w:r>
        <w:rPr>
          <w:rFonts w:cs="Times New Roman"/>
          <w:color w:val="000000"/>
          <w:szCs w:val="24"/>
        </w:rPr>
        <w:softHyphen/>
      </w:r>
      <w:r>
        <w:rPr>
          <w:rFonts w:cs="Times New Roman"/>
          <w:color w:val="000000"/>
          <w:szCs w:val="24"/>
        </w:rPr>
        <w:t>ну регулировочного кольца подшипников диффе</w:t>
      </w:r>
      <w:r>
        <w:rPr>
          <w:rFonts w:cs="Times New Roman"/>
          <w:color w:val="000000"/>
          <w:szCs w:val="24"/>
        </w:rPr>
        <w:softHyphen/>
      </w:r>
      <w:r>
        <w:rPr>
          <w:rFonts w:cs="Times New Roman"/>
          <w:color w:val="000000"/>
          <w:szCs w:val="24"/>
        </w:rPr>
        <w:t>ренциала, где:</w:t>
      </w:r>
    </w:p>
    <w:p>
      <w:pPr>
        <w:shd w:val="clear" w:color="auto" w:fill="FFFFFF"/>
        <w:ind w:firstLine="369"/>
        <w:jc w:val="both"/>
        <w:rPr>
          <w:rFonts w:cs="Times New Roman"/>
          <w:color w:val="000000"/>
          <w:szCs w:val="24"/>
        </w:rPr>
      </w:pPr>
      <w:r>
        <w:rPr>
          <w:rFonts w:cs="Times New Roman"/>
          <w:color w:val="000000"/>
          <w:szCs w:val="24"/>
          <w:lang w:val="en-US"/>
        </w:rPr>
        <w:t>S</w:t>
      </w:r>
      <w:r>
        <w:rPr>
          <w:rFonts w:cs="Times New Roman"/>
          <w:color w:val="000000"/>
          <w:szCs w:val="24"/>
        </w:rPr>
        <w:t xml:space="preserve"> - толщина регулировочного кольца;</w:t>
      </w:r>
    </w:p>
    <w:p>
      <w:pPr>
        <w:shd w:val="clear" w:color="auto" w:fill="FFFFFF"/>
        <w:ind w:firstLine="369"/>
        <w:jc w:val="both"/>
        <w:rPr>
          <w:rFonts w:cs="Times New Roman"/>
          <w:color w:val="000000"/>
          <w:szCs w:val="22"/>
        </w:rPr>
      </w:pPr>
      <w:r>
        <w:rPr>
          <w:rFonts w:cs="Times New Roman"/>
          <w:color w:val="000000"/>
          <w:szCs w:val="22"/>
        </w:rPr>
        <w:t>А - величина осевого перемещения дифферен</w:t>
      </w:r>
      <w:r>
        <w:rPr>
          <w:rFonts w:cs="Times New Roman"/>
          <w:color w:val="000000"/>
          <w:szCs w:val="22"/>
        </w:rPr>
        <w:softHyphen/>
      </w:r>
      <w:r>
        <w:rPr>
          <w:rFonts w:cs="Times New Roman"/>
          <w:color w:val="000000"/>
          <w:szCs w:val="22"/>
        </w:rPr>
        <w:t>циала;</w:t>
      </w:r>
    </w:p>
    <w:p>
      <w:pPr>
        <w:shd w:val="clear" w:color="auto" w:fill="FFFFFF"/>
        <w:ind w:firstLine="369"/>
        <w:jc w:val="both"/>
        <w:rPr>
          <w:rFonts w:cs="Times New Roman"/>
          <w:color w:val="000000"/>
          <w:szCs w:val="24"/>
        </w:rPr>
      </w:pPr>
      <w:r>
        <w:rPr>
          <w:rFonts w:cs="Times New Roman"/>
          <w:color w:val="000000"/>
          <w:szCs w:val="24"/>
        </w:rPr>
        <w:t>В - величина предварительного натяга под</w:t>
      </w:r>
      <w:r>
        <w:rPr>
          <w:rFonts w:cs="Times New Roman"/>
          <w:color w:val="000000"/>
          <w:szCs w:val="24"/>
        </w:rPr>
        <w:softHyphen/>
      </w:r>
      <w:r>
        <w:rPr>
          <w:rFonts w:cs="Times New Roman"/>
          <w:color w:val="000000"/>
          <w:szCs w:val="24"/>
        </w:rPr>
        <w:t>шипников дифференциала;</w:t>
      </w:r>
    </w:p>
    <w:p>
      <w:pPr>
        <w:shd w:val="clear" w:color="auto" w:fill="FFFFFF"/>
        <w:ind w:firstLine="369"/>
        <w:jc w:val="both"/>
        <w:rPr>
          <w:rFonts w:cs="Times New Roman"/>
          <w:color w:val="000000"/>
          <w:szCs w:val="24"/>
        </w:rPr>
      </w:pPr>
      <w:r>
        <w:rPr>
          <w:rFonts w:cs="Times New Roman"/>
          <w:color w:val="000000"/>
          <w:szCs w:val="24"/>
        </w:rPr>
        <w:t>С - толщина установочного кольца (величина постоянная).</w:t>
      </w:r>
    </w:p>
    <w:p>
      <w:pPr>
        <w:shd w:val="clear" w:color="auto" w:fill="FFFFFF"/>
        <w:ind w:firstLine="369"/>
        <w:jc w:val="both"/>
        <w:rPr>
          <w:rFonts w:cs="Times New Roman"/>
          <w:iCs/>
          <w:color w:val="000000"/>
          <w:szCs w:val="24"/>
        </w:rPr>
      </w:pPr>
      <w:r>
        <w:rPr>
          <w:rFonts w:cs="Times New Roman"/>
          <w:b/>
          <w:bCs/>
          <w:iCs/>
          <w:color w:val="000000"/>
          <w:szCs w:val="24"/>
        </w:rPr>
        <w:t>Пример.</w:t>
      </w:r>
      <w:r>
        <w:rPr>
          <w:rFonts w:cs="Times New Roman"/>
          <w:iCs/>
          <w:color w:val="000000"/>
          <w:szCs w:val="24"/>
        </w:rPr>
        <w:t xml:space="preserve"> Показание индикатора при перемещении дифференциала равно 1,00 мм. Величина предварительного натяга под</w:t>
      </w:r>
      <w:r>
        <w:rPr>
          <w:rFonts w:cs="Times New Roman"/>
          <w:iCs/>
          <w:color w:val="000000"/>
          <w:szCs w:val="24"/>
        </w:rPr>
        <w:softHyphen/>
      </w:r>
      <w:r>
        <w:rPr>
          <w:rFonts w:cs="Times New Roman"/>
          <w:iCs/>
          <w:color w:val="000000"/>
          <w:szCs w:val="24"/>
        </w:rPr>
        <w:t xml:space="preserve">шипников дифференциала равна 0,25 мм, толщина установочного кольца – 1,25 мм. </w:t>
      </w:r>
      <w:r>
        <w:rPr>
          <w:rFonts w:cs="Times New Roman"/>
          <w:iCs/>
          <w:color w:val="000000"/>
          <w:szCs w:val="24"/>
          <w:lang w:val="en-US"/>
        </w:rPr>
        <w:t>S</w:t>
      </w:r>
      <w:r>
        <w:rPr>
          <w:rFonts w:cs="Times New Roman"/>
          <w:iCs/>
          <w:color w:val="000000"/>
          <w:szCs w:val="24"/>
        </w:rPr>
        <w:t xml:space="preserve"> = 1,00 + 0,25 + 1,25 = 2,50 мм.</w:t>
      </w:r>
    </w:p>
    <w:p>
      <w:pPr>
        <w:shd w:val="clear" w:color="auto" w:fill="FFFFFF"/>
        <w:ind w:firstLine="369"/>
        <w:jc w:val="both"/>
        <w:rPr>
          <w:rFonts w:cs="Times New Roman"/>
          <w:color w:val="000000"/>
          <w:szCs w:val="24"/>
        </w:rPr>
      </w:pPr>
      <w:r>
        <w:rPr>
          <w:rFonts w:cs="Times New Roman"/>
          <w:color w:val="000000"/>
          <w:szCs w:val="24"/>
        </w:rPr>
        <w:t>После определения толщины регулировочного кольца, разъедините картера сцепления и коробки передач, снимите дифференциал, выпрессуйте съемником 67.7801.9526 наружное кольцо подшип</w:t>
      </w:r>
      <w:r>
        <w:rPr>
          <w:rFonts w:cs="Times New Roman"/>
          <w:color w:val="000000"/>
          <w:szCs w:val="24"/>
        </w:rPr>
        <w:softHyphen/>
      </w:r>
      <w:r>
        <w:rPr>
          <w:rFonts w:cs="Times New Roman"/>
          <w:color w:val="000000"/>
          <w:szCs w:val="24"/>
        </w:rPr>
        <w:t>ника из картера коробки и вместо установочного кольца 4 установите подобранное регулировочное кольцо. Запрессуйте оправкой 67.7853.9575 на</w:t>
      </w:r>
      <w:r>
        <w:rPr>
          <w:rFonts w:cs="Times New Roman"/>
          <w:color w:val="000000"/>
          <w:szCs w:val="24"/>
        </w:rPr>
        <w:softHyphen/>
      </w:r>
      <w:r>
        <w:rPr>
          <w:rFonts w:cs="Times New Roman"/>
          <w:color w:val="000000"/>
          <w:szCs w:val="24"/>
        </w:rPr>
        <w:t>ружное кольцо подшипника дифференциала и ус</w:t>
      </w:r>
      <w:r>
        <w:rPr>
          <w:rFonts w:cs="Times New Roman"/>
          <w:color w:val="000000"/>
          <w:szCs w:val="24"/>
        </w:rPr>
        <w:softHyphen/>
      </w:r>
      <w:r>
        <w:rPr>
          <w:rFonts w:cs="Times New Roman"/>
          <w:color w:val="000000"/>
          <w:szCs w:val="24"/>
        </w:rPr>
        <w:t>тановите дифференциал в картер коробки передач и, закрыв его картером сцепления, затяните гайки крепления коробки передач к картеру сцепления.</w:t>
      </w:r>
    </w:p>
    <w:p>
      <w:pPr>
        <w:ind w:firstLine="369"/>
        <w:jc w:val="both"/>
        <w:rPr>
          <w:rFonts w:cs="Times New Roman"/>
          <w:color w:val="000000"/>
          <w:szCs w:val="24"/>
        </w:rPr>
      </w:pPr>
      <w:r>
        <w:rPr>
          <w:rFonts w:cs="Times New Roman"/>
          <w:color w:val="000000"/>
          <w:szCs w:val="24"/>
        </w:rPr>
        <w:t>Проверьте динамометром 02.7812.9501 момент сопротивления проворачиванию дифференциала. Для чего пропустите наконечник динамометра че</w:t>
      </w:r>
      <w:r>
        <w:rPr>
          <w:rFonts w:cs="Times New Roman"/>
          <w:color w:val="000000"/>
          <w:szCs w:val="24"/>
        </w:rPr>
        <w:softHyphen/>
      </w:r>
      <w:r>
        <w:rPr>
          <w:rFonts w:cs="Times New Roman"/>
          <w:color w:val="000000"/>
          <w:szCs w:val="24"/>
        </w:rPr>
        <w:t>рез отверстие коробки дифференциала (для вала привода колеса) до обхвата им оси сателлитов. Проверните рукоятку динамометра на несколько оборотов по часовой стрелке и по шкале определите момент сопротивления проворачиванию. Он дол</w:t>
      </w:r>
      <w:r>
        <w:rPr>
          <w:rFonts w:cs="Times New Roman"/>
          <w:color w:val="000000"/>
          <w:szCs w:val="24"/>
        </w:rPr>
        <w:softHyphen/>
      </w:r>
      <w:r>
        <w:rPr>
          <w:rFonts w:cs="Times New Roman"/>
          <w:color w:val="000000"/>
          <w:szCs w:val="24"/>
        </w:rPr>
        <w:t>жен быть: для новых подшипников 147-343 Н</w:t>
      </w:r>
      <w:r>
        <w:rPr>
          <w:rFonts w:cs="Times New Roman"/>
          <w:color w:val="000000"/>
          <w:szCs w:val="21"/>
          <w:cs/>
        </w:rPr>
        <w:t>ּ</w:t>
      </w:r>
      <w:r>
        <w:rPr>
          <w:rFonts w:cs="Times New Roman"/>
          <w:color w:val="000000"/>
          <w:szCs w:val="24"/>
        </w:rPr>
        <w:t>см (15-35 кгс</w:t>
      </w:r>
      <w:r>
        <w:rPr>
          <w:rFonts w:cs="Times New Roman"/>
          <w:color w:val="000000"/>
          <w:szCs w:val="21"/>
          <w:cs/>
        </w:rPr>
        <w:t>ּ</w:t>
      </w:r>
      <w:r>
        <w:rPr>
          <w:rFonts w:cs="Times New Roman"/>
          <w:color w:val="000000"/>
          <w:szCs w:val="24"/>
        </w:rPr>
        <w:t>см), для приработанных подшипников как минимум 30 Н</w:t>
      </w:r>
      <w:r>
        <w:rPr>
          <w:rFonts w:cs="Times New Roman"/>
          <w:color w:val="000000"/>
          <w:szCs w:val="21"/>
          <w:cs/>
        </w:rPr>
        <w:t>ּ</w:t>
      </w:r>
      <w:r>
        <w:rPr>
          <w:rFonts w:cs="Times New Roman"/>
          <w:color w:val="000000"/>
          <w:szCs w:val="24"/>
        </w:rPr>
        <w:t>см (3 кгс</w:t>
      </w:r>
      <w:r>
        <w:rPr>
          <w:rFonts w:cs="Times New Roman"/>
          <w:color w:val="000000"/>
          <w:szCs w:val="21"/>
          <w:cs/>
        </w:rPr>
        <w:t>ּ</w:t>
      </w:r>
      <w:r>
        <w:rPr>
          <w:rFonts w:cs="Times New Roman"/>
          <w:color w:val="000000"/>
          <w:szCs w:val="24"/>
        </w:rPr>
        <w:t>см).</w:t>
      </w:r>
    </w:p>
    <w:p>
      <w:pPr>
        <w:shd w:val="clear" w:color="auto" w:fill="FFFFFF"/>
        <w:ind w:firstLine="369"/>
        <w:jc w:val="both"/>
        <w:rPr>
          <w:rFonts w:cs="Times New Roman"/>
          <w:szCs w:val="24"/>
        </w:rPr>
      </w:pPr>
    </w:p>
    <w:p>
      <w:pPr>
        <w:ind w:firstLine="425"/>
        <w:jc w:val="both"/>
        <w:rPr>
          <w:b/>
          <w:bCs/>
          <w:i/>
          <w:color w:val="000000"/>
          <w:szCs w:val="24"/>
        </w:rPr>
      </w:pPr>
      <w:r>
        <w:rPr>
          <w:b/>
          <w:bCs/>
          <w:i/>
          <w:color w:val="000000"/>
          <w:szCs w:val="24"/>
        </w:rPr>
        <w:t>Содержание отчета:</w:t>
      </w:r>
    </w:p>
    <w:p>
      <w:pPr>
        <w:ind w:firstLine="425"/>
        <w:jc w:val="both"/>
        <w:rPr>
          <w:iCs/>
          <w:color w:val="000000"/>
          <w:szCs w:val="24"/>
        </w:rPr>
      </w:pPr>
      <w:r>
        <w:rPr>
          <w:iCs/>
          <w:color w:val="000000"/>
          <w:szCs w:val="24"/>
        </w:rPr>
        <w:t>цель, задачи и порядок выполнения работы;</w:t>
      </w:r>
    </w:p>
    <w:p>
      <w:pPr>
        <w:ind w:firstLine="425"/>
        <w:jc w:val="both"/>
        <w:rPr>
          <w:iCs/>
          <w:color w:val="000000"/>
          <w:szCs w:val="24"/>
        </w:rPr>
      </w:pPr>
      <w:r>
        <w:rPr>
          <w:iCs/>
          <w:color w:val="000000"/>
          <w:szCs w:val="24"/>
        </w:rPr>
        <w:t>измеренные значения параметров, контролируемых при разборке коробки перемены передач автомобиля ВАЗ-2110;</w:t>
      </w:r>
    </w:p>
    <w:p>
      <w:pPr>
        <w:ind w:firstLine="425"/>
        <w:jc w:val="both"/>
        <w:rPr>
          <w:iCs/>
          <w:color w:val="000000"/>
          <w:szCs w:val="24"/>
        </w:rPr>
      </w:pPr>
      <w:r>
        <w:rPr>
          <w:iCs/>
          <w:color w:val="000000"/>
          <w:szCs w:val="24"/>
        </w:rPr>
        <w:t>заключение о соответствии измеренных значений параметров требованиям нормативно-технической документации.</w:t>
      </w:r>
    </w:p>
    <w:p>
      <w:pPr>
        <w:ind w:firstLine="425"/>
        <w:jc w:val="both"/>
        <w:rPr>
          <w:iCs/>
          <w:color w:val="000000"/>
          <w:szCs w:val="24"/>
        </w:rPr>
      </w:pPr>
    </w:p>
    <w:p>
      <w:pPr>
        <w:keepNext/>
        <w:numPr>
          <w:ilvl w:val="4"/>
          <w:numId w:val="1"/>
        </w:numPr>
        <w:ind w:left="0"/>
        <w:jc w:val="center"/>
        <w:outlineLvl w:val="4"/>
        <w:rPr>
          <w:b/>
          <w:bCs/>
          <w:iCs/>
          <w:color w:val="000000"/>
        </w:rPr>
      </w:pPr>
      <w:r>
        <w:rPr>
          <w:b/>
          <w:bCs/>
          <w:iCs/>
          <w:color w:val="000000"/>
        </w:rPr>
        <w:t>Список использованных источников</w:t>
      </w:r>
    </w:p>
    <w:p>
      <w:pPr>
        <w:ind w:firstLine="360"/>
        <w:jc w:val="both"/>
        <w:rPr>
          <w:iCs/>
          <w:color w:val="000000"/>
          <w:szCs w:val="24"/>
        </w:rPr>
      </w:pPr>
      <w:r>
        <w:rPr>
          <w:iCs/>
          <w:color w:val="000000"/>
          <w:szCs w:val="24"/>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24"/>
        </w:rPr>
      </w:pPr>
      <w:r>
        <w:rPr>
          <w:szCs w:val="24"/>
        </w:rPr>
        <w:t>2. Волгин С.Н., Игнатов А.П., Косарев С.Н. и др. Руководство по эксплуатации, техническому обслуживанию и ремонту автомобилей: ВАЗ-2110, ВАЗ-2111, ВАЗ-2112.- М.: Ливр, 1998.- 175 с.</w:t>
      </w:r>
    </w:p>
    <w:p>
      <w:pPr>
        <w:shd w:val="clear" w:color="auto" w:fill="FFFFFF"/>
        <w:ind w:firstLine="341"/>
        <w:jc w:val="both"/>
        <w:rPr>
          <w:szCs w:val="24"/>
        </w:rPr>
      </w:pPr>
    </w:p>
    <w:p>
      <w:pPr>
        <w:shd w:val="clear" w:color="auto" w:fill="FFFFFF"/>
        <w:ind w:firstLine="341"/>
        <w:jc w:val="both"/>
        <w:rPr>
          <w:szCs w:val="24"/>
        </w:rPr>
      </w:pPr>
    </w:p>
    <w:p>
      <w:pPr>
        <w:shd w:val="clear" w:color="auto" w:fill="FFFFFF"/>
        <w:ind w:firstLine="341"/>
        <w:jc w:val="both"/>
        <w:rPr>
          <w:szCs w:val="24"/>
        </w:rPr>
      </w:pPr>
    </w:p>
    <w:p>
      <w:pPr>
        <w:pStyle w:val="8"/>
        <w:spacing w:line="240" w:lineRule="auto"/>
        <w:ind w:right="0"/>
        <w:jc w:val="center"/>
        <w:rPr>
          <w:lang w:eastAsia="ru-RU"/>
        </w:rPr>
      </w:pPr>
      <w:r>
        <w:rPr>
          <w:szCs w:val="24"/>
        </w:rPr>
        <w:br w:type="page"/>
      </w:r>
      <w:r>
        <w:rPr>
          <w:lang w:eastAsia="ru-RU"/>
        </w:rPr>
        <w:t>«РАЗБОРКА И СБОРКА ДВИГАТЕЛЕЙ ТРАНСПОРТНЫХ МАШИН»</w:t>
      </w:r>
    </w:p>
    <w:p>
      <w:pPr>
        <w:jc w:val="center"/>
        <w:rPr>
          <w:rFonts w:ascii="Arial" w:hAnsi="Arial" w:cs="Arial"/>
          <w:sz w:val="20"/>
          <w:szCs w:val="20"/>
          <w:lang w:eastAsia="ru-RU"/>
        </w:rPr>
      </w:pPr>
    </w:p>
    <w:p>
      <w:pPr>
        <w:widowControl w:val="0"/>
        <w:shd w:val="clear" w:color="auto" w:fill="FFFFFF"/>
        <w:autoSpaceDE w:val="0"/>
        <w:autoSpaceDN w:val="0"/>
        <w:adjustRightInd w:val="0"/>
        <w:ind w:firstLine="360"/>
        <w:jc w:val="both"/>
        <w:rPr>
          <w:bCs/>
          <w:color w:val="000000"/>
          <w:szCs w:val="22"/>
          <w:lang w:eastAsia="ru-RU"/>
        </w:rPr>
      </w:pPr>
      <w:r>
        <w:rPr>
          <w:b/>
          <w:i/>
          <w:color w:val="000000"/>
          <w:sz w:val="20"/>
          <w:szCs w:val="22"/>
          <w:lang w:eastAsia="ru-RU"/>
        </w:rPr>
        <w:t>1 Цель работы:</w:t>
      </w:r>
      <w:r>
        <w:rPr>
          <w:b/>
          <w:i/>
          <w:color w:val="000000"/>
          <w:szCs w:val="22"/>
          <w:lang w:eastAsia="ru-RU"/>
        </w:rPr>
        <w:t xml:space="preserve"> </w:t>
      </w:r>
      <w:r>
        <w:rPr>
          <w:b/>
          <w:color w:val="000000"/>
          <w:szCs w:val="22"/>
          <w:lang w:eastAsia="ru-RU"/>
        </w:rPr>
        <w:t xml:space="preserve"> </w:t>
      </w:r>
      <w:r>
        <w:rPr>
          <w:color w:val="000000"/>
          <w:szCs w:val="22"/>
          <w:lang w:eastAsia="ru-RU"/>
        </w:rPr>
        <w:t>проведение разборки и сборки</w:t>
      </w:r>
      <w:r>
        <w:rPr>
          <w:bCs/>
          <w:color w:val="000000"/>
          <w:szCs w:val="22"/>
          <w:lang w:eastAsia="ru-RU"/>
        </w:rPr>
        <w:t xml:space="preserve"> ДВС ВАЗ 2107.</w:t>
      </w:r>
    </w:p>
    <w:p>
      <w:pPr>
        <w:widowControl w:val="0"/>
        <w:shd w:val="clear" w:color="auto" w:fill="FFFFFF"/>
        <w:autoSpaceDE w:val="0"/>
        <w:autoSpaceDN w:val="0"/>
        <w:adjustRightInd w:val="0"/>
        <w:jc w:val="both"/>
        <w:rPr>
          <w:color w:val="000000"/>
          <w:szCs w:val="22"/>
          <w:lang w:eastAsia="ru-RU"/>
        </w:rPr>
      </w:pPr>
    </w:p>
    <w:p>
      <w:pPr>
        <w:widowControl w:val="0"/>
        <w:shd w:val="clear" w:color="auto" w:fill="FFFFFF"/>
        <w:autoSpaceDE w:val="0"/>
        <w:autoSpaceDN w:val="0"/>
        <w:adjustRightInd w:val="0"/>
        <w:ind w:firstLine="360"/>
        <w:jc w:val="both"/>
        <w:rPr>
          <w:b/>
          <w:i/>
          <w:color w:val="000000"/>
          <w:sz w:val="20"/>
          <w:szCs w:val="22"/>
          <w:lang w:eastAsia="ru-RU"/>
        </w:rPr>
      </w:pPr>
      <w:r>
        <w:rPr>
          <w:b/>
          <w:i/>
          <w:color w:val="000000"/>
          <w:sz w:val="20"/>
          <w:szCs w:val="22"/>
          <w:lang w:eastAsia="ru-RU"/>
        </w:rPr>
        <w:t>2 Задачи работы:</w:t>
      </w:r>
    </w:p>
    <w:p>
      <w:pPr>
        <w:widowControl w:val="0"/>
        <w:shd w:val="clear" w:color="auto" w:fill="FFFFFF"/>
        <w:autoSpaceDE w:val="0"/>
        <w:autoSpaceDN w:val="0"/>
        <w:adjustRightInd w:val="0"/>
        <w:ind w:firstLine="360"/>
        <w:jc w:val="both"/>
        <w:rPr>
          <w:color w:val="000000"/>
          <w:szCs w:val="22"/>
          <w:lang w:eastAsia="ru-RU"/>
        </w:rPr>
      </w:pPr>
      <w:r>
        <w:rPr>
          <w:color w:val="000000"/>
          <w:szCs w:val="22"/>
          <w:lang w:eastAsia="ru-RU"/>
        </w:rPr>
        <w:t>изучить конструкцию ДВС ВАЗ 2107;</w:t>
      </w:r>
    </w:p>
    <w:p>
      <w:pPr>
        <w:widowControl w:val="0"/>
        <w:shd w:val="clear" w:color="auto" w:fill="FFFFFF"/>
        <w:autoSpaceDE w:val="0"/>
        <w:autoSpaceDN w:val="0"/>
        <w:adjustRightInd w:val="0"/>
        <w:ind w:firstLine="360"/>
        <w:jc w:val="both"/>
        <w:rPr>
          <w:color w:val="000000"/>
          <w:szCs w:val="22"/>
          <w:lang w:eastAsia="ru-RU"/>
        </w:rPr>
      </w:pPr>
      <w:r>
        <w:rPr>
          <w:color w:val="000000"/>
          <w:szCs w:val="22"/>
          <w:lang w:eastAsia="ru-RU"/>
        </w:rPr>
        <w:t>провести разборку двигателя;</w:t>
      </w:r>
    </w:p>
    <w:p>
      <w:pPr>
        <w:widowControl w:val="0"/>
        <w:shd w:val="clear" w:color="auto" w:fill="FFFFFF"/>
        <w:autoSpaceDE w:val="0"/>
        <w:autoSpaceDN w:val="0"/>
        <w:adjustRightInd w:val="0"/>
        <w:ind w:firstLine="360"/>
        <w:jc w:val="both"/>
        <w:rPr>
          <w:color w:val="000000"/>
          <w:szCs w:val="22"/>
          <w:lang w:eastAsia="ru-RU"/>
        </w:rPr>
      </w:pPr>
      <w:r>
        <w:rPr>
          <w:color w:val="000000"/>
          <w:szCs w:val="22"/>
          <w:lang w:eastAsia="ru-RU"/>
        </w:rPr>
        <w:t>провести сборку двигателя.</w:t>
      </w:r>
    </w:p>
    <w:p>
      <w:pPr>
        <w:widowControl w:val="0"/>
        <w:shd w:val="clear" w:color="auto" w:fill="FFFFFF"/>
        <w:autoSpaceDE w:val="0"/>
        <w:autoSpaceDN w:val="0"/>
        <w:adjustRightInd w:val="0"/>
        <w:jc w:val="both"/>
        <w:rPr>
          <w:color w:val="000000"/>
          <w:szCs w:val="22"/>
          <w:lang w:eastAsia="ru-RU"/>
        </w:rPr>
      </w:pPr>
    </w:p>
    <w:p>
      <w:pPr>
        <w:widowControl w:val="0"/>
        <w:shd w:val="clear" w:color="auto" w:fill="FFFFFF"/>
        <w:autoSpaceDE w:val="0"/>
        <w:autoSpaceDN w:val="0"/>
        <w:adjustRightInd w:val="0"/>
        <w:ind w:firstLine="360"/>
        <w:jc w:val="both"/>
        <w:rPr>
          <w:b/>
          <w:i/>
          <w:color w:val="000000"/>
          <w:sz w:val="20"/>
          <w:szCs w:val="22"/>
          <w:lang w:eastAsia="ru-RU"/>
        </w:rPr>
      </w:pPr>
      <w:r>
        <w:rPr>
          <w:b/>
          <w:i/>
          <w:color w:val="000000"/>
          <w:sz w:val="20"/>
          <w:szCs w:val="22"/>
          <w:lang w:eastAsia="ru-RU"/>
        </w:rPr>
        <w:t>3 Оснащение рабочего места:</w:t>
      </w:r>
    </w:p>
    <w:p>
      <w:pPr>
        <w:widowControl w:val="0"/>
        <w:shd w:val="clear" w:color="auto" w:fill="FFFFFF"/>
        <w:autoSpaceDE w:val="0"/>
        <w:autoSpaceDN w:val="0"/>
        <w:adjustRightInd w:val="0"/>
        <w:ind w:firstLine="360"/>
        <w:jc w:val="both"/>
        <w:rPr>
          <w:color w:val="000000"/>
          <w:szCs w:val="22"/>
          <w:lang w:eastAsia="ru-RU"/>
        </w:rPr>
      </w:pPr>
      <w:r>
        <w:rPr>
          <w:color w:val="000000"/>
          <w:szCs w:val="22"/>
          <w:lang w:eastAsia="ru-RU"/>
        </w:rPr>
        <w:t>двигатель автомобиля ВАЗ 2107; стенд для разборки двигателя; набор слесарного инструмента; набор измерительного инструмента; специальные приспособления.</w:t>
      </w:r>
    </w:p>
    <w:p>
      <w:pPr>
        <w:widowControl w:val="0"/>
        <w:shd w:val="clear" w:color="auto" w:fill="FFFFFF"/>
        <w:autoSpaceDE w:val="0"/>
        <w:autoSpaceDN w:val="0"/>
        <w:adjustRightInd w:val="0"/>
        <w:ind w:firstLine="360"/>
        <w:jc w:val="both"/>
        <w:rPr>
          <w:color w:val="000000"/>
          <w:szCs w:val="22"/>
          <w:lang w:eastAsia="ru-RU"/>
        </w:rPr>
      </w:pPr>
    </w:p>
    <w:p>
      <w:pPr>
        <w:widowControl w:val="0"/>
        <w:shd w:val="clear" w:color="auto" w:fill="FFFFFF"/>
        <w:autoSpaceDE w:val="0"/>
        <w:autoSpaceDN w:val="0"/>
        <w:adjustRightInd w:val="0"/>
        <w:ind w:firstLine="360"/>
        <w:jc w:val="both"/>
        <w:rPr>
          <w:bCs/>
          <w:color w:val="000000"/>
          <w:szCs w:val="22"/>
          <w:lang w:eastAsia="ru-RU"/>
        </w:rPr>
      </w:pPr>
      <w:r>
        <w:rPr>
          <w:b/>
          <w:i/>
          <w:color w:val="000000"/>
          <w:sz w:val="20"/>
          <w:szCs w:val="22"/>
          <w:lang w:eastAsia="ru-RU"/>
        </w:rPr>
        <w:t>4 Время выполнения работы</w:t>
      </w:r>
      <w:r>
        <w:rPr>
          <w:b/>
          <w:iCs/>
          <w:color w:val="000000"/>
          <w:szCs w:val="22"/>
          <w:lang w:eastAsia="ru-RU"/>
        </w:rPr>
        <w:t xml:space="preserve"> </w:t>
      </w:r>
      <w:r>
        <w:rPr>
          <w:bCs/>
          <w:color w:val="000000"/>
          <w:szCs w:val="22"/>
          <w:lang w:eastAsia="ru-RU"/>
        </w:rPr>
        <w:t>– 4 акад. часа.</w:t>
      </w:r>
    </w:p>
    <w:p>
      <w:pPr>
        <w:widowControl w:val="0"/>
        <w:shd w:val="clear" w:color="auto" w:fill="FFFFFF"/>
        <w:autoSpaceDE w:val="0"/>
        <w:autoSpaceDN w:val="0"/>
        <w:adjustRightInd w:val="0"/>
        <w:ind w:firstLine="360"/>
        <w:jc w:val="both"/>
        <w:rPr>
          <w:bCs/>
          <w:color w:val="000000"/>
          <w:szCs w:val="22"/>
          <w:lang w:eastAsia="ru-RU"/>
        </w:rPr>
      </w:pPr>
    </w:p>
    <w:p>
      <w:pPr>
        <w:widowControl w:val="0"/>
        <w:shd w:val="clear" w:color="auto" w:fill="FFFFFF"/>
        <w:autoSpaceDE w:val="0"/>
        <w:autoSpaceDN w:val="0"/>
        <w:adjustRightInd w:val="0"/>
        <w:ind w:firstLine="360"/>
        <w:jc w:val="both"/>
        <w:rPr>
          <w:b/>
          <w:color w:val="000000"/>
          <w:szCs w:val="22"/>
          <w:u w:val="single"/>
          <w:lang w:eastAsia="ru-RU"/>
        </w:rPr>
      </w:pPr>
      <w:r>
        <w:rPr>
          <w:b/>
          <w:color w:val="000000"/>
          <w:szCs w:val="22"/>
          <w:u w:val="single"/>
          <w:lang w:eastAsia="ru-RU"/>
        </w:rPr>
        <w:t>Все работы по разборке и сборке двигателя внутреннего сгорания ВАЗ 2107 выполняются в строгом соответствии с Руководством по ремонту /2/.</w:t>
      </w:r>
    </w:p>
    <w:p>
      <w:pPr>
        <w:widowControl w:val="0"/>
        <w:shd w:val="clear" w:color="auto" w:fill="FFFFFF"/>
        <w:autoSpaceDE w:val="0"/>
        <w:autoSpaceDN w:val="0"/>
        <w:adjustRightInd w:val="0"/>
        <w:ind w:firstLine="360"/>
        <w:jc w:val="both"/>
        <w:rPr>
          <w:b/>
          <w:color w:val="000000"/>
          <w:szCs w:val="22"/>
          <w:lang w:eastAsia="ru-RU"/>
        </w:rPr>
      </w:pPr>
    </w:p>
    <w:p>
      <w:pPr>
        <w:widowControl w:val="0"/>
        <w:shd w:val="clear" w:color="auto" w:fill="FFFFFF"/>
        <w:autoSpaceDE w:val="0"/>
        <w:autoSpaceDN w:val="0"/>
        <w:adjustRightInd w:val="0"/>
        <w:ind w:firstLine="360"/>
        <w:jc w:val="both"/>
        <w:rPr>
          <w:b/>
          <w:i/>
          <w:color w:val="000000"/>
          <w:sz w:val="20"/>
          <w:szCs w:val="22"/>
          <w:lang w:eastAsia="ru-RU"/>
        </w:rPr>
      </w:pPr>
      <w:r>
        <w:rPr>
          <w:b/>
          <w:i/>
          <w:color w:val="000000"/>
          <w:sz w:val="20"/>
          <w:szCs w:val="22"/>
          <w:lang w:eastAsia="ru-RU"/>
        </w:rPr>
        <w:t>5 Содержание и порядок выполнения работы</w:t>
      </w:r>
    </w:p>
    <w:p>
      <w:pPr>
        <w:widowControl w:val="0"/>
        <w:shd w:val="clear" w:color="auto" w:fill="FFFFFF"/>
        <w:autoSpaceDE w:val="0"/>
        <w:autoSpaceDN w:val="0"/>
        <w:adjustRightInd w:val="0"/>
        <w:ind w:firstLine="360"/>
        <w:jc w:val="both"/>
        <w:rPr>
          <w:b/>
          <w:iCs/>
          <w:color w:val="000000"/>
          <w:szCs w:val="22"/>
          <w:lang w:eastAsia="ru-RU"/>
        </w:rPr>
      </w:pPr>
      <w:r>
        <w:rPr>
          <w:b/>
          <w:color w:val="000000"/>
          <w:szCs w:val="22"/>
          <w:lang w:eastAsia="ru-RU"/>
        </w:rPr>
        <w:t>5.1 Разборка двигателя</w:t>
      </w:r>
    </w:p>
    <w:p>
      <w:pPr>
        <w:shd w:val="clear" w:color="auto" w:fill="FFFFFF"/>
        <w:ind w:firstLine="397"/>
        <w:jc w:val="both"/>
        <w:rPr>
          <w:rFonts w:cs="Times New Roman"/>
          <w:szCs w:val="24"/>
          <w:lang w:eastAsia="ru-RU"/>
        </w:rPr>
      </w:pPr>
      <w:r>
        <w:rPr>
          <w:rFonts w:cs="Times New Roman"/>
          <w:iCs/>
          <w:color w:val="000000"/>
          <w:szCs w:val="22"/>
          <w:lang w:eastAsia="ru-RU"/>
        </w:rPr>
        <w:t>Вымойте двигатель на моечной установке, установите его на стенде для разборки и слейте из картера масло.</w:t>
      </w:r>
    </w:p>
    <w:p>
      <w:pPr>
        <w:shd w:val="clear" w:color="auto" w:fill="FFFFFF"/>
        <w:ind w:firstLine="397"/>
        <w:jc w:val="both"/>
        <w:rPr>
          <w:rFonts w:cs="Times New Roman"/>
          <w:szCs w:val="24"/>
          <w:lang w:eastAsia="ru-RU"/>
        </w:rPr>
      </w:pPr>
      <w:r>
        <w:rPr>
          <w:rFonts w:cs="Times New Roman"/>
          <w:iCs/>
          <w:color w:val="000000"/>
          <w:szCs w:val="22"/>
          <w:lang w:eastAsia="ru-RU"/>
        </w:rPr>
        <w:t>Снимите карбюратор, отсоединив от него шланги и тягу привода дроссельной заслонки.</w:t>
      </w:r>
    </w:p>
    <w:p>
      <w:pPr>
        <w:shd w:val="clear" w:color="auto" w:fill="FFFFFF"/>
        <w:ind w:firstLine="397"/>
        <w:jc w:val="both"/>
        <w:rPr>
          <w:rFonts w:cs="Times New Roman"/>
          <w:szCs w:val="24"/>
          <w:lang w:eastAsia="ru-RU"/>
        </w:rPr>
      </w:pPr>
      <w:r>
        <w:rPr>
          <w:rFonts w:cs="Times New Roman"/>
          <w:iCs/>
          <w:color w:val="000000"/>
          <w:szCs w:val="22"/>
          <w:lang w:eastAsia="ru-RU"/>
        </w:rPr>
        <w:t>Снимите топливный насос, распределитель зажигания, ключом 67.7812.9514 выверните свечи и датчик указателя температуры охлаждающей жидкости.</w:t>
      </w:r>
    </w:p>
    <w:p>
      <w:pPr>
        <w:shd w:val="clear" w:color="auto" w:fill="FFFFFF"/>
        <w:ind w:firstLine="397"/>
        <w:jc w:val="both"/>
        <w:rPr>
          <w:rFonts w:cs="Times New Roman"/>
          <w:szCs w:val="24"/>
          <w:lang w:eastAsia="ru-RU"/>
        </w:rPr>
      </w:pPr>
      <w:r>
        <w:rPr>
          <w:rFonts w:cs="Times New Roman"/>
          <w:iCs/>
          <w:color w:val="000000"/>
          <w:szCs w:val="22"/>
          <w:lang w:eastAsia="ru-RU"/>
        </w:rPr>
        <w:t>Снимите ремень привода генератора и насоса охлаждающей жидкости, снимите генератор и кронштейн генератора.</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Снимите насос охлаждающей жидкости, отсоединив от насоса и выпускного коллектора трубопровод подвода жидкости из отопителя.</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Снимите выпускной патрубок охлаждающей жидкости и трубопровод отвода жидкости к отопителю.</w:t>
      </w:r>
    </w:p>
    <w:p>
      <w:pPr>
        <w:shd w:val="clear" w:color="auto" w:fill="FFFFFF"/>
        <w:ind w:firstLine="397"/>
        <w:jc w:val="both"/>
        <w:rPr>
          <w:rFonts w:cs="Times New Roman"/>
          <w:szCs w:val="24"/>
          <w:lang w:eastAsia="ru-RU"/>
        </w:rPr>
      </w:pPr>
    </w:p>
    <w:p>
      <w:pPr>
        <w:ind w:firstLine="397"/>
        <w:jc w:val="both"/>
        <w:rPr>
          <w:rFonts w:cs="Times New Roman"/>
          <w:iCs/>
          <w:szCs w:val="24"/>
          <w:lang w:eastAsia="ru-RU"/>
        </w:rPr>
        <w:sectPr>
          <w:footerReference r:id="rId5" w:type="default"/>
          <w:footerReference r:id="rId6" w:type="even"/>
          <w:pgSz w:w="11905" w:h="16837"/>
          <w:pgMar w:top="1418" w:right="4820" w:bottom="6350" w:left="851" w:header="851" w:footer="567" w:gutter="0"/>
          <w:cols w:space="708" w:num="1"/>
          <w:titlePg/>
          <w:docGrid w:linePitch="360" w:charSpace="0"/>
        </w:sectPr>
      </w:pPr>
    </w:p>
    <w:p>
      <w:pPr>
        <w:jc w:val="center"/>
        <w:rPr>
          <w:rFonts w:cs="Times New Roman"/>
          <w:color w:val="000000"/>
          <w:szCs w:val="21"/>
          <w:lang w:eastAsia="ru-RU"/>
        </w:rPr>
      </w:pPr>
      <w:r>
        <w:rPr>
          <w:rFonts w:cs="Times New Roman"/>
          <w:iCs/>
          <w:szCs w:val="24"/>
          <w:lang w:eastAsia="ru-RU"/>
        </w:rPr>
        <w:pict>
          <v:shape id="_x0000_i1077" o:spt="75" type="#_x0000_t75" style="height:101.5pt;width:135pt;" filled="f" o:preferrelative="t" stroked="f" coordsize="21600,21600">
            <v:path/>
            <v:fill on="f" focussize="0,0"/>
            <v:stroke on="f" joinstyle="miter"/>
            <v:imagedata r:id="rId65" gain="364089f" blacklevel="-20314f" o:title=""/>
            <o:lock v:ext="edit" aspectratio="t"/>
            <w10:wrap type="none"/>
            <w10:anchorlock/>
          </v:shape>
        </w:pict>
      </w:r>
    </w:p>
    <w:p>
      <w:pPr>
        <w:ind w:firstLine="397"/>
        <w:jc w:val="both"/>
        <w:rPr>
          <w:rFonts w:cs="Times New Roman"/>
          <w:color w:val="000000"/>
          <w:szCs w:val="21"/>
          <w:lang w:eastAsia="ru-RU"/>
        </w:rPr>
      </w:pPr>
    </w:p>
    <w:p>
      <w:pPr>
        <w:jc w:val="center"/>
        <w:rPr>
          <w:rFonts w:cs="Times New Roman"/>
          <w:i/>
          <w:color w:val="000000"/>
          <w:szCs w:val="21"/>
          <w:lang w:eastAsia="ru-RU"/>
        </w:rPr>
      </w:pPr>
      <w:r>
        <w:rPr>
          <w:rFonts w:cs="Times New Roman"/>
          <w:i/>
          <w:color w:val="000000"/>
          <w:szCs w:val="21"/>
          <w:lang w:eastAsia="ru-RU"/>
        </w:rPr>
        <w:t>Рис. 1. Снятие масляного фильтра приспособлением А. 60312</w:t>
      </w:r>
    </w:p>
    <w:p>
      <w:pPr>
        <w:ind w:firstLine="397"/>
        <w:jc w:val="both"/>
        <w:rPr>
          <w:rFonts w:cs="Times New Roman"/>
          <w:iCs/>
          <w:szCs w:val="24"/>
          <w:lang w:eastAsia="ru-RU"/>
        </w:rPr>
      </w:pPr>
    </w:p>
    <w:p>
      <w:pPr>
        <w:ind w:firstLine="397"/>
        <w:jc w:val="center"/>
        <w:rPr>
          <w:rFonts w:cs="Times New Roman"/>
          <w:iCs/>
          <w:szCs w:val="24"/>
          <w:lang w:eastAsia="ru-RU"/>
        </w:rPr>
      </w:pPr>
      <w:r>
        <w:rPr>
          <w:rFonts w:cs="Times New Roman"/>
          <w:iCs/>
          <w:szCs w:val="24"/>
          <w:lang w:eastAsia="ru-RU"/>
        </w:rPr>
        <w:pict>
          <v:shape id="_x0000_i1078" o:spt="75" type="#_x0000_t75" style="height:102.5pt;width:140.5pt;" filled="f" o:preferrelative="t" stroked="f" coordsize="21600,21600">
            <v:path/>
            <v:fill on="f" focussize="0,0"/>
            <v:stroke on="f" joinstyle="miter"/>
            <v:imagedata r:id="rId66" gain="93623f" blacklevel="-5898f" o:title=""/>
            <o:lock v:ext="edit" aspectratio="t"/>
            <w10:wrap type="none"/>
            <w10:anchorlock/>
          </v:shape>
        </w:pict>
      </w:r>
    </w:p>
    <w:p>
      <w:pPr>
        <w:shd w:val="clear" w:color="auto" w:fill="FFFFFF"/>
        <w:ind w:firstLine="397"/>
        <w:jc w:val="both"/>
        <w:rPr>
          <w:rFonts w:cs="Times New Roman"/>
          <w:szCs w:val="24"/>
          <w:lang w:eastAsia="ru-RU"/>
        </w:rPr>
      </w:pPr>
    </w:p>
    <w:p>
      <w:pPr>
        <w:shd w:val="clear" w:color="auto" w:fill="FFFFFF"/>
        <w:jc w:val="center"/>
        <w:rPr>
          <w:rFonts w:cs="Times New Roman"/>
          <w:i/>
          <w:color w:val="000000"/>
          <w:szCs w:val="21"/>
          <w:lang w:eastAsia="ru-RU"/>
        </w:rPr>
      </w:pPr>
      <w:r>
        <w:rPr>
          <w:rFonts w:cs="Times New Roman"/>
          <w:i/>
          <w:color w:val="000000"/>
          <w:szCs w:val="21"/>
          <w:lang w:eastAsia="ru-RU"/>
        </w:rPr>
        <w:t>Рис. 2. Отворачивание гайки коленчатого вала ключом А.50121</w:t>
      </w:r>
    </w:p>
    <w:p>
      <w:pPr>
        <w:shd w:val="clear" w:color="auto" w:fill="FFFFFF"/>
        <w:ind w:firstLine="397"/>
        <w:jc w:val="both"/>
        <w:rPr>
          <w:rFonts w:cs="Times New Roman"/>
          <w:color w:val="000000"/>
          <w:szCs w:val="21"/>
          <w:lang w:eastAsia="ru-RU"/>
        </w:rPr>
        <w:sectPr>
          <w:type w:val="continuous"/>
          <w:pgSz w:w="11905" w:h="16837"/>
          <w:pgMar w:top="1418" w:right="4820" w:bottom="6350" w:left="851" w:header="851" w:footer="5812" w:gutter="0"/>
          <w:cols w:equalWidth="0" w:num="2">
            <w:col w:w="2749" w:space="2"/>
            <w:col w:w="3483"/>
          </w:cols>
          <w:docGrid w:linePitch="360" w:charSpace="0"/>
        </w:sectPr>
      </w:pPr>
    </w:p>
    <w:p>
      <w:pPr>
        <w:shd w:val="clear" w:color="auto" w:fill="FFFFFF"/>
        <w:ind w:firstLine="397"/>
        <w:jc w:val="both"/>
        <w:rPr>
          <w:rFonts w:cs="Times New Roman"/>
          <w:szCs w:val="24"/>
          <w:lang w:eastAsia="ru-RU"/>
        </w:rPr>
      </w:pPr>
      <w:r>
        <w:rPr>
          <w:rFonts w:cs="Times New Roman"/>
          <w:iCs/>
          <w:color w:val="000000"/>
          <w:szCs w:val="22"/>
          <w:lang w:eastAsia="ru-RU"/>
        </w:rPr>
        <w:t>Приспособлением А.60312 отверните и снимите масляный фильтр с прокладкой (рис. 1).</w:t>
      </w:r>
    </w:p>
    <w:p>
      <w:pPr>
        <w:shd w:val="clear" w:color="auto" w:fill="FFFFFF"/>
        <w:ind w:firstLine="397"/>
        <w:jc w:val="both"/>
        <w:rPr>
          <w:rFonts w:cs="Times New Roman"/>
          <w:szCs w:val="24"/>
          <w:lang w:eastAsia="ru-RU"/>
        </w:rPr>
      </w:pPr>
      <w:r>
        <w:rPr>
          <w:rFonts w:cs="Times New Roman"/>
          <w:iCs/>
          <w:color w:val="000000"/>
          <w:szCs w:val="22"/>
          <w:lang w:eastAsia="ru-RU"/>
        </w:rPr>
        <w:t>Выверните датчики указателя и контрольной лампы давления масла, снимите штуцеры датчиков. Снимите крышку сапуна вентиляции картера, картер и масляный насос. Снимите фиксатор сливной трубки маслоотделителя и выньте маслоотделитель вентиляции картера.</w:t>
      </w:r>
    </w:p>
    <w:p>
      <w:pPr>
        <w:shd w:val="clear" w:color="auto" w:fill="FFFFFF"/>
        <w:ind w:firstLine="397"/>
        <w:jc w:val="both"/>
        <w:rPr>
          <w:rFonts w:cs="Times New Roman"/>
          <w:szCs w:val="24"/>
          <w:lang w:eastAsia="ru-RU"/>
        </w:rPr>
      </w:pPr>
      <w:r>
        <w:rPr>
          <w:rFonts w:cs="Times New Roman"/>
          <w:iCs/>
          <w:color w:val="000000"/>
          <w:szCs w:val="22"/>
          <w:lang w:eastAsia="ru-RU"/>
        </w:rPr>
        <w:t xml:space="preserve">Снимите шкив коленчатого вала, закрепив маховик фиксатором </w:t>
      </w:r>
      <w:r>
        <w:rPr>
          <w:rFonts w:cs="Times New Roman"/>
          <w:iCs/>
          <w:color w:val="000000"/>
          <w:szCs w:val="22"/>
          <w:lang w:val="en-US" w:eastAsia="ru-RU"/>
        </w:rPr>
        <w:t>A</w:t>
      </w:r>
      <w:r>
        <w:rPr>
          <w:rFonts w:cs="Times New Roman"/>
          <w:iCs/>
          <w:color w:val="000000"/>
          <w:szCs w:val="22"/>
          <w:lang w:eastAsia="ru-RU"/>
        </w:rPr>
        <w:t>.60330/</w:t>
      </w:r>
      <w:r>
        <w:rPr>
          <w:rFonts w:cs="Times New Roman"/>
          <w:iCs/>
          <w:color w:val="000000"/>
          <w:szCs w:val="22"/>
          <w:lang w:val="en-US" w:eastAsia="ru-RU"/>
        </w:rPr>
        <w:t>R</w:t>
      </w:r>
      <w:r>
        <w:rPr>
          <w:rFonts w:cs="Times New Roman"/>
          <w:iCs/>
          <w:color w:val="000000"/>
          <w:szCs w:val="22"/>
          <w:lang w:eastAsia="ru-RU"/>
        </w:rPr>
        <w:t xml:space="preserve"> (см. рис. 7) и отвернув ключом А.50121 гайку (рис. 2).</w:t>
      </w:r>
    </w:p>
    <w:p>
      <w:pPr>
        <w:shd w:val="clear" w:color="auto" w:fill="FFFFFF"/>
        <w:ind w:firstLine="397"/>
        <w:jc w:val="both"/>
        <w:rPr>
          <w:rFonts w:cs="Times New Roman"/>
          <w:szCs w:val="24"/>
          <w:lang w:eastAsia="ru-RU"/>
        </w:rPr>
      </w:pPr>
      <w:r>
        <w:rPr>
          <w:rFonts w:cs="Times New Roman"/>
          <w:iCs/>
          <w:color w:val="000000"/>
          <w:szCs w:val="22"/>
          <w:lang w:eastAsia="ru-RU"/>
        </w:rPr>
        <w:t>Снимите крышку головки цилиндров и крышку цепного привода распределительного вала. Отверните болты крепления звездочек распределительного вала и вала привода масляного насоса.</w:t>
      </w:r>
    </w:p>
    <w:p>
      <w:pPr>
        <w:shd w:val="clear" w:color="auto" w:fill="FFFFFF"/>
        <w:ind w:firstLine="397"/>
        <w:jc w:val="both"/>
        <w:rPr>
          <w:rFonts w:cs="Times New Roman"/>
          <w:szCs w:val="24"/>
          <w:lang w:eastAsia="ru-RU"/>
        </w:rPr>
      </w:pPr>
      <w:r>
        <w:rPr>
          <w:rFonts w:cs="Times New Roman"/>
          <w:iCs/>
          <w:color w:val="000000"/>
          <w:szCs w:val="22"/>
          <w:lang w:eastAsia="ru-RU"/>
        </w:rPr>
        <w:t>Ослабьте колпачковую гайку 6 (рис. 3) натяжителя цепи, отверните гайки 4 крепления его к головке цилиндров, снимите натяжитель и, отвернув болт 2, снимите башмак 1 натяжителя цепи.</w:t>
      </w:r>
    </w:p>
    <w:p>
      <w:pPr>
        <w:shd w:val="clear" w:color="auto" w:fill="FFFFFF"/>
        <w:ind w:firstLine="397"/>
        <w:jc w:val="both"/>
        <w:rPr>
          <w:rFonts w:cs="Times New Roman"/>
          <w:szCs w:val="24"/>
          <w:lang w:eastAsia="ru-RU"/>
        </w:rPr>
      </w:pPr>
      <w:r>
        <w:rPr>
          <w:rFonts w:cs="Times New Roman"/>
          <w:iCs/>
          <w:color w:val="000000"/>
          <w:szCs w:val="22"/>
          <w:lang w:eastAsia="ru-RU"/>
        </w:rPr>
        <w:t>Отверните ограничительный палец цепи, снимите звездочки привода масляного насоса и распределительного вала и выньте цепь.</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Ослабьте гайки шпилек 4 (рис. 4). Отвернув гайки крепления, снимите корпус подшипников распределительного вала. Отвернув гайки шпилек 4 и, удалив упорный фланец 1, осторожно, чтобы не повредить поверхность опор корпуса подшипников, выньте распределительный вал.</w:t>
      </w:r>
    </w:p>
    <w:p>
      <w:pPr>
        <w:shd w:val="clear" w:color="auto" w:fill="FFFFFF"/>
        <w:ind w:firstLine="397"/>
        <w:jc w:val="both"/>
        <w:rPr>
          <w:rFonts w:cs="Times New Roman"/>
          <w:szCs w:val="24"/>
          <w:lang w:eastAsia="ru-RU"/>
        </w:rPr>
      </w:pPr>
    </w:p>
    <w:p>
      <w:pPr>
        <w:jc w:val="both"/>
        <w:rPr>
          <w:rFonts w:cs="Times New Roman"/>
          <w:iCs/>
          <w:szCs w:val="24"/>
          <w:lang w:eastAsia="ru-RU"/>
        </w:rPr>
        <w:sectPr>
          <w:type w:val="continuous"/>
          <w:pgSz w:w="11905" w:h="16837"/>
          <w:pgMar w:top="1418" w:right="4820" w:bottom="6350" w:left="851" w:header="851" w:footer="5812" w:gutter="0"/>
          <w:cols w:space="708" w:num="1"/>
          <w:docGrid w:linePitch="360" w:charSpace="0"/>
        </w:sectPr>
      </w:pPr>
    </w:p>
    <w:p>
      <w:pPr>
        <w:jc w:val="center"/>
        <w:rPr>
          <w:rFonts w:cs="Times New Roman"/>
          <w:iCs/>
          <w:szCs w:val="24"/>
          <w:lang w:eastAsia="ru-RU"/>
        </w:rPr>
      </w:pPr>
      <w:r>
        <w:rPr>
          <w:rFonts w:cs="Times New Roman"/>
          <w:iCs/>
          <w:szCs w:val="24"/>
          <w:lang w:eastAsia="ru-RU"/>
        </w:rPr>
        <w:pict>
          <v:shape id="_x0000_i1079" o:spt="75" type="#_x0000_t75" style="height:106pt;width:133pt;" filled="f" o:preferrelative="t" stroked="f" coordsize="21600,21600">
            <v:path/>
            <v:fill on="f" focussize="0,0"/>
            <v:stroke on="f" joinstyle="miter"/>
            <v:imagedata r:id="rId67" gain="74473f" blacklevel="-1966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sz w:val="16"/>
          <w:szCs w:val="24"/>
          <w:lang w:eastAsia="ru-RU"/>
        </w:rPr>
      </w:pPr>
      <w:r>
        <w:rPr>
          <w:rFonts w:cs="Times New Roman"/>
          <w:i/>
          <w:color w:val="000000"/>
          <w:szCs w:val="19"/>
          <w:lang w:eastAsia="ru-RU"/>
        </w:rPr>
        <w:t>Рис. 3. Снятие натяжителя и успокоителя цепи:</w:t>
      </w:r>
      <w:r>
        <w:rPr>
          <w:rFonts w:cs="Times New Roman"/>
          <w:color w:val="000000"/>
          <w:szCs w:val="19"/>
          <w:lang w:eastAsia="ru-RU"/>
        </w:rPr>
        <w:t xml:space="preserve"> </w:t>
      </w:r>
      <w:r>
        <w:rPr>
          <w:rFonts w:cs="Times New Roman"/>
          <w:color w:val="000000"/>
          <w:sz w:val="16"/>
          <w:szCs w:val="19"/>
          <w:lang w:eastAsia="ru-RU"/>
        </w:rPr>
        <w:t>1 - цепь привода распределительного вала; 2 - болт крепления башмака; 3 - башмак натяжителя; 4 - гайка крепления натяжителя; 5 - корпус натяжителя; 6 - колпачковая гайка натяжителя; 7 - болты крепления успокоителя; 8 - болт крепления звездочки валика привода масляного насоса</w:t>
      </w:r>
    </w:p>
    <w:p>
      <w:pPr>
        <w:shd w:val="clear" w:color="auto" w:fill="FFFFFF"/>
        <w:jc w:val="both"/>
        <w:rPr>
          <w:rFonts w:cs="Times New Roman"/>
          <w:szCs w:val="24"/>
          <w:lang w:eastAsia="ru-RU"/>
        </w:rPr>
      </w:pPr>
    </w:p>
    <w:p>
      <w:pPr>
        <w:shd w:val="clear" w:color="auto" w:fill="FFFFFF"/>
        <w:ind w:firstLine="397"/>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080" o:spt="75" type="#_x0000_t75" style="height:132.5pt;width:128.5pt;" filled="f" o:preferrelative="t" stroked="f" coordsize="21600,21600">
            <v:path/>
            <v:fill on="f" focussize="0,0"/>
            <v:stroke on="f" joinstyle="miter"/>
            <v:imagedata r:id="rId68" gain="93623f" blacklevel="-5898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color w:val="000000"/>
          <w:sz w:val="16"/>
          <w:szCs w:val="18"/>
          <w:lang w:eastAsia="ru-RU"/>
        </w:rPr>
      </w:pPr>
      <w:r>
        <w:rPr>
          <w:rFonts w:cs="Times New Roman"/>
          <w:i/>
          <w:color w:val="000000"/>
          <w:szCs w:val="21"/>
          <w:lang w:eastAsia="ru-RU"/>
        </w:rPr>
        <w:t>Рис. 4. Снятие упорного фланца</w:t>
      </w:r>
      <w:r>
        <w:rPr>
          <w:rFonts w:cs="Times New Roman"/>
          <w:i/>
          <w:szCs w:val="24"/>
          <w:lang w:eastAsia="ru-RU"/>
        </w:rPr>
        <w:t xml:space="preserve"> </w:t>
      </w:r>
      <w:r>
        <w:rPr>
          <w:rFonts w:cs="Times New Roman"/>
          <w:i/>
          <w:color w:val="000000"/>
          <w:szCs w:val="21"/>
          <w:lang w:eastAsia="ru-RU"/>
        </w:rPr>
        <w:t>распределительного вала:</w:t>
      </w:r>
      <w:r>
        <w:rPr>
          <w:rFonts w:cs="Times New Roman"/>
          <w:iCs/>
          <w:color w:val="000000"/>
          <w:szCs w:val="21"/>
          <w:lang w:eastAsia="ru-RU"/>
        </w:rPr>
        <w:t xml:space="preserve"> </w:t>
      </w:r>
      <w:r>
        <w:rPr>
          <w:rFonts w:cs="Times New Roman"/>
          <w:color w:val="000000"/>
          <w:sz w:val="16"/>
          <w:szCs w:val="18"/>
          <w:lang w:eastAsia="ru-RU"/>
        </w:rPr>
        <w:t>1 - упорный фланец;2 - распределительный вал;3 - корпус подшипников; 4 - шпильки крепления упорного фланца</w:t>
      </w:r>
    </w:p>
    <w:p>
      <w:pPr>
        <w:shd w:val="clear" w:color="auto" w:fill="FFFFFF"/>
        <w:ind w:firstLine="397"/>
        <w:jc w:val="both"/>
        <w:rPr>
          <w:rFonts w:cs="Times New Roman"/>
          <w:iCs/>
          <w:color w:val="000000"/>
          <w:szCs w:val="22"/>
          <w:lang w:eastAsia="ru-RU"/>
        </w:rPr>
        <w:sectPr>
          <w:type w:val="continuous"/>
          <w:pgSz w:w="11905" w:h="16837"/>
          <w:pgMar w:top="1418" w:right="4820" w:bottom="6350" w:left="851" w:header="851" w:footer="5812" w:gutter="0"/>
          <w:cols w:equalWidth="0" w:num="2">
            <w:col w:w="2929" w:space="180"/>
            <w:col w:w="3125"/>
          </w:cols>
          <w:docGrid w:linePitch="360" w:charSpace="0"/>
        </w:sectPr>
      </w:pPr>
    </w:p>
    <w:p>
      <w:pPr>
        <w:shd w:val="clear" w:color="auto" w:fill="FFFFFF"/>
        <w:ind w:firstLine="397"/>
        <w:jc w:val="both"/>
        <w:rPr>
          <w:rFonts w:cs="Times New Roman"/>
          <w:szCs w:val="24"/>
          <w:lang w:eastAsia="ru-RU"/>
        </w:rPr>
      </w:pPr>
      <w:r>
        <w:rPr>
          <w:rFonts w:cs="Times New Roman"/>
          <w:iCs/>
          <w:color w:val="000000"/>
          <w:szCs w:val="22"/>
          <w:lang w:eastAsia="ru-RU"/>
        </w:rPr>
        <w:t>Отверните болты крепления головки цилиндров и снимите ее вместе с выпускным коллектором и впускной трубой.</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Снимите упорный фланец 1 (рис. 5) валика привода масляного насоса и выньте валик из блока цилиндров.</w:t>
      </w:r>
    </w:p>
    <w:p>
      <w:pPr>
        <w:shd w:val="clear" w:color="auto" w:fill="FFFFFF"/>
        <w:ind w:firstLine="397"/>
        <w:jc w:val="both"/>
        <w:rPr>
          <w:rFonts w:cs="Times New Roman"/>
          <w:szCs w:val="24"/>
          <w:lang w:eastAsia="ru-RU"/>
        </w:rPr>
      </w:pPr>
      <w:r>
        <w:rPr>
          <w:rFonts w:cs="Times New Roman"/>
          <w:iCs/>
          <w:color w:val="000000"/>
          <w:szCs w:val="22"/>
          <w:lang w:eastAsia="ru-RU"/>
        </w:rPr>
        <w:t>Универсальным съемником А.40005/1/7 из комплекта А.40005 снимите звездочку с коленчатого вала (рис. 6).</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Отверните гайки шатунных болтов, снимите крышки шатунов и выньте через цилиндры поршни с шатунами. Пометьте поршень, шатун, вкладыши коренных и шатунных подшипников, чтобы при сборке установить их на прежнее место.</w:t>
      </w:r>
    </w:p>
    <w:p>
      <w:pPr>
        <w:shd w:val="clear" w:color="auto" w:fill="FFFFFF"/>
        <w:ind w:firstLine="397"/>
        <w:jc w:val="both"/>
        <w:rPr>
          <w:rFonts w:cs="Times New Roman"/>
          <w:szCs w:val="24"/>
          <w:lang w:eastAsia="ru-RU"/>
        </w:rPr>
      </w:pPr>
      <w:r>
        <w:rPr>
          <w:rFonts w:cs="Times New Roman"/>
          <w:iCs/>
          <w:color w:val="000000"/>
          <w:szCs w:val="22"/>
          <w:lang w:eastAsia="ru-RU"/>
        </w:rPr>
        <w:t>Установите фиксатор 5 (рис. 7), отверните болты 3, снимите шайбу 4 и маховик с коленчатого вала. Снимите переднюю крышку картера сцепления.</w:t>
      </w:r>
    </w:p>
    <w:p>
      <w:pPr>
        <w:shd w:val="clear" w:color="auto" w:fill="FFFFFF"/>
        <w:ind w:firstLine="397"/>
        <w:jc w:val="both"/>
        <w:rPr>
          <w:rFonts w:cs="Times New Roman"/>
          <w:szCs w:val="24"/>
          <w:lang w:eastAsia="ru-RU"/>
        </w:rPr>
      </w:pPr>
      <w:r>
        <w:rPr>
          <w:rFonts w:cs="Times New Roman"/>
          <w:iCs/>
          <w:color w:val="000000"/>
          <w:szCs w:val="22"/>
          <w:lang w:eastAsia="ru-RU"/>
        </w:rPr>
        <w:t>Выталкивателем А.40006 выньте подшипник первичного вала коробки передач из гнезда в коленчатом валу (рис. 8).</w:t>
      </w:r>
    </w:p>
    <w:p>
      <w:pPr>
        <w:shd w:val="clear" w:color="auto" w:fill="FFFFFF"/>
        <w:ind w:firstLine="397"/>
        <w:jc w:val="both"/>
        <w:rPr>
          <w:rFonts w:cs="Times New Roman"/>
          <w:szCs w:val="24"/>
          <w:lang w:eastAsia="ru-RU"/>
        </w:rPr>
      </w:pPr>
      <w:r>
        <w:rPr>
          <w:rFonts w:cs="Times New Roman"/>
          <w:iCs/>
          <w:color w:val="000000"/>
          <w:szCs w:val="22"/>
          <w:lang w:eastAsia="ru-RU"/>
        </w:rPr>
        <w:t>Снимите держатель сальника коленчатого вала.</w:t>
      </w:r>
    </w:p>
    <w:p>
      <w:pPr>
        <w:shd w:val="clear" w:color="auto" w:fill="FFFFFF"/>
        <w:ind w:firstLine="397"/>
        <w:jc w:val="both"/>
        <w:rPr>
          <w:rFonts w:cs="Times New Roman"/>
          <w:szCs w:val="24"/>
          <w:lang w:eastAsia="ru-RU"/>
        </w:rPr>
      </w:pPr>
    </w:p>
    <w:p>
      <w:pPr>
        <w:jc w:val="both"/>
        <w:rPr>
          <w:rFonts w:cs="Times New Roman"/>
          <w:iCs/>
          <w:szCs w:val="24"/>
          <w:lang w:eastAsia="ru-RU"/>
        </w:rPr>
        <w:sectPr>
          <w:type w:val="continuous"/>
          <w:pgSz w:w="11905" w:h="16837"/>
          <w:pgMar w:top="1418" w:right="4820" w:bottom="6350" w:left="851" w:header="851" w:footer="5812" w:gutter="0"/>
          <w:cols w:space="708" w:num="1"/>
          <w:docGrid w:linePitch="360" w:charSpace="0"/>
        </w:sectPr>
      </w:pPr>
    </w:p>
    <w:p>
      <w:pPr>
        <w:jc w:val="center"/>
        <w:rPr>
          <w:rFonts w:cs="Times New Roman"/>
          <w:iCs/>
          <w:szCs w:val="24"/>
          <w:lang w:eastAsia="ru-RU"/>
        </w:rPr>
      </w:pPr>
      <w:r>
        <w:rPr>
          <w:rFonts w:cs="Times New Roman"/>
          <w:iCs/>
          <w:szCs w:val="24"/>
          <w:lang w:eastAsia="ru-RU"/>
        </w:rPr>
        <w:pict>
          <v:shape id="_x0000_i1081" o:spt="75" type="#_x0000_t75" style="height:92.5pt;width:117pt;" filled="f" o:preferrelative="t" stroked="f" coordsize="21600,21600">
            <v:path/>
            <v:fill on="f" focussize="0,0"/>
            <v:stroke on="f" joinstyle="miter"/>
            <v:imagedata r:id="rId69" gain="2147483647f" blacklevel="-1966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color w:val="000000"/>
          <w:sz w:val="16"/>
          <w:szCs w:val="18"/>
          <w:lang w:eastAsia="ru-RU"/>
        </w:rPr>
      </w:pPr>
      <w:r>
        <w:rPr>
          <w:rFonts w:cs="Times New Roman"/>
          <w:i/>
          <w:color w:val="000000"/>
          <w:szCs w:val="21"/>
          <w:lang w:eastAsia="ru-RU"/>
        </w:rPr>
        <w:t>Рис. 5. Снятие валика привода масляного насоса:</w:t>
      </w:r>
      <w:r>
        <w:rPr>
          <w:rFonts w:cs="Times New Roman"/>
          <w:szCs w:val="24"/>
          <w:lang w:eastAsia="ru-RU"/>
        </w:rPr>
        <w:t xml:space="preserve"> </w:t>
      </w:r>
      <w:r>
        <w:rPr>
          <w:rFonts w:cs="Times New Roman"/>
          <w:color w:val="000000"/>
          <w:sz w:val="16"/>
          <w:szCs w:val="18"/>
          <w:lang w:eastAsia="ru-RU"/>
        </w:rPr>
        <w:t>1 - упорный фланец; 2 - болт крепления фланца; 3 - валик привода масляного насоса; 4 – ключ</w:t>
      </w:r>
    </w:p>
    <w:p>
      <w:pPr>
        <w:shd w:val="clear" w:color="auto" w:fill="FFFFFF"/>
        <w:ind w:firstLine="397"/>
        <w:jc w:val="both"/>
        <w:rPr>
          <w:rFonts w:cs="Times New Roman"/>
          <w:color w:val="000000"/>
          <w:szCs w:val="18"/>
          <w:lang w:eastAsia="ru-RU"/>
        </w:rPr>
      </w:pPr>
    </w:p>
    <w:p>
      <w:pPr>
        <w:jc w:val="center"/>
        <w:rPr>
          <w:rFonts w:cs="Times New Roman"/>
          <w:iCs/>
          <w:szCs w:val="24"/>
          <w:lang w:eastAsia="ru-RU"/>
        </w:rPr>
      </w:pPr>
      <w:r>
        <w:rPr>
          <w:rFonts w:cs="Times New Roman"/>
          <w:iCs/>
          <w:szCs w:val="24"/>
          <w:lang w:eastAsia="ru-RU"/>
        </w:rPr>
        <w:pict>
          <v:shape id="_x0000_i1082" o:spt="75" type="#_x0000_t75" style="height:108pt;width:115pt;" filled="f" o:preferrelative="t" stroked="f" coordsize="21600,21600">
            <v:path/>
            <v:fill on="f" focussize="0,0"/>
            <v:stroke on="f" joinstyle="miter"/>
            <v:imagedata r:id="rId70" gain="2147483647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i/>
          <w:color w:val="000000"/>
          <w:szCs w:val="21"/>
          <w:lang w:eastAsia="ru-RU"/>
        </w:rPr>
      </w:pPr>
      <w:r>
        <w:rPr>
          <w:rFonts w:cs="Times New Roman"/>
          <w:i/>
          <w:color w:val="000000"/>
          <w:szCs w:val="21"/>
          <w:lang w:eastAsia="ru-RU"/>
        </w:rPr>
        <w:t>Рис. 6. Снятие звездочки коленчатого вала универсальным съемником</w:t>
      </w:r>
    </w:p>
    <w:p>
      <w:pPr>
        <w:ind w:firstLine="397"/>
        <w:jc w:val="both"/>
        <w:rPr>
          <w:rFonts w:cs="Times New Roman"/>
          <w:szCs w:val="24"/>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Отверните болты крышек коренных подшипников, снимите их вместе с нижними вкладышами, снимите коленчатый вал, верхние вкладыши и упорные полукольца на задней опоре.</w:t>
      </w:r>
    </w:p>
    <w:p>
      <w:pPr>
        <w:shd w:val="clear" w:color="auto" w:fill="FFFFFF"/>
        <w:ind w:firstLine="397"/>
        <w:jc w:val="both"/>
        <w:rPr>
          <w:rFonts w:cs="Times New Roman"/>
          <w:iCs/>
          <w:color w:val="000000"/>
          <w:szCs w:val="22"/>
          <w:lang w:eastAsia="ru-RU"/>
        </w:rPr>
      </w:pPr>
    </w:p>
    <w:p>
      <w:pPr>
        <w:ind w:firstLine="397"/>
        <w:jc w:val="both"/>
        <w:rPr>
          <w:rFonts w:cs="Times New Roman"/>
          <w:szCs w:val="24"/>
          <w:lang w:eastAsia="ru-RU"/>
        </w:rPr>
      </w:pPr>
    </w:p>
    <w:p>
      <w:pPr>
        <w:jc w:val="both"/>
        <w:rPr>
          <w:rFonts w:cs="Times New Roman"/>
          <w:iCs/>
          <w:szCs w:val="24"/>
          <w:lang w:eastAsia="ru-RU"/>
        </w:rPr>
        <w:sectPr>
          <w:type w:val="continuous"/>
          <w:pgSz w:w="11905" w:h="16837"/>
          <w:pgMar w:top="1418" w:right="4820" w:bottom="6350" w:left="851" w:header="851" w:footer="5812" w:gutter="0"/>
          <w:cols w:space="708" w:num="1"/>
          <w:docGrid w:linePitch="360" w:charSpace="0"/>
        </w:sectPr>
      </w:pPr>
    </w:p>
    <w:p>
      <w:pPr>
        <w:jc w:val="both"/>
        <w:rPr>
          <w:rFonts w:cs="Times New Roman"/>
          <w:iCs/>
          <w:szCs w:val="24"/>
          <w:lang w:eastAsia="ru-RU"/>
        </w:rPr>
      </w:pPr>
      <w:r>
        <w:rPr>
          <w:rFonts w:cs="Times New Roman"/>
          <w:iCs/>
          <w:szCs w:val="24"/>
          <w:lang w:eastAsia="ru-RU"/>
        </w:rPr>
        <w:object>
          <v:shape id="_x0000_i1083" o:spt="75" type="#_x0000_t75" style="height:108pt;width:126pt;" o:ole="t" filled="f" o:preferrelative="t" stroked="f" coordsize="21600,21600">
            <v:path/>
            <v:fill on="f" focussize="0,0"/>
            <v:stroke on="f" joinstyle="miter"/>
            <v:imagedata r:id="rId72" o:title=""/>
            <o:lock v:ext="edit" aspectratio="t"/>
            <w10:wrap type="none"/>
            <w10:anchorlock/>
          </v:shape>
          <o:OLEObject Type="Embed" ProgID="Word.Picture.8" ShapeID="_x0000_i1083" DrawAspect="Content" ObjectID="_1468075725" r:id="rId71">
            <o:LockedField>false</o:LockedField>
          </o:OLEObject>
        </w:object>
      </w:r>
    </w:p>
    <w:p>
      <w:pPr>
        <w:ind w:firstLine="397"/>
        <w:jc w:val="both"/>
        <w:rPr>
          <w:rFonts w:cs="Times New Roman"/>
          <w:iCs/>
          <w:szCs w:val="24"/>
          <w:lang w:eastAsia="ru-RU"/>
        </w:rPr>
      </w:pPr>
    </w:p>
    <w:p>
      <w:pPr>
        <w:shd w:val="clear" w:color="auto" w:fill="FFFFFF"/>
        <w:jc w:val="both"/>
        <w:rPr>
          <w:rFonts w:cs="Times New Roman"/>
          <w:sz w:val="16"/>
          <w:szCs w:val="24"/>
          <w:lang w:eastAsia="ru-RU"/>
        </w:rPr>
      </w:pPr>
      <w:r>
        <w:rPr>
          <w:rFonts w:cs="Times New Roman"/>
          <w:i/>
          <w:color w:val="000000"/>
          <w:szCs w:val="21"/>
          <w:lang w:eastAsia="ru-RU"/>
        </w:rPr>
        <w:t>Рис. 7. Снятие маховика:</w:t>
      </w:r>
      <w:r>
        <w:rPr>
          <w:rFonts w:cs="Times New Roman"/>
          <w:color w:val="000000"/>
          <w:szCs w:val="18"/>
          <w:lang w:eastAsia="ru-RU"/>
        </w:rPr>
        <w:t xml:space="preserve"> </w:t>
      </w:r>
      <w:r>
        <w:rPr>
          <w:rFonts w:cs="Times New Roman"/>
          <w:color w:val="000000"/>
          <w:sz w:val="16"/>
          <w:szCs w:val="18"/>
          <w:lang w:eastAsia="ru-RU"/>
        </w:rPr>
        <w:t xml:space="preserve">1 - ключ; 2 - маховик; 3 - болт крепления маховика; 4 - шайба; 5 - фиксатор </w:t>
      </w:r>
      <w:r>
        <w:rPr>
          <w:rFonts w:cs="Times New Roman"/>
          <w:color w:val="000000"/>
          <w:sz w:val="16"/>
          <w:szCs w:val="18"/>
          <w:lang w:val="en-US" w:eastAsia="ru-RU"/>
        </w:rPr>
        <w:t>A</w:t>
      </w:r>
      <w:r>
        <w:rPr>
          <w:rFonts w:cs="Times New Roman"/>
          <w:color w:val="000000"/>
          <w:sz w:val="16"/>
          <w:szCs w:val="18"/>
          <w:lang w:eastAsia="ru-RU"/>
        </w:rPr>
        <w:t>.60330/</w:t>
      </w:r>
      <w:r>
        <w:rPr>
          <w:rFonts w:cs="Times New Roman"/>
          <w:color w:val="000000"/>
          <w:sz w:val="16"/>
          <w:szCs w:val="18"/>
          <w:lang w:val="en-US" w:eastAsia="ru-RU"/>
        </w:rPr>
        <w:t>R</w:t>
      </w:r>
      <w:r>
        <w:rPr>
          <w:rFonts w:cs="Times New Roman"/>
          <w:color w:val="000000"/>
          <w:sz w:val="16"/>
          <w:szCs w:val="18"/>
          <w:lang w:eastAsia="ru-RU"/>
        </w:rPr>
        <w:t xml:space="preserve"> для удержания маховика от проворачивания; 6 - передняя крышка картера сцепления</w:t>
      </w:r>
    </w:p>
    <w:p>
      <w:pPr>
        <w:shd w:val="clear" w:color="auto" w:fill="FFFFFF"/>
        <w:ind w:firstLine="397"/>
        <w:jc w:val="both"/>
        <w:rPr>
          <w:rFonts w:cs="Times New Roman"/>
          <w:color w:val="000000"/>
          <w:szCs w:val="18"/>
          <w:lang w:eastAsia="ru-RU"/>
        </w:rPr>
      </w:pPr>
    </w:p>
    <w:p>
      <w:pPr>
        <w:shd w:val="clear" w:color="auto" w:fill="FFFFFF"/>
        <w:ind w:firstLine="397"/>
        <w:jc w:val="both"/>
        <w:rPr>
          <w:rFonts w:cs="Times New Roman"/>
          <w:color w:val="000000"/>
          <w:szCs w:val="21"/>
          <w:lang w:eastAsia="ru-RU"/>
        </w:rPr>
      </w:pPr>
    </w:p>
    <w:p>
      <w:pPr>
        <w:shd w:val="clear" w:color="auto" w:fill="FFFFFF"/>
        <w:ind w:firstLine="397"/>
        <w:jc w:val="both"/>
        <w:rPr>
          <w:rFonts w:cs="Times New Roman"/>
          <w:color w:val="000000"/>
          <w:szCs w:val="21"/>
          <w:lang w:eastAsia="ru-RU"/>
        </w:rPr>
      </w:pPr>
    </w:p>
    <w:p>
      <w:pPr>
        <w:shd w:val="clear" w:color="auto" w:fill="FFFFFF"/>
        <w:ind w:firstLine="397"/>
        <w:jc w:val="both"/>
        <w:rPr>
          <w:rFonts w:cs="Times New Roman"/>
          <w:color w:val="000000"/>
          <w:szCs w:val="21"/>
          <w:lang w:eastAsia="ru-RU"/>
        </w:rPr>
      </w:pPr>
    </w:p>
    <w:p>
      <w:pPr>
        <w:jc w:val="both"/>
        <w:rPr>
          <w:rFonts w:cs="Times New Roman"/>
          <w:iCs/>
          <w:szCs w:val="24"/>
          <w:lang w:eastAsia="ru-RU"/>
        </w:rPr>
      </w:pPr>
      <w:r>
        <w:rPr>
          <w:rFonts w:cs="Times New Roman"/>
          <w:iCs/>
          <w:szCs w:val="24"/>
          <w:lang w:eastAsia="ru-RU"/>
        </w:rPr>
        <w:pict>
          <v:shape id="_x0000_i1084" o:spt="75" type="#_x0000_t75" style="height:117pt;width:112pt;" filled="f" o:preferrelative="t" stroked="f" coordsize="21600,21600">
            <v:path/>
            <v:fill on="f" focussize="0,0"/>
            <v:stroke on="f" joinstyle="miter"/>
            <v:imagedata r:id="rId73" gain="2147483647f" blacklevel="-30802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i/>
          <w:szCs w:val="24"/>
          <w:lang w:eastAsia="ru-RU"/>
        </w:rPr>
      </w:pPr>
      <w:r>
        <w:rPr>
          <w:rFonts w:cs="Times New Roman"/>
          <w:i/>
          <w:color w:val="000000"/>
          <w:szCs w:val="21"/>
          <w:lang w:eastAsia="ru-RU"/>
        </w:rPr>
        <w:t>Рис. 8. Выпрессовывание подшипника вала коробки передач из коленчатого вала выталкивателем А.40006</w:t>
      </w:r>
    </w:p>
    <w:p>
      <w:pPr>
        <w:shd w:val="clear" w:color="auto" w:fill="FFFFFF"/>
        <w:ind w:firstLine="397"/>
        <w:jc w:val="both"/>
        <w:rPr>
          <w:rFonts w:cs="Times New Roman"/>
          <w:bCs/>
          <w:color w:val="000000"/>
          <w:szCs w:val="22"/>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shd w:val="clear" w:color="auto" w:fill="FFFFFF"/>
        <w:ind w:firstLine="425"/>
        <w:jc w:val="both"/>
        <w:rPr>
          <w:rFonts w:cs="Times New Roman"/>
          <w:b/>
          <w:bCs/>
          <w:szCs w:val="24"/>
          <w:lang w:eastAsia="ru-RU"/>
        </w:rPr>
      </w:pPr>
      <w:r>
        <w:rPr>
          <w:rFonts w:cs="Times New Roman"/>
          <w:b/>
          <w:bCs/>
          <w:iCs/>
          <w:color w:val="000000"/>
          <w:szCs w:val="22"/>
          <w:lang w:eastAsia="ru-RU"/>
        </w:rPr>
        <w:t>5.2 Разборка и сборка</w:t>
      </w:r>
      <w:r>
        <w:rPr>
          <w:rFonts w:cs="Times New Roman"/>
          <w:b/>
          <w:szCs w:val="24"/>
          <w:lang w:eastAsia="ru-RU"/>
        </w:rPr>
        <w:t xml:space="preserve"> головки цилиндров и клапанного механизма</w:t>
      </w:r>
    </w:p>
    <w:p>
      <w:pPr>
        <w:shd w:val="clear" w:color="auto" w:fill="FFFFFF"/>
        <w:ind w:firstLine="425"/>
        <w:jc w:val="both"/>
        <w:rPr>
          <w:rFonts w:cs="Times New Roman"/>
          <w:szCs w:val="24"/>
          <w:lang w:eastAsia="ru-RU"/>
        </w:rPr>
      </w:pPr>
      <w:r>
        <w:rPr>
          <w:rFonts w:cs="Times New Roman"/>
          <w:iCs/>
          <w:color w:val="000000"/>
          <w:lang w:eastAsia="ru-RU"/>
        </w:rPr>
        <w:t>Установите головку цилиндров на доску А.60335.</w:t>
      </w:r>
    </w:p>
    <w:p>
      <w:pPr>
        <w:shd w:val="clear" w:color="auto" w:fill="FFFFFF"/>
        <w:ind w:firstLine="425"/>
        <w:jc w:val="both"/>
        <w:rPr>
          <w:rFonts w:cs="Times New Roman"/>
          <w:iCs/>
          <w:color w:val="000000"/>
          <w:lang w:eastAsia="ru-RU"/>
        </w:rPr>
      </w:pPr>
      <w:r>
        <w:rPr>
          <w:rFonts w:cs="Times New Roman"/>
          <w:iCs/>
          <w:color w:val="000000"/>
          <w:lang w:eastAsia="ru-RU"/>
        </w:rPr>
        <w:t>Отсоедините выпускной коллектор и впускную трубу с карбюратором (одновременно удаляется заборник горячего воздуха).</w:t>
      </w:r>
    </w:p>
    <w:p>
      <w:pPr>
        <w:shd w:val="clear" w:color="auto" w:fill="FFFFFF"/>
        <w:ind w:firstLine="425"/>
        <w:jc w:val="both"/>
        <w:rPr>
          <w:rFonts w:cs="Times New Roman"/>
          <w:szCs w:val="24"/>
          <w:lang w:eastAsia="ru-RU"/>
        </w:rPr>
      </w:pPr>
      <w:r>
        <w:rPr>
          <w:rFonts w:cs="Times New Roman"/>
          <w:iCs/>
          <w:color w:val="000000"/>
          <w:lang w:eastAsia="ru-RU"/>
        </w:rPr>
        <w:t>Отсоедините выпускной патрубок охлаждающей рубашки.</w:t>
      </w:r>
    </w:p>
    <w:p>
      <w:pPr>
        <w:shd w:val="clear" w:color="auto" w:fill="FFFFFF"/>
        <w:ind w:firstLine="425"/>
        <w:jc w:val="both"/>
        <w:rPr>
          <w:rFonts w:cs="Times New Roman"/>
          <w:szCs w:val="24"/>
          <w:lang w:eastAsia="ru-RU"/>
        </w:rPr>
      </w:pPr>
      <w:r>
        <w:rPr>
          <w:rFonts w:cs="Times New Roman"/>
          <w:iCs/>
          <w:color w:val="000000"/>
          <w:lang w:eastAsia="ru-RU"/>
        </w:rPr>
        <w:t>Отсоедините патрубок отвода жидкости к отопителю.</w:t>
      </w:r>
    </w:p>
    <w:p>
      <w:pPr>
        <w:shd w:val="clear" w:color="auto" w:fill="FFFFFF"/>
        <w:ind w:firstLine="425"/>
        <w:jc w:val="both"/>
        <w:rPr>
          <w:rFonts w:cs="Times New Roman"/>
          <w:szCs w:val="24"/>
          <w:lang w:eastAsia="ru-RU"/>
        </w:rPr>
      </w:pPr>
      <w:r>
        <w:rPr>
          <w:rFonts w:cs="Times New Roman"/>
          <w:iCs/>
          <w:color w:val="000000"/>
          <w:lang w:eastAsia="ru-RU"/>
        </w:rPr>
        <w:t>Снимите рычаги 11 (рис. 9) клапанов, освобождая их от пружин 12. Снимите пружины рычагов.</w:t>
      </w:r>
    </w:p>
    <w:p>
      <w:pPr>
        <w:shd w:val="clear" w:color="auto" w:fill="FFFFFF"/>
        <w:ind w:firstLine="425"/>
        <w:jc w:val="both"/>
        <w:rPr>
          <w:rFonts w:cs="Times New Roman"/>
          <w:szCs w:val="24"/>
          <w:lang w:eastAsia="ru-RU"/>
        </w:rPr>
      </w:pPr>
      <w:r>
        <w:rPr>
          <w:rFonts w:cs="Times New Roman"/>
          <w:iCs/>
          <w:color w:val="000000"/>
          <w:lang w:eastAsia="ru-RU"/>
        </w:rPr>
        <w:t>Ослабьте контргайки 14, выверните регулировочные болты 13 и втулки 15 регулировочных болтов.</w:t>
      </w:r>
    </w:p>
    <w:p>
      <w:pPr>
        <w:shd w:val="clear" w:color="auto" w:fill="FFFFFF"/>
        <w:ind w:firstLine="425"/>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085" o:spt="75" type="#_x0000_t75" style="height:210.5pt;width:142pt;" filled="f" o:preferrelative="t" stroked="f" coordsize="21600,21600">
            <v:path/>
            <v:fill on="f" focussize="0,0"/>
            <v:stroke on="f" joinstyle="miter"/>
            <v:imagedata r:id="rId36" o:title=""/>
            <o:lock v:ext="edit" aspectratio="t"/>
            <w10:wrap type="none"/>
            <w10:anchorlock/>
          </v:shape>
        </w:pict>
      </w:r>
    </w:p>
    <w:p>
      <w:pPr>
        <w:shd w:val="clear" w:color="auto" w:fill="FFFFFF"/>
        <w:jc w:val="both"/>
        <w:rPr>
          <w:rFonts w:cs="Times New Roman"/>
          <w:color w:val="000000"/>
          <w:sz w:val="16"/>
          <w:szCs w:val="19"/>
          <w:lang w:eastAsia="ru-RU"/>
        </w:rPr>
      </w:pPr>
      <w:r>
        <w:rPr>
          <w:rFonts w:cs="Times New Roman"/>
          <w:i/>
          <w:color w:val="000000"/>
          <w:szCs w:val="21"/>
          <w:lang w:eastAsia="ru-RU"/>
        </w:rPr>
        <w:t>Рис. 9. Детали клапанного механизма:</w:t>
      </w:r>
      <w:r>
        <w:rPr>
          <w:rFonts w:cs="Times New Roman"/>
          <w:szCs w:val="24"/>
          <w:lang w:eastAsia="ru-RU"/>
        </w:rPr>
        <w:t xml:space="preserve"> </w:t>
      </w:r>
      <w:r>
        <w:rPr>
          <w:rFonts w:cs="Times New Roman"/>
          <w:color w:val="000000"/>
          <w:sz w:val="16"/>
          <w:szCs w:val="19"/>
          <w:lang w:eastAsia="ru-RU"/>
        </w:rPr>
        <w:t>1 - клапан; 2 - стопорное кольцо; 3 - направляющая втулка; 4 - маслоотражательный колпачок; 5 - опорная шайба наружной пружины; 6 - стопорная шайба внутренней пружины; 7 - внутренняя пружина; 8 - наружная пружина; 9 - тарелка пружин; 10 - сухари; 11 - рычаг привода клапана; 12 - пружина рычага; 13 - регулировочный болт; 14 - контргайка регулировочного болта; 15 - втулка регулировочного болта; 16 - стопорная пластина пружины рычага</w:t>
      </w:r>
    </w:p>
    <w:p>
      <w:pPr>
        <w:shd w:val="clear" w:color="auto" w:fill="FFFFFF"/>
        <w:ind w:firstLine="425"/>
        <w:jc w:val="both"/>
        <w:rPr>
          <w:rFonts w:cs="Times New Roman"/>
          <w:szCs w:val="24"/>
          <w:lang w:eastAsia="ru-RU"/>
        </w:rPr>
      </w:pPr>
    </w:p>
    <w:p>
      <w:pPr>
        <w:shd w:val="clear" w:color="auto" w:fill="FFFFFF"/>
        <w:ind w:firstLine="425"/>
        <w:jc w:val="both"/>
        <w:rPr>
          <w:rFonts w:cs="Times New Roman"/>
          <w:szCs w:val="24"/>
          <w:lang w:eastAsia="ru-RU"/>
        </w:rPr>
      </w:pPr>
      <w:r>
        <w:rPr>
          <w:rFonts w:cs="Times New Roman"/>
          <w:iCs/>
          <w:color w:val="000000"/>
          <w:lang w:eastAsia="ru-RU"/>
        </w:rPr>
        <w:t xml:space="preserve">Установите приспособление </w:t>
      </w:r>
      <w:r>
        <w:rPr>
          <w:rFonts w:cs="Times New Roman"/>
          <w:iCs/>
          <w:color w:val="000000"/>
          <w:lang w:val="en-US" w:eastAsia="ru-RU"/>
        </w:rPr>
        <w:t>A</w:t>
      </w:r>
      <w:r>
        <w:rPr>
          <w:rFonts w:cs="Times New Roman"/>
          <w:iCs/>
          <w:color w:val="000000"/>
          <w:lang w:eastAsia="ru-RU"/>
        </w:rPr>
        <w:t>.60311/</w:t>
      </w:r>
      <w:r>
        <w:rPr>
          <w:rFonts w:cs="Times New Roman"/>
          <w:iCs/>
          <w:color w:val="000000"/>
          <w:lang w:val="en-US" w:eastAsia="ru-RU"/>
        </w:rPr>
        <w:t>R</w:t>
      </w:r>
      <w:r>
        <w:rPr>
          <w:rFonts w:cs="Times New Roman"/>
          <w:iCs/>
          <w:color w:val="000000"/>
          <w:lang w:eastAsia="ru-RU"/>
        </w:rPr>
        <w:t xml:space="preserve">, как показано на рис. 10, сожмите пружины клапанов и освободите сухари. Взамен переносного приспособления </w:t>
      </w:r>
      <w:r>
        <w:rPr>
          <w:rFonts w:cs="Times New Roman"/>
          <w:iCs/>
          <w:color w:val="000000"/>
          <w:lang w:val="en-US" w:eastAsia="ru-RU"/>
        </w:rPr>
        <w:t>A</w:t>
      </w:r>
      <w:r>
        <w:rPr>
          <w:rFonts w:cs="Times New Roman"/>
          <w:iCs/>
          <w:color w:val="000000"/>
          <w:lang w:eastAsia="ru-RU"/>
        </w:rPr>
        <w:t>.60311/</w:t>
      </w:r>
      <w:r>
        <w:rPr>
          <w:rFonts w:cs="Times New Roman"/>
          <w:iCs/>
          <w:color w:val="000000"/>
          <w:lang w:val="en-US" w:eastAsia="ru-RU"/>
        </w:rPr>
        <w:t>R</w:t>
      </w:r>
      <w:r>
        <w:rPr>
          <w:rFonts w:cs="Times New Roman"/>
          <w:iCs/>
          <w:color w:val="000000"/>
          <w:lang w:eastAsia="ru-RU"/>
        </w:rPr>
        <w:t xml:space="preserve"> можно применять также стационарное приспособление 02.7823.9505.</w:t>
      </w:r>
    </w:p>
    <w:p>
      <w:pPr>
        <w:shd w:val="clear" w:color="auto" w:fill="FFFFFF"/>
        <w:ind w:firstLine="425"/>
        <w:jc w:val="both"/>
        <w:rPr>
          <w:rFonts w:cs="Times New Roman"/>
          <w:szCs w:val="24"/>
          <w:lang w:eastAsia="ru-RU"/>
        </w:rPr>
      </w:pPr>
      <w:r>
        <w:rPr>
          <w:rFonts w:cs="Times New Roman"/>
          <w:iCs/>
          <w:color w:val="000000"/>
          <w:lang w:eastAsia="ru-RU"/>
        </w:rPr>
        <w:t>Снимите пружины клапанов с тарелками и опорными шайбами. Поверните головку цилиндров и выньте с нижней стороны клапаны. Снимите маслоотражательные колпачки с направляющих втулок.</w:t>
      </w:r>
    </w:p>
    <w:p>
      <w:pPr>
        <w:shd w:val="clear" w:color="auto" w:fill="FFFFFF"/>
        <w:ind w:firstLine="425"/>
        <w:jc w:val="both"/>
        <w:rPr>
          <w:rFonts w:cs="Times New Roman"/>
          <w:szCs w:val="24"/>
          <w:lang w:eastAsia="ru-RU"/>
        </w:rPr>
      </w:pPr>
      <w:r>
        <w:rPr>
          <w:rFonts w:cs="Times New Roman"/>
          <w:iCs/>
          <w:color w:val="000000"/>
          <w:lang w:eastAsia="ru-RU"/>
        </w:rPr>
        <w:t>Сборку головки цилиндров производите в порядке, обратном разборке. Клапаны и маслоотражательные колпачки перед сборкой смажьте моторным маслом.</w:t>
      </w:r>
    </w:p>
    <w:p>
      <w:pPr>
        <w:shd w:val="clear" w:color="auto" w:fill="FFFFFF"/>
        <w:ind w:firstLine="425"/>
        <w:jc w:val="both"/>
        <w:rPr>
          <w:rFonts w:cs="Times New Roman"/>
          <w:bCs/>
          <w:iCs/>
          <w:color w:val="000000"/>
          <w:szCs w:val="21"/>
          <w:lang w:eastAsia="ru-RU"/>
        </w:rPr>
      </w:pPr>
    </w:p>
    <w:p>
      <w:pPr>
        <w:shd w:val="clear" w:color="auto" w:fill="FFFFFF"/>
        <w:ind w:firstLine="425"/>
        <w:jc w:val="both"/>
        <w:rPr>
          <w:rFonts w:cs="Times New Roman"/>
          <w:bCs/>
          <w:iCs/>
          <w:color w:val="000000"/>
          <w:szCs w:val="21"/>
          <w:lang w:eastAsia="ru-RU"/>
        </w:rPr>
      </w:pPr>
    </w:p>
    <w:p>
      <w:pPr>
        <w:jc w:val="center"/>
        <w:rPr>
          <w:iCs/>
          <w:szCs w:val="24"/>
          <w:lang w:eastAsia="ru-RU"/>
        </w:rPr>
      </w:pPr>
      <w:r>
        <w:rPr>
          <w:iCs/>
          <w:szCs w:val="24"/>
          <w:lang w:eastAsia="ru-RU"/>
        </w:rPr>
        <w:pict>
          <v:shape id="_x0000_i1086" o:spt="75" type="#_x0000_t75" style="height:168pt;width:242pt;" filled="f" o:preferrelative="t" stroked="f" coordsize="21600,21600">
            <v:path/>
            <v:fill on="f" focussize="0,0"/>
            <v:stroke on="f" joinstyle="miter"/>
            <v:imagedata r:id="rId37" blacklevel="3932f" o:title=""/>
            <o:lock v:ext="edit" aspectratio="t"/>
            <w10:wrap type="none"/>
            <w10:anchorlock/>
          </v:shape>
        </w:pict>
      </w:r>
    </w:p>
    <w:p>
      <w:pPr>
        <w:shd w:val="clear" w:color="auto" w:fill="FFFFFF"/>
        <w:spacing w:line="206" w:lineRule="exact"/>
        <w:jc w:val="center"/>
        <w:rPr>
          <w:i/>
          <w:iCs/>
          <w:color w:val="000000"/>
          <w:szCs w:val="19"/>
          <w:lang w:eastAsia="ru-RU"/>
        </w:rPr>
      </w:pPr>
      <w:r>
        <w:rPr>
          <w:i/>
          <w:iCs/>
          <w:color w:val="000000"/>
          <w:szCs w:val="19"/>
          <w:lang w:eastAsia="ru-RU"/>
        </w:rPr>
        <w:t>Рис. 10. Снятие пружин клапанов:</w:t>
      </w:r>
    </w:p>
    <w:p>
      <w:pPr>
        <w:shd w:val="clear" w:color="auto" w:fill="FFFFFF"/>
        <w:spacing w:line="206" w:lineRule="exact"/>
        <w:jc w:val="center"/>
        <w:rPr>
          <w:iCs/>
          <w:sz w:val="16"/>
          <w:szCs w:val="24"/>
          <w:lang w:eastAsia="ru-RU"/>
        </w:rPr>
      </w:pPr>
      <w:r>
        <w:rPr>
          <w:iCs/>
          <w:color w:val="000000"/>
          <w:sz w:val="16"/>
          <w:szCs w:val="19"/>
          <w:lang w:eastAsia="ru-RU"/>
        </w:rPr>
        <w:t xml:space="preserve">1 - приспособление </w:t>
      </w:r>
      <w:r>
        <w:rPr>
          <w:iCs/>
          <w:color w:val="000000"/>
          <w:sz w:val="16"/>
          <w:szCs w:val="19"/>
          <w:lang w:val="en-US" w:eastAsia="ru-RU"/>
        </w:rPr>
        <w:t>A</w:t>
      </w:r>
      <w:r>
        <w:rPr>
          <w:iCs/>
          <w:color w:val="000000"/>
          <w:sz w:val="16"/>
          <w:szCs w:val="19"/>
          <w:lang w:eastAsia="ru-RU"/>
        </w:rPr>
        <w:t>.60311/</w:t>
      </w:r>
      <w:r>
        <w:rPr>
          <w:iCs/>
          <w:color w:val="000000"/>
          <w:sz w:val="16"/>
          <w:szCs w:val="19"/>
          <w:lang w:val="en-US" w:eastAsia="ru-RU"/>
        </w:rPr>
        <w:t>R</w:t>
      </w:r>
      <w:r>
        <w:rPr>
          <w:iCs/>
          <w:color w:val="000000"/>
          <w:sz w:val="16"/>
          <w:szCs w:val="19"/>
          <w:lang w:eastAsia="ru-RU"/>
        </w:rPr>
        <w:t>; 2 - подставка</w:t>
      </w:r>
    </w:p>
    <w:p>
      <w:pPr>
        <w:shd w:val="clear" w:color="auto" w:fill="FFFFFF"/>
        <w:ind w:firstLine="425"/>
        <w:jc w:val="both"/>
        <w:rPr>
          <w:bCs/>
          <w:iCs/>
          <w:color w:val="000000"/>
          <w:sz w:val="16"/>
          <w:szCs w:val="21"/>
          <w:lang w:eastAsia="ru-RU"/>
        </w:rPr>
      </w:pPr>
    </w:p>
    <w:p>
      <w:pPr>
        <w:shd w:val="clear" w:color="auto" w:fill="FFFFFF"/>
        <w:ind w:firstLine="425"/>
        <w:jc w:val="both"/>
        <w:rPr>
          <w:rFonts w:cs="Times New Roman"/>
          <w:b/>
          <w:bCs/>
          <w:iCs/>
          <w:szCs w:val="22"/>
          <w:lang w:eastAsia="ru-RU"/>
        </w:rPr>
      </w:pPr>
    </w:p>
    <w:p>
      <w:pPr>
        <w:shd w:val="clear" w:color="auto" w:fill="FFFFFF"/>
        <w:ind w:firstLine="425"/>
        <w:jc w:val="both"/>
        <w:rPr>
          <w:rFonts w:cs="Times New Roman"/>
          <w:b/>
          <w:bCs/>
          <w:iCs/>
          <w:szCs w:val="22"/>
          <w:lang w:eastAsia="ru-RU"/>
        </w:rPr>
      </w:pPr>
      <w:r>
        <w:rPr>
          <w:rFonts w:cs="Times New Roman"/>
          <w:b/>
          <w:bCs/>
          <w:iCs/>
          <w:szCs w:val="22"/>
          <w:lang w:eastAsia="ru-RU"/>
        </w:rPr>
        <w:t>5.3 Сборка двигателя</w:t>
      </w:r>
    </w:p>
    <w:p>
      <w:pPr>
        <w:ind w:firstLine="397"/>
        <w:jc w:val="both"/>
        <w:rPr>
          <w:rFonts w:cs="Times New Roman"/>
          <w:color w:val="000000"/>
          <w:szCs w:val="21"/>
          <w:lang w:eastAsia="ru-RU"/>
        </w:rPr>
      </w:pPr>
      <w:r>
        <w:rPr>
          <w:rFonts w:cs="Times New Roman"/>
          <w:iCs/>
          <w:color w:val="000000"/>
          <w:szCs w:val="21"/>
          <w:lang w:eastAsia="ru-RU"/>
        </w:rPr>
        <w:t>Вымытый и очищенный блок цилиндров устано</w:t>
      </w:r>
      <w:r>
        <w:rPr>
          <w:rFonts w:cs="Times New Roman"/>
          <w:iCs/>
          <w:color w:val="000000"/>
          <w:szCs w:val="21"/>
          <w:lang w:eastAsia="ru-RU"/>
        </w:rPr>
        <w:softHyphen/>
      </w:r>
      <w:r>
        <w:rPr>
          <w:rFonts w:cs="Times New Roman"/>
          <w:iCs/>
          <w:color w:val="000000"/>
          <w:szCs w:val="21"/>
          <w:lang w:eastAsia="ru-RU"/>
        </w:rPr>
        <w:t>вите на стенде и заверните отсутствующие шпильки.</w:t>
      </w:r>
    </w:p>
    <w:p>
      <w:pPr>
        <w:shd w:val="clear" w:color="auto" w:fill="FFFFFF"/>
        <w:ind w:firstLine="425"/>
        <w:jc w:val="both"/>
        <w:rPr>
          <w:rFonts w:cs="Times New Roman"/>
          <w:szCs w:val="24"/>
          <w:lang w:eastAsia="ru-RU"/>
        </w:rPr>
      </w:pPr>
      <w:r>
        <w:rPr>
          <w:rFonts w:cs="Times New Roman"/>
          <w:iCs/>
          <w:szCs w:val="22"/>
          <w:lang w:eastAsia="ru-RU"/>
        </w:rPr>
        <w:t>Смажьте моторным маслом вкладыши под</w:t>
      </w:r>
      <w:r>
        <w:rPr>
          <w:rFonts w:cs="Times New Roman"/>
          <w:iCs/>
          <w:szCs w:val="22"/>
          <w:lang w:eastAsia="ru-RU"/>
        </w:rPr>
        <w:softHyphen/>
      </w:r>
      <w:r>
        <w:rPr>
          <w:rFonts w:cs="Times New Roman"/>
          <w:iCs/>
          <w:szCs w:val="22"/>
          <w:lang w:eastAsia="ru-RU"/>
        </w:rPr>
        <w:t>шипников и упорные полукольца коленчатого ва</w:t>
      </w:r>
      <w:r>
        <w:rPr>
          <w:rFonts w:cs="Times New Roman"/>
          <w:iCs/>
          <w:szCs w:val="22"/>
          <w:lang w:eastAsia="ru-RU"/>
        </w:rPr>
        <w:softHyphen/>
      </w:r>
      <w:r>
        <w:rPr>
          <w:rFonts w:cs="Times New Roman"/>
          <w:iCs/>
          <w:szCs w:val="22"/>
          <w:lang w:eastAsia="ru-RU"/>
        </w:rPr>
        <w:t>ла, а также цилиндры, поршни и сальники. При сборке двигателя после ремонта устанавливайте новые сальники коленчатого вала.</w:t>
      </w:r>
    </w:p>
    <w:p>
      <w:pPr>
        <w:widowControl w:val="0"/>
        <w:shd w:val="clear" w:color="auto" w:fill="FFFFFF"/>
        <w:autoSpaceDE w:val="0"/>
        <w:autoSpaceDN w:val="0"/>
        <w:adjustRightInd w:val="0"/>
        <w:ind w:firstLine="425"/>
        <w:jc w:val="both"/>
        <w:rPr>
          <w:rFonts w:cs="Times New Roman"/>
          <w:color w:val="000000"/>
          <w:szCs w:val="22"/>
          <w:lang w:eastAsia="ru-RU"/>
        </w:rPr>
      </w:pPr>
      <w:r>
        <w:rPr>
          <w:rFonts w:cs="Times New Roman"/>
          <w:color w:val="000000"/>
          <w:szCs w:val="22"/>
          <w:lang w:eastAsia="ru-RU"/>
        </w:rPr>
        <w:t>Уложите в гнездо среднего подшипника и в его крышку вкладыши без канавки на внутренней по</w:t>
      </w:r>
      <w:r>
        <w:rPr>
          <w:rFonts w:cs="Times New Roman"/>
          <w:color w:val="000000"/>
          <w:szCs w:val="22"/>
          <w:lang w:eastAsia="ru-RU"/>
        </w:rPr>
        <w:softHyphen/>
      </w:r>
      <w:r>
        <w:rPr>
          <w:rFonts w:cs="Times New Roman"/>
          <w:color w:val="000000"/>
          <w:szCs w:val="22"/>
          <w:lang w:eastAsia="ru-RU"/>
        </w:rPr>
        <w:t>верхности. В остальные гнезда блока цилиндров уложите вкладыши с канавкой, а в соответствую</w:t>
      </w:r>
      <w:r>
        <w:rPr>
          <w:rFonts w:cs="Times New Roman"/>
          <w:color w:val="000000"/>
          <w:szCs w:val="22"/>
          <w:lang w:eastAsia="ru-RU"/>
        </w:rPr>
        <w:softHyphen/>
      </w:r>
      <w:r>
        <w:rPr>
          <w:rFonts w:cs="Times New Roman"/>
          <w:color w:val="000000"/>
          <w:szCs w:val="22"/>
          <w:lang w:eastAsia="ru-RU"/>
        </w:rPr>
        <w:t>щие крышки - вкладыши без канавки.</w:t>
      </w:r>
    </w:p>
    <w:p>
      <w:pPr>
        <w:widowControl w:val="0"/>
        <w:shd w:val="clear" w:color="auto" w:fill="FFFFFF"/>
        <w:autoSpaceDE w:val="0"/>
        <w:autoSpaceDN w:val="0"/>
        <w:adjustRightInd w:val="0"/>
        <w:ind w:firstLine="425"/>
        <w:jc w:val="both"/>
        <w:rPr>
          <w:rFonts w:cs="Times New Roman"/>
          <w:color w:val="000000"/>
          <w:szCs w:val="22"/>
          <w:lang w:eastAsia="ru-RU"/>
        </w:rPr>
      </w:pPr>
      <w:r>
        <w:rPr>
          <w:rFonts w:cs="Times New Roman"/>
          <w:color w:val="000000"/>
          <w:szCs w:val="22"/>
          <w:lang w:eastAsia="ru-RU"/>
        </w:rPr>
        <w:t>Уложите в коренные подшипники коленчатый вал и вставьте в гнезда задней опоры два упорных полукольца (рис. 11). Установите крышки коренных подшипни</w:t>
      </w:r>
      <w:r>
        <w:rPr>
          <w:rFonts w:cs="Times New Roman"/>
          <w:color w:val="000000"/>
          <w:szCs w:val="22"/>
          <w:lang w:eastAsia="ru-RU"/>
        </w:rPr>
        <w:softHyphen/>
      </w:r>
      <w:r>
        <w:rPr>
          <w:rFonts w:cs="Times New Roman"/>
          <w:color w:val="000000"/>
          <w:szCs w:val="22"/>
          <w:lang w:eastAsia="ru-RU"/>
        </w:rPr>
        <w:t>ков в соответствии с метками (рис. 12). Затяни</w:t>
      </w:r>
      <w:r>
        <w:rPr>
          <w:rFonts w:cs="Times New Roman"/>
          <w:color w:val="000000"/>
          <w:szCs w:val="22"/>
          <w:lang w:eastAsia="ru-RU"/>
        </w:rPr>
        <w:softHyphen/>
      </w:r>
      <w:r>
        <w:rPr>
          <w:rFonts w:cs="Times New Roman"/>
          <w:color w:val="000000"/>
          <w:szCs w:val="22"/>
          <w:lang w:eastAsia="ru-RU"/>
        </w:rPr>
        <w:t>те болты крепления крышек.</w:t>
      </w:r>
    </w:p>
    <w:p>
      <w:pPr>
        <w:shd w:val="clear" w:color="auto" w:fill="FFFFFF"/>
        <w:ind w:firstLine="425"/>
        <w:jc w:val="both"/>
        <w:rPr>
          <w:rFonts w:cs="Times New Roman"/>
          <w:szCs w:val="24"/>
          <w:lang w:eastAsia="ru-RU"/>
        </w:rPr>
      </w:pPr>
      <w:r>
        <w:rPr>
          <w:rFonts w:cs="Times New Roman"/>
          <w:iCs/>
          <w:szCs w:val="19"/>
          <w:lang w:eastAsia="ru-RU"/>
        </w:rPr>
        <w:t>Крышки коренных подшипников устанавливайте в преж</w:t>
      </w:r>
      <w:r>
        <w:rPr>
          <w:rFonts w:cs="Times New Roman"/>
          <w:iCs/>
          <w:szCs w:val="19"/>
          <w:lang w:eastAsia="ru-RU"/>
        </w:rPr>
        <w:softHyphen/>
      </w:r>
      <w:r>
        <w:rPr>
          <w:rFonts w:cs="Times New Roman"/>
          <w:iCs/>
          <w:szCs w:val="19"/>
          <w:lang w:eastAsia="ru-RU"/>
        </w:rPr>
        <w:t>ний блок. Для этого блок цилиндров и принадлежащие ему крышки помечаются одинаковым условным номером.</w:t>
      </w:r>
    </w:p>
    <w:p>
      <w:pPr>
        <w:shd w:val="clear" w:color="auto" w:fill="FFFFFF"/>
        <w:ind w:firstLine="425"/>
        <w:jc w:val="both"/>
        <w:rPr>
          <w:rFonts w:cs="Times New Roman"/>
          <w:szCs w:val="24"/>
          <w:lang w:eastAsia="ru-RU"/>
        </w:rPr>
      </w:pPr>
      <w:r>
        <w:rPr>
          <w:rFonts w:cs="Times New Roman"/>
          <w:iCs/>
          <w:szCs w:val="19"/>
          <w:lang w:eastAsia="ru-RU"/>
        </w:rPr>
        <w:t>Упорные полукольца устанавливайте канавками в сторону упорных поверхностей коленчатого вала (со стороны канавок на поверхность полукольца нанесен антифрикционный слой). С передней стороны задней опоры ставьте сталеалюминевое полукольцо, а с залоги стороны - металлокерамическое (желтого цвета).</w:t>
      </w:r>
      <w:r>
        <w:rPr>
          <w:rFonts w:cs="Times New Roman"/>
          <w:szCs w:val="24"/>
          <w:lang w:eastAsia="ru-RU"/>
        </w:rPr>
        <w:t xml:space="preserve"> </w:t>
      </w:r>
    </w:p>
    <w:p>
      <w:pPr>
        <w:shd w:val="clear" w:color="auto" w:fill="FFFFFF"/>
        <w:ind w:firstLine="425"/>
        <w:jc w:val="both"/>
        <w:rPr>
          <w:rFonts w:cs="Times New Roman"/>
          <w:szCs w:val="24"/>
          <w:lang w:eastAsia="ru-RU"/>
        </w:rPr>
        <w:sectPr>
          <w:type w:val="continuous"/>
          <w:pgSz w:w="11905" w:h="16837"/>
          <w:pgMar w:top="1418" w:right="4820" w:bottom="6350" w:left="851" w:header="851" w:footer="567" w:gutter="0"/>
          <w:cols w:equalWidth="0" w:num="1">
            <w:col w:w="6235"/>
          </w:cols>
          <w:docGrid w:linePitch="360" w:charSpace="0"/>
        </w:sectPr>
      </w:pPr>
    </w:p>
    <w:p>
      <w:pPr>
        <w:shd w:val="clear" w:color="auto" w:fill="FFFFFF"/>
        <w:ind w:firstLine="425"/>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087" o:spt="75" type="#_x0000_t75" style="height:153.5pt;width:162pt;" filled="f" o:preferrelative="t" stroked="f" coordsize="21600,21600">
            <v:path/>
            <v:fill on="f" focussize="0,0"/>
            <v:stroke on="f" joinstyle="miter"/>
            <v:imagedata r:id="rId74" cropleft="6466f" cropright="6692f" cropbottom="72f" o:title=""/>
            <o:lock v:ext="edit" aspectratio="t"/>
            <w10:wrap type="none"/>
            <w10:anchorlock/>
          </v:shape>
        </w:pict>
      </w:r>
    </w:p>
    <w:p>
      <w:pPr>
        <w:shd w:val="clear" w:color="auto" w:fill="FFFFFF"/>
        <w:jc w:val="both"/>
        <w:rPr>
          <w:rFonts w:cs="Times New Roman"/>
          <w:i/>
          <w:iCs/>
          <w:szCs w:val="24"/>
          <w:lang w:eastAsia="ru-RU"/>
        </w:rPr>
      </w:pPr>
      <w:r>
        <w:rPr>
          <w:rFonts w:cs="Times New Roman"/>
          <w:i/>
          <w:iCs/>
          <w:szCs w:val="24"/>
          <w:lang w:eastAsia="ru-RU"/>
        </w:rPr>
        <w:t>Рис. 11. Установка упорных полуколец на задней опоре</w:t>
      </w:r>
    </w:p>
    <w:p>
      <w:pPr>
        <w:jc w:val="center"/>
        <w:rPr>
          <w:rFonts w:cs="Times New Roman"/>
          <w:iCs/>
          <w:szCs w:val="24"/>
          <w:lang w:eastAsia="ru-RU"/>
        </w:rPr>
      </w:pPr>
      <w:r>
        <w:rPr>
          <w:rFonts w:cs="Times New Roman"/>
          <w:iCs/>
          <w:szCs w:val="24"/>
          <w:lang w:eastAsia="ru-RU"/>
        </w:rPr>
        <w:pict>
          <v:shape id="_x0000_i1088" o:spt="75" type="#_x0000_t75" style="height:135pt;width:135.5pt;" filled="f" o:preferrelative="t" stroked="f" coordsize="21600,21600">
            <v:path/>
            <v:fill on="f" focussize="0,0"/>
            <v:stroke on="f" joinstyle="miter"/>
            <v:imagedata r:id="rId75" o:title=""/>
            <o:lock v:ext="edit" aspectratio="t"/>
            <w10:wrap type="none"/>
            <w10:anchorlock/>
          </v:shape>
        </w:pict>
      </w:r>
    </w:p>
    <w:p>
      <w:pPr>
        <w:shd w:val="clear" w:color="auto" w:fill="FFFFFF"/>
        <w:jc w:val="both"/>
        <w:rPr>
          <w:rFonts w:cs="Times New Roman"/>
          <w:i/>
          <w:iCs/>
          <w:szCs w:val="24"/>
          <w:lang w:eastAsia="ru-RU"/>
        </w:rPr>
      </w:pPr>
      <w:r>
        <w:rPr>
          <w:rFonts w:cs="Times New Roman"/>
          <w:i/>
          <w:iCs/>
          <w:szCs w:val="19"/>
          <w:lang w:eastAsia="ru-RU"/>
        </w:rPr>
        <w:t xml:space="preserve">Рис. 12. Метки на крышках коренных подшипников (счет опор ведется от передней части двигателя) и </w:t>
      </w:r>
      <w:r>
        <w:rPr>
          <w:rFonts w:cs="Times New Roman"/>
          <w:i/>
          <w:iCs/>
          <w:szCs w:val="24"/>
          <w:lang w:eastAsia="ru-RU"/>
        </w:rPr>
        <w:t>условный номер блока цилиндров</w:t>
      </w:r>
    </w:p>
    <w:p>
      <w:pPr>
        <w:shd w:val="clear" w:color="auto" w:fill="FFFFFF"/>
        <w:jc w:val="both"/>
        <w:rPr>
          <w:rFonts w:cs="Times New Roman"/>
          <w:i/>
          <w:iCs/>
          <w:szCs w:val="24"/>
          <w:lang w:eastAsia="ru-RU"/>
        </w:rPr>
        <w:sectPr>
          <w:type w:val="continuous"/>
          <w:pgSz w:w="11905" w:h="16837"/>
          <w:pgMar w:top="1418" w:right="4820" w:bottom="6350" w:left="851" w:header="851" w:footer="5812" w:gutter="0"/>
          <w:cols w:equalWidth="0" w:num="2">
            <w:col w:w="3289" w:space="182"/>
            <w:col w:w="2763"/>
          </w:cols>
          <w:docGrid w:linePitch="360" w:charSpace="0"/>
        </w:sectPr>
      </w:pPr>
    </w:p>
    <w:p>
      <w:pPr>
        <w:shd w:val="clear" w:color="auto" w:fill="FFFFFF"/>
        <w:jc w:val="both"/>
        <w:rPr>
          <w:rFonts w:cs="Times New Roman"/>
          <w:i/>
          <w:iCs/>
          <w:szCs w:val="24"/>
          <w:lang w:eastAsia="ru-RU"/>
        </w:rPr>
      </w:pPr>
    </w:p>
    <w:p>
      <w:pPr>
        <w:shd w:val="clear" w:color="auto" w:fill="FFFFFF"/>
        <w:ind w:firstLine="425"/>
        <w:jc w:val="both"/>
        <w:rPr>
          <w:rFonts w:cs="Times New Roman"/>
          <w:szCs w:val="24"/>
          <w:lang w:eastAsia="ru-RU"/>
        </w:rPr>
      </w:pPr>
      <w:r>
        <w:rPr>
          <w:rFonts w:cs="Times New Roman"/>
          <w:iCs/>
          <w:szCs w:val="22"/>
          <w:lang w:eastAsia="ru-RU"/>
        </w:rPr>
        <w:t>Наденьте на фланец коленчатого вала про</w:t>
      </w:r>
      <w:r>
        <w:rPr>
          <w:rFonts w:cs="Times New Roman"/>
          <w:iCs/>
          <w:szCs w:val="22"/>
          <w:lang w:eastAsia="ru-RU"/>
        </w:rPr>
        <w:softHyphen/>
      </w:r>
      <w:r>
        <w:rPr>
          <w:rFonts w:cs="Times New Roman"/>
          <w:iCs/>
          <w:szCs w:val="22"/>
          <w:lang w:eastAsia="ru-RU"/>
        </w:rPr>
        <w:t>кладку держателя заднего сальника, а в гнезда держателя вложите болты крепления передней крышки картера сцепления. Наденьте держатель с сальником на оправку 41.7853.4011, и, передвинув его с оправки на фланец коленчато</w:t>
      </w:r>
      <w:r>
        <w:rPr>
          <w:rFonts w:cs="Times New Roman"/>
          <w:iCs/>
          <w:szCs w:val="22"/>
          <w:lang w:eastAsia="ru-RU"/>
        </w:rPr>
        <w:softHyphen/>
      </w:r>
      <w:r>
        <w:rPr>
          <w:rFonts w:cs="Times New Roman"/>
          <w:iCs/>
          <w:szCs w:val="22"/>
          <w:lang w:eastAsia="ru-RU"/>
        </w:rPr>
        <w:t>го вала, прикрепите к блоку цилиндров.</w:t>
      </w:r>
    </w:p>
    <w:p>
      <w:pPr>
        <w:shd w:val="clear" w:color="auto" w:fill="FFFFFF"/>
        <w:ind w:firstLine="425"/>
        <w:jc w:val="both"/>
        <w:rPr>
          <w:rFonts w:cs="Times New Roman"/>
          <w:szCs w:val="24"/>
          <w:lang w:eastAsia="ru-RU"/>
        </w:rPr>
      </w:pPr>
      <w:r>
        <w:rPr>
          <w:rFonts w:cs="Times New Roman"/>
          <w:iCs/>
          <w:szCs w:val="22"/>
          <w:lang w:eastAsia="ru-RU"/>
        </w:rPr>
        <w:t>Установите по двум центрирующим втулкам переднюю крышку 6 (см. рис. 7) картера сцеп</w:t>
      </w:r>
      <w:r>
        <w:rPr>
          <w:rFonts w:cs="Times New Roman"/>
          <w:iCs/>
          <w:szCs w:val="22"/>
          <w:lang w:eastAsia="ru-RU"/>
        </w:rPr>
        <w:softHyphen/>
      </w:r>
      <w:r>
        <w:rPr>
          <w:rFonts w:cs="Times New Roman"/>
          <w:iCs/>
          <w:szCs w:val="22"/>
          <w:lang w:eastAsia="ru-RU"/>
        </w:rPr>
        <w:t>ления. Прикрепите крышку гайками к держателю заднего сальника.</w:t>
      </w:r>
    </w:p>
    <w:p>
      <w:pPr>
        <w:shd w:val="clear" w:color="auto" w:fill="FFFFFF"/>
        <w:ind w:firstLine="425"/>
        <w:jc w:val="both"/>
        <w:rPr>
          <w:rFonts w:cs="Times New Roman"/>
          <w:szCs w:val="24"/>
          <w:lang w:eastAsia="ru-RU"/>
        </w:rPr>
      </w:pPr>
      <w:r>
        <w:rPr>
          <w:rFonts w:cs="Times New Roman"/>
          <w:iCs/>
          <w:szCs w:val="22"/>
          <w:lang w:eastAsia="ru-RU"/>
        </w:rPr>
        <w:t>Установите маховик на коленчатый вал так, чтобы метка (конусообразная лунка) около обода находилась против оси шатунной шейки четверто</w:t>
      </w:r>
      <w:r>
        <w:rPr>
          <w:rFonts w:cs="Times New Roman"/>
          <w:iCs/>
          <w:szCs w:val="22"/>
          <w:lang w:eastAsia="ru-RU"/>
        </w:rPr>
        <w:softHyphen/>
      </w:r>
      <w:r>
        <w:rPr>
          <w:rFonts w:cs="Times New Roman"/>
          <w:iCs/>
          <w:szCs w:val="22"/>
          <w:lang w:eastAsia="ru-RU"/>
        </w:rPr>
        <w:t>го цилиндра, заблокируйте фиксатором А.60330/</w:t>
      </w:r>
      <w:r>
        <w:rPr>
          <w:rFonts w:cs="Times New Roman"/>
          <w:iCs/>
          <w:szCs w:val="22"/>
          <w:lang w:val="en-US" w:eastAsia="ru-RU"/>
        </w:rPr>
        <w:t>R</w:t>
      </w:r>
      <w:r>
        <w:rPr>
          <w:rFonts w:cs="Times New Roman"/>
          <w:iCs/>
          <w:szCs w:val="22"/>
          <w:lang w:eastAsia="ru-RU"/>
        </w:rPr>
        <w:t xml:space="preserve"> маховик и прикрепите его болтами к фланцу коленчатого вала.</w:t>
      </w:r>
    </w:p>
    <w:p>
      <w:pPr>
        <w:shd w:val="clear" w:color="auto" w:fill="FFFFFF"/>
        <w:ind w:firstLine="425"/>
        <w:jc w:val="both"/>
        <w:rPr>
          <w:rFonts w:cs="Times New Roman"/>
          <w:iCs/>
          <w:szCs w:val="22"/>
          <w:lang w:eastAsia="ru-RU"/>
        </w:rPr>
      </w:pPr>
      <w:r>
        <w:rPr>
          <w:rFonts w:cs="Times New Roman"/>
          <w:iCs/>
          <w:szCs w:val="22"/>
          <w:lang w:eastAsia="ru-RU"/>
        </w:rPr>
        <w:t>Подберите поршни к цилиндрам и соберите поршни с шатунами.</w:t>
      </w:r>
    </w:p>
    <w:p>
      <w:pPr>
        <w:shd w:val="clear" w:color="auto" w:fill="FFFFFF"/>
        <w:ind w:firstLine="425"/>
        <w:jc w:val="both"/>
        <w:rPr>
          <w:rFonts w:cs="Times New Roman"/>
          <w:iCs/>
          <w:szCs w:val="24"/>
          <w:lang w:eastAsia="ru-RU"/>
        </w:rPr>
      </w:pPr>
      <w:r>
        <w:rPr>
          <w:rFonts w:cs="Times New Roman"/>
          <w:iCs/>
          <w:color w:val="000000"/>
          <w:szCs w:val="22"/>
          <w:lang w:eastAsia="ru-RU"/>
        </w:rPr>
        <w:t>С помощью втулки из набора 02.7854.9500 вставьте в цилиндры поршни с шатунами. В наборе имеются втулки номинального и ремонт</w:t>
      </w:r>
      <w:r>
        <w:rPr>
          <w:rFonts w:cs="Times New Roman"/>
          <w:iCs/>
          <w:color w:val="000000"/>
          <w:szCs w:val="22"/>
          <w:lang w:eastAsia="ru-RU"/>
        </w:rPr>
        <w:softHyphen/>
      </w:r>
      <w:r>
        <w:rPr>
          <w:rFonts w:cs="Times New Roman"/>
          <w:iCs/>
          <w:color w:val="000000"/>
          <w:szCs w:val="22"/>
          <w:lang w:eastAsia="ru-RU"/>
        </w:rPr>
        <w:t>ных размеров поршней. Поэтому необходимо по</w:t>
      </w:r>
      <w:r>
        <w:rPr>
          <w:rFonts w:cs="Times New Roman"/>
          <w:iCs/>
          <w:color w:val="000000"/>
          <w:szCs w:val="22"/>
          <w:lang w:eastAsia="ru-RU"/>
        </w:rPr>
        <w:softHyphen/>
      </w:r>
      <w:r>
        <w:rPr>
          <w:rFonts w:cs="Times New Roman"/>
          <w:iCs/>
          <w:color w:val="000000"/>
          <w:szCs w:val="22"/>
          <w:lang w:eastAsia="ru-RU"/>
        </w:rPr>
        <w:t>добрать втулку, пригодную для данного размера устанавливаемого поршня.</w:t>
      </w:r>
    </w:p>
    <w:p>
      <w:pPr>
        <w:ind w:firstLine="425"/>
        <w:jc w:val="both"/>
        <w:rPr>
          <w:rFonts w:cs="Times New Roman"/>
          <w:iCs/>
          <w:color w:val="000000"/>
          <w:szCs w:val="24"/>
          <w:lang w:eastAsia="ru-RU"/>
        </w:rPr>
      </w:pPr>
      <w:r>
        <w:rPr>
          <w:rFonts w:cs="Times New Roman"/>
          <w:iCs/>
          <w:color w:val="000000"/>
          <w:szCs w:val="24"/>
          <w:lang w:eastAsia="ru-RU"/>
        </w:rPr>
        <w:t>Отверстие для пальца на поршне смещено от оси на 2 мм, по</w:t>
      </w:r>
      <w:r>
        <w:rPr>
          <w:rFonts w:cs="Times New Roman"/>
          <w:iCs/>
          <w:color w:val="000000"/>
          <w:szCs w:val="24"/>
          <w:lang w:eastAsia="ru-RU"/>
        </w:rPr>
        <w:softHyphen/>
      </w:r>
      <w:r>
        <w:rPr>
          <w:rFonts w:cs="Times New Roman"/>
          <w:iCs/>
          <w:color w:val="000000"/>
          <w:szCs w:val="24"/>
          <w:lang w:eastAsia="ru-RU"/>
        </w:rPr>
        <w:t>этому при установке поршней в цилиндры метка "П" на пор</w:t>
      </w:r>
      <w:r>
        <w:rPr>
          <w:rFonts w:cs="Times New Roman"/>
          <w:iCs/>
          <w:color w:val="000000"/>
          <w:szCs w:val="24"/>
          <w:lang w:eastAsia="ru-RU"/>
        </w:rPr>
        <w:softHyphen/>
      </w:r>
      <w:r>
        <w:rPr>
          <w:rFonts w:cs="Times New Roman"/>
          <w:iCs/>
          <w:color w:val="000000"/>
          <w:szCs w:val="24"/>
          <w:lang w:eastAsia="ru-RU"/>
        </w:rPr>
        <w:t>шнях должна быть обращена к передней части двигателя.</w:t>
      </w:r>
    </w:p>
    <w:p>
      <w:pPr>
        <w:shd w:val="clear" w:color="auto" w:fill="FFFFFF"/>
        <w:ind w:firstLine="425"/>
        <w:jc w:val="both"/>
        <w:rPr>
          <w:rFonts w:cs="Times New Roman"/>
          <w:szCs w:val="24"/>
          <w:lang w:eastAsia="ru-RU"/>
        </w:rPr>
      </w:pPr>
      <w:r>
        <w:rPr>
          <w:rFonts w:cs="Times New Roman"/>
          <w:iCs/>
          <w:color w:val="000000"/>
          <w:szCs w:val="22"/>
          <w:lang w:eastAsia="ru-RU"/>
        </w:rPr>
        <w:t>Установите вкладыши в шатуны и крышки шату</w:t>
      </w:r>
      <w:r>
        <w:rPr>
          <w:rFonts w:cs="Times New Roman"/>
          <w:iCs/>
          <w:color w:val="000000"/>
          <w:szCs w:val="22"/>
          <w:lang w:eastAsia="ru-RU"/>
        </w:rPr>
        <w:softHyphen/>
      </w:r>
      <w:r>
        <w:rPr>
          <w:rFonts w:cs="Times New Roman"/>
          <w:iCs/>
          <w:color w:val="000000"/>
          <w:szCs w:val="22"/>
          <w:lang w:eastAsia="ru-RU"/>
        </w:rPr>
        <w:t>нов. Соедините шатуны с шейками коленчатого ва</w:t>
      </w:r>
      <w:r>
        <w:rPr>
          <w:rFonts w:cs="Times New Roman"/>
          <w:iCs/>
          <w:color w:val="000000"/>
          <w:szCs w:val="22"/>
          <w:lang w:eastAsia="ru-RU"/>
        </w:rPr>
        <w:softHyphen/>
      </w:r>
      <w:r>
        <w:rPr>
          <w:rFonts w:cs="Times New Roman"/>
          <w:iCs/>
          <w:color w:val="000000"/>
          <w:szCs w:val="22"/>
          <w:lang w:eastAsia="ru-RU"/>
        </w:rPr>
        <w:t>ла, поставьте крышки и затяните шатунные болты.</w:t>
      </w:r>
    </w:p>
    <w:p>
      <w:pPr>
        <w:shd w:val="clear" w:color="auto" w:fill="FFFFFF"/>
        <w:ind w:firstLine="425"/>
        <w:jc w:val="both"/>
        <w:rPr>
          <w:rFonts w:cs="Times New Roman"/>
          <w:szCs w:val="24"/>
          <w:lang w:eastAsia="ru-RU"/>
        </w:rPr>
      </w:pPr>
      <w:r>
        <w:rPr>
          <w:rFonts w:cs="Times New Roman"/>
          <w:iCs/>
          <w:color w:val="000000"/>
          <w:szCs w:val="22"/>
          <w:lang w:eastAsia="ru-RU"/>
        </w:rPr>
        <w:t>Установите на коленчатый вал звездочку. Ус</w:t>
      </w:r>
      <w:r>
        <w:rPr>
          <w:rFonts w:cs="Times New Roman"/>
          <w:iCs/>
          <w:color w:val="000000"/>
          <w:szCs w:val="22"/>
          <w:lang w:eastAsia="ru-RU"/>
        </w:rPr>
        <w:softHyphen/>
      </w:r>
      <w:r>
        <w:rPr>
          <w:rFonts w:cs="Times New Roman"/>
          <w:iCs/>
          <w:color w:val="000000"/>
          <w:szCs w:val="22"/>
          <w:lang w:eastAsia="ru-RU"/>
        </w:rPr>
        <w:t>тановите валик привода масляного насоса и закре</w:t>
      </w:r>
      <w:r>
        <w:rPr>
          <w:rFonts w:cs="Times New Roman"/>
          <w:iCs/>
          <w:color w:val="000000"/>
          <w:szCs w:val="22"/>
          <w:lang w:eastAsia="ru-RU"/>
        </w:rPr>
        <w:softHyphen/>
      </w:r>
      <w:r>
        <w:rPr>
          <w:rFonts w:cs="Times New Roman"/>
          <w:iCs/>
          <w:color w:val="000000"/>
          <w:szCs w:val="22"/>
          <w:lang w:eastAsia="ru-RU"/>
        </w:rPr>
        <w:t>пите упорным фланцем.</w:t>
      </w:r>
    </w:p>
    <w:p>
      <w:pPr>
        <w:ind w:firstLine="425"/>
        <w:jc w:val="both"/>
        <w:rPr>
          <w:rFonts w:cs="Times New Roman"/>
          <w:iCs/>
          <w:color w:val="000000"/>
          <w:szCs w:val="22"/>
          <w:lang w:eastAsia="ru-RU"/>
        </w:rPr>
      </w:pPr>
      <w:r>
        <w:rPr>
          <w:rFonts w:cs="Times New Roman"/>
          <w:iCs/>
          <w:color w:val="000000"/>
          <w:szCs w:val="22"/>
          <w:lang w:eastAsia="ru-RU"/>
        </w:rPr>
        <w:t>Установите по двум центрирующим втулкам на блоке прокладку и головку цилиндров в сборе с кла</w:t>
      </w:r>
      <w:r>
        <w:rPr>
          <w:rFonts w:cs="Times New Roman"/>
          <w:iCs/>
          <w:color w:val="000000"/>
          <w:szCs w:val="22"/>
          <w:lang w:eastAsia="ru-RU"/>
        </w:rPr>
        <w:softHyphen/>
      </w:r>
      <w:r>
        <w:rPr>
          <w:rFonts w:cs="Times New Roman"/>
          <w:iCs/>
          <w:color w:val="000000"/>
          <w:szCs w:val="22"/>
          <w:lang w:eastAsia="ru-RU"/>
        </w:rPr>
        <w:t>панами, выпускным коллектором и впускной трубой.</w:t>
      </w:r>
    </w:p>
    <w:p>
      <w:pPr>
        <w:ind w:firstLine="425"/>
        <w:jc w:val="both"/>
        <w:rPr>
          <w:rFonts w:cs="Times New Roman"/>
          <w:iCs/>
          <w:color w:val="000000"/>
          <w:szCs w:val="24"/>
          <w:lang w:eastAsia="ru-RU"/>
        </w:rPr>
      </w:pPr>
      <w:r>
        <w:rPr>
          <w:rFonts w:cs="Times New Roman"/>
          <w:iCs/>
          <w:color w:val="000000"/>
          <w:szCs w:val="24"/>
          <w:lang w:eastAsia="ru-RU"/>
        </w:rPr>
        <w:t>Перед установкой прокладки головки цилиндров необхо</w:t>
      </w:r>
      <w:r>
        <w:rPr>
          <w:rFonts w:cs="Times New Roman"/>
          <w:iCs/>
          <w:color w:val="000000"/>
          <w:szCs w:val="24"/>
          <w:lang w:eastAsia="ru-RU"/>
        </w:rPr>
        <w:softHyphen/>
      </w:r>
      <w:r>
        <w:rPr>
          <w:rFonts w:cs="Times New Roman"/>
          <w:iCs/>
          <w:color w:val="000000"/>
          <w:szCs w:val="24"/>
          <w:lang w:eastAsia="ru-RU"/>
        </w:rPr>
        <w:t>димо удалить все масло с сопрягаемых поверхностей бло</w:t>
      </w:r>
      <w:r>
        <w:rPr>
          <w:rFonts w:cs="Times New Roman"/>
          <w:iCs/>
          <w:color w:val="000000"/>
          <w:szCs w:val="24"/>
          <w:lang w:eastAsia="ru-RU"/>
        </w:rPr>
        <w:softHyphen/>
      </w:r>
      <w:r>
        <w:rPr>
          <w:rFonts w:cs="Times New Roman"/>
          <w:iCs/>
          <w:color w:val="000000"/>
          <w:szCs w:val="24"/>
          <w:lang w:eastAsia="ru-RU"/>
        </w:rPr>
        <w:t>ка и головки цилиндров. Прокладка должна быть чистой и сухой. Попадание масла на поверхность прокладки не допускается. При попадании масла - обезжирьте прокладку.</w:t>
      </w:r>
    </w:p>
    <w:p>
      <w:pPr>
        <w:shd w:val="clear" w:color="auto" w:fill="FFFFFF"/>
        <w:ind w:firstLine="425"/>
        <w:jc w:val="both"/>
        <w:rPr>
          <w:rFonts w:cs="Times New Roman"/>
          <w:szCs w:val="24"/>
          <w:lang w:eastAsia="ru-RU"/>
        </w:rPr>
      </w:pPr>
      <w:r>
        <w:rPr>
          <w:rFonts w:cs="Times New Roman"/>
          <w:iCs/>
          <w:color w:val="000000"/>
          <w:szCs w:val="22"/>
          <w:lang w:eastAsia="ru-RU"/>
        </w:rPr>
        <w:t>Затяните в определенной последовательности (рис. 13) и в два приема болты крепления голо</w:t>
      </w:r>
      <w:r>
        <w:rPr>
          <w:rFonts w:cs="Times New Roman"/>
          <w:iCs/>
          <w:color w:val="000000"/>
          <w:szCs w:val="22"/>
          <w:lang w:eastAsia="ru-RU"/>
        </w:rPr>
        <w:softHyphen/>
      </w:r>
      <w:r>
        <w:rPr>
          <w:rFonts w:cs="Times New Roman"/>
          <w:iCs/>
          <w:color w:val="000000"/>
          <w:szCs w:val="22"/>
          <w:lang w:eastAsia="ru-RU"/>
        </w:rPr>
        <w:t>вки цилиндров:</w:t>
      </w:r>
    </w:p>
    <w:p>
      <w:pPr>
        <w:shd w:val="clear" w:color="auto" w:fill="FFFFFF"/>
        <w:ind w:firstLine="425"/>
        <w:jc w:val="both"/>
        <w:rPr>
          <w:rFonts w:cs="Times New Roman"/>
          <w:szCs w:val="24"/>
          <w:lang w:eastAsia="ru-RU"/>
        </w:rPr>
      </w:pPr>
      <w:r>
        <w:rPr>
          <w:rFonts w:cs="Times New Roman"/>
          <w:iCs/>
          <w:color w:val="000000"/>
          <w:szCs w:val="22"/>
          <w:lang w:eastAsia="ru-RU"/>
        </w:rPr>
        <w:t>предварительно моментом 33,3-41,16 Н</w:t>
      </w:r>
      <w:r>
        <w:rPr>
          <w:rFonts w:cs="Times New Roman"/>
          <w:iCs/>
          <w:color w:val="000000"/>
          <w:szCs w:val="22"/>
          <w:lang w:eastAsia="ru-RU"/>
        </w:rPr>
        <w:sym w:font="Symbol" w:char="F0D7"/>
      </w:r>
      <w:r>
        <w:rPr>
          <w:rFonts w:cs="Times New Roman"/>
          <w:iCs/>
          <w:color w:val="000000"/>
          <w:szCs w:val="22"/>
          <w:lang w:eastAsia="ru-RU"/>
        </w:rPr>
        <w:t>м (3,4-4,2 кгс</w:t>
      </w:r>
      <w:r>
        <w:rPr>
          <w:rFonts w:cs="Times New Roman"/>
          <w:iCs/>
          <w:color w:val="000000"/>
          <w:szCs w:val="22"/>
          <w:lang w:eastAsia="ru-RU"/>
        </w:rPr>
        <w:sym w:font="Symbol" w:char="F0D7"/>
      </w:r>
      <w:r>
        <w:rPr>
          <w:rFonts w:cs="Times New Roman"/>
          <w:iCs/>
          <w:color w:val="000000"/>
          <w:szCs w:val="22"/>
          <w:lang w:eastAsia="ru-RU"/>
        </w:rPr>
        <w:t>м) болты 1-10;</w:t>
      </w:r>
    </w:p>
    <w:p>
      <w:pPr>
        <w:ind w:firstLine="425"/>
        <w:jc w:val="both"/>
        <w:rPr>
          <w:rFonts w:cs="Times New Roman"/>
          <w:iCs/>
          <w:szCs w:val="24"/>
          <w:lang w:eastAsia="ru-RU"/>
        </w:rPr>
      </w:pPr>
      <w:r>
        <w:rPr>
          <w:rFonts w:cs="Times New Roman"/>
          <w:iCs/>
          <w:color w:val="000000"/>
          <w:szCs w:val="22"/>
          <w:lang w:eastAsia="ru-RU"/>
        </w:rPr>
        <w:t>окончательно моментом 95,94-118,38 Н</w:t>
      </w:r>
      <w:r>
        <w:rPr>
          <w:rFonts w:cs="Times New Roman"/>
          <w:iCs/>
          <w:color w:val="000000"/>
          <w:szCs w:val="22"/>
          <w:lang w:eastAsia="ru-RU"/>
        </w:rPr>
        <w:sym w:font="Symbol" w:char="F0D7"/>
      </w:r>
      <w:r>
        <w:rPr>
          <w:rFonts w:cs="Times New Roman"/>
          <w:iCs/>
          <w:color w:val="000000"/>
          <w:szCs w:val="22"/>
          <w:lang w:eastAsia="ru-RU"/>
        </w:rPr>
        <w:t>м (9,79-12,08 кгс</w:t>
      </w:r>
      <w:r>
        <w:rPr>
          <w:rFonts w:cs="Times New Roman"/>
          <w:iCs/>
          <w:color w:val="000000"/>
          <w:szCs w:val="22"/>
          <w:lang w:eastAsia="ru-RU"/>
        </w:rPr>
        <w:sym w:font="Symbol" w:char="F0D7"/>
      </w:r>
      <w:r>
        <w:rPr>
          <w:rFonts w:cs="Times New Roman"/>
          <w:iCs/>
          <w:color w:val="000000"/>
          <w:szCs w:val="22"/>
          <w:lang w:eastAsia="ru-RU"/>
        </w:rPr>
        <w:t>м), болты 1-10 и моментом 30,67-39,1 Н</w:t>
      </w:r>
      <w:r>
        <w:rPr>
          <w:rFonts w:cs="Times New Roman"/>
          <w:iCs/>
          <w:color w:val="000000"/>
          <w:szCs w:val="22"/>
          <w:lang w:eastAsia="ru-RU"/>
        </w:rPr>
        <w:sym w:font="Symbol" w:char="F0D7"/>
      </w:r>
      <w:r>
        <w:rPr>
          <w:rFonts w:cs="Times New Roman"/>
          <w:iCs/>
          <w:color w:val="000000"/>
          <w:szCs w:val="22"/>
          <w:lang w:eastAsia="ru-RU"/>
        </w:rPr>
        <w:t>м (3,13-3,99 кгс</w:t>
      </w:r>
      <w:r>
        <w:rPr>
          <w:rFonts w:cs="Times New Roman"/>
          <w:iCs/>
          <w:color w:val="000000"/>
          <w:szCs w:val="22"/>
          <w:lang w:eastAsia="ru-RU"/>
        </w:rPr>
        <w:sym w:font="Symbol" w:char="F0D7"/>
      </w:r>
      <w:r>
        <w:rPr>
          <w:rFonts w:cs="Times New Roman"/>
          <w:iCs/>
          <w:color w:val="000000"/>
          <w:szCs w:val="22"/>
          <w:lang w:eastAsia="ru-RU"/>
        </w:rPr>
        <w:t>м) болт 11.</w:t>
      </w:r>
      <w:r>
        <w:rPr>
          <w:rFonts w:cs="Times New Roman"/>
          <w:iCs/>
          <w:szCs w:val="24"/>
          <w:lang w:eastAsia="ru-RU"/>
        </w:rPr>
        <w:t xml:space="preserve"> </w:t>
      </w:r>
    </w:p>
    <w:p>
      <w:pPr>
        <w:ind w:firstLine="425"/>
        <w:jc w:val="both"/>
        <w:rPr>
          <w:rFonts w:cs="Times New Roman"/>
          <w:iCs/>
          <w:szCs w:val="24"/>
          <w:lang w:eastAsia="ru-RU"/>
        </w:rPr>
        <w:sectPr>
          <w:type w:val="continuous"/>
          <w:pgSz w:w="11905" w:h="16837"/>
          <w:pgMar w:top="1418" w:right="4820" w:bottom="6350" w:left="851" w:header="851" w:footer="5812" w:gutter="0"/>
          <w:cols w:equalWidth="0" w:num="1">
            <w:col w:w="6235"/>
          </w:cols>
          <w:docGrid w:linePitch="360" w:charSpace="0"/>
        </w:sectPr>
      </w:pPr>
    </w:p>
    <w:p>
      <w:pPr>
        <w:ind w:firstLine="425"/>
        <w:jc w:val="both"/>
        <w:rPr>
          <w:rFonts w:cs="Times New Roman"/>
          <w:iCs/>
          <w:szCs w:val="24"/>
          <w:lang w:eastAsia="ru-RU"/>
        </w:rPr>
      </w:pPr>
    </w:p>
    <w:p>
      <w:pPr>
        <w:jc w:val="center"/>
        <w:rPr>
          <w:rFonts w:cs="Times New Roman"/>
          <w:iCs/>
          <w:szCs w:val="24"/>
          <w:lang w:eastAsia="ru-RU"/>
        </w:rPr>
      </w:pPr>
      <w:r>
        <w:rPr>
          <w:rFonts w:cs="Times New Roman"/>
          <w:iCs/>
          <w:szCs w:val="24"/>
          <w:lang w:eastAsia="ru-RU"/>
        </w:rPr>
        <w:pict>
          <v:shape id="_x0000_i1089" o:spt="75" type="#_x0000_t75" style="height:76.5pt;width:153pt;" filled="f" o:preferrelative="t" stroked="f" coordsize="21600,21600">
            <v:path/>
            <v:fill on="f" focussize="0,0"/>
            <v:stroke on="f" joinstyle="miter"/>
            <v:imagedata r:id="rId76" o:title=""/>
            <o:lock v:ext="edit" aspectratio="t"/>
            <w10:wrap type="none"/>
            <w10:anchorlock/>
          </v:shape>
        </w:pict>
      </w:r>
    </w:p>
    <w:p>
      <w:pPr>
        <w:jc w:val="center"/>
        <w:rPr>
          <w:rFonts w:cs="Times New Roman"/>
          <w:i/>
          <w:iCs/>
          <w:color w:val="000000"/>
          <w:szCs w:val="21"/>
          <w:lang w:eastAsia="ru-RU"/>
        </w:rPr>
      </w:pPr>
      <w:r>
        <w:rPr>
          <w:rFonts w:cs="Times New Roman"/>
          <w:i/>
          <w:iCs/>
          <w:color w:val="000000"/>
          <w:szCs w:val="21"/>
          <w:lang w:eastAsia="ru-RU"/>
        </w:rPr>
        <w:t>Рис. 13. Порядок затягивания болтов головки цилиндров</w:t>
      </w:r>
    </w:p>
    <w:p>
      <w:pPr>
        <w:jc w:val="center"/>
        <w:rPr>
          <w:rFonts w:cs="Times New Roman"/>
          <w:iCs/>
          <w:szCs w:val="24"/>
          <w:lang w:eastAsia="ru-RU"/>
        </w:rPr>
      </w:pPr>
    </w:p>
    <w:p>
      <w:pPr>
        <w:jc w:val="center"/>
        <w:rPr>
          <w:rFonts w:cs="Times New Roman"/>
          <w:iCs/>
          <w:szCs w:val="24"/>
          <w:lang w:eastAsia="ru-RU"/>
        </w:rPr>
      </w:pPr>
    </w:p>
    <w:p>
      <w:pPr>
        <w:jc w:val="center"/>
        <w:rPr>
          <w:rFonts w:cs="Times New Roman"/>
          <w:iCs/>
          <w:szCs w:val="24"/>
          <w:lang w:eastAsia="ru-RU"/>
        </w:rPr>
      </w:pPr>
    </w:p>
    <w:p>
      <w:pPr>
        <w:jc w:val="center"/>
        <w:rPr>
          <w:rFonts w:cs="Times New Roman"/>
          <w:iCs/>
          <w:szCs w:val="24"/>
          <w:lang w:eastAsia="ru-RU"/>
        </w:rPr>
      </w:pPr>
      <w:r>
        <w:rPr>
          <w:rFonts w:cs="Times New Roman"/>
          <w:iCs/>
          <w:szCs w:val="24"/>
          <w:lang w:eastAsia="ru-RU"/>
        </w:rPr>
        <w:pict>
          <v:shape id="_x0000_i1090" o:spt="75" type="#_x0000_t75" style="height:49.5pt;width:141.5pt;" filled="f" o:preferrelative="t" stroked="f" coordsize="21600,21600">
            <v:path/>
            <v:fill on="f" focussize="0,0"/>
            <v:stroke on="f" joinstyle="miter"/>
            <v:imagedata r:id="rId77" o:title=""/>
            <o:lock v:ext="edit" aspectratio="t"/>
            <w10:wrap type="none"/>
            <w10:anchorlock/>
          </v:shape>
        </w:pict>
      </w:r>
    </w:p>
    <w:p>
      <w:pPr>
        <w:shd w:val="clear" w:color="auto" w:fill="FFFFFF"/>
        <w:jc w:val="both"/>
        <w:rPr>
          <w:rFonts w:cs="Times New Roman"/>
          <w:i/>
          <w:iCs/>
          <w:color w:val="000000"/>
          <w:szCs w:val="21"/>
          <w:lang w:eastAsia="ru-RU"/>
        </w:rPr>
      </w:pPr>
      <w:r>
        <w:rPr>
          <w:rFonts w:cs="Times New Roman"/>
          <w:i/>
          <w:iCs/>
          <w:color w:val="000000"/>
          <w:szCs w:val="21"/>
          <w:lang w:eastAsia="ru-RU"/>
        </w:rPr>
        <w:t>Рис. 16. Порядок затягивания гаек корпуса подшипников распределительного вала</w:t>
      </w:r>
    </w:p>
    <w:p>
      <w:pPr>
        <w:shd w:val="clear" w:color="auto" w:fill="FFFFFF"/>
        <w:ind w:firstLine="425"/>
        <w:jc w:val="both"/>
        <w:rPr>
          <w:rFonts w:cs="Times New Roman"/>
          <w:i/>
          <w:iCs/>
          <w:szCs w:val="24"/>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ind w:firstLine="425"/>
        <w:jc w:val="both"/>
        <w:rPr>
          <w:rFonts w:cs="Times New Roman"/>
          <w:iCs/>
          <w:color w:val="000000"/>
          <w:szCs w:val="24"/>
          <w:lang w:eastAsia="ru-RU"/>
        </w:rPr>
      </w:pPr>
      <w:r>
        <w:rPr>
          <w:rFonts w:cs="Times New Roman"/>
          <w:iCs/>
          <w:color w:val="000000"/>
          <w:szCs w:val="24"/>
          <w:lang w:eastAsia="ru-RU"/>
        </w:rPr>
        <w:t>Перед сборкой двигателя заблаговременно смажьте резьбу и головки болтов, окунув их в моторное масло. Затем дайте стечь излишкам масла, выдержав болты не менее 30 мин. Удалите масло (или охлаждающую жид</w:t>
      </w:r>
      <w:r>
        <w:rPr>
          <w:rFonts w:cs="Times New Roman"/>
          <w:iCs/>
          <w:color w:val="000000"/>
          <w:szCs w:val="24"/>
          <w:lang w:eastAsia="ru-RU"/>
        </w:rPr>
        <w:softHyphen/>
      </w:r>
      <w:r>
        <w:rPr>
          <w:rFonts w:cs="Times New Roman"/>
          <w:iCs/>
          <w:color w:val="000000"/>
          <w:szCs w:val="24"/>
          <w:lang w:eastAsia="ru-RU"/>
        </w:rPr>
        <w:t>кость) из отверстий под болты в блоке цилиндров.</w:t>
      </w:r>
    </w:p>
    <w:p>
      <w:pPr>
        <w:ind w:firstLine="425"/>
        <w:jc w:val="both"/>
        <w:rPr>
          <w:rFonts w:cs="Times New Roman"/>
          <w:iCs/>
          <w:color w:val="000000"/>
          <w:szCs w:val="22"/>
          <w:lang w:eastAsia="ru-RU"/>
        </w:rPr>
      </w:pPr>
      <w:r>
        <w:rPr>
          <w:rFonts w:cs="Times New Roman"/>
          <w:iCs/>
          <w:color w:val="000000"/>
          <w:szCs w:val="22"/>
          <w:lang w:eastAsia="ru-RU"/>
        </w:rPr>
        <w:t>Поверните маховик в такое положение, чтобы метка на звездочке коленчатого вала совпала с меткой на блоке цилиндров (рис. 14).</w:t>
      </w:r>
    </w:p>
    <w:p>
      <w:pPr>
        <w:shd w:val="clear" w:color="auto" w:fill="FFFFFF"/>
        <w:ind w:firstLine="425"/>
        <w:jc w:val="both"/>
        <w:rPr>
          <w:rFonts w:cs="Times New Roman"/>
          <w:iCs/>
          <w:color w:val="000000"/>
          <w:szCs w:val="22"/>
          <w:lang w:eastAsia="ru-RU"/>
        </w:rPr>
      </w:pPr>
      <w:r>
        <w:rPr>
          <w:rFonts w:cs="Times New Roman"/>
          <w:iCs/>
          <w:color w:val="000000"/>
          <w:szCs w:val="22"/>
          <w:lang w:eastAsia="ru-RU"/>
        </w:rPr>
        <w:t>Проверьте, на месте ли установочные втулки корпуса подшипников распределительного вала. Установите звездочку на распределительный вал, собранный с корпусом подшипников, и поверните вал так, чтобы метка на звездочке находилась про</w:t>
      </w:r>
      <w:r>
        <w:rPr>
          <w:rFonts w:cs="Times New Roman"/>
          <w:iCs/>
          <w:color w:val="000000"/>
          <w:szCs w:val="22"/>
          <w:lang w:eastAsia="ru-RU"/>
        </w:rPr>
        <w:softHyphen/>
      </w:r>
      <w:r>
        <w:rPr>
          <w:rFonts w:cs="Times New Roman"/>
          <w:iCs/>
          <w:color w:val="000000"/>
          <w:szCs w:val="22"/>
          <w:lang w:eastAsia="ru-RU"/>
        </w:rPr>
        <w:t>тив метки на корпусе подшипников (см. рис. 15). Снимите звездочку и, не изменяя положения ва</w:t>
      </w:r>
      <w:r>
        <w:rPr>
          <w:rFonts w:cs="Times New Roman"/>
          <w:iCs/>
          <w:color w:val="000000"/>
          <w:szCs w:val="22"/>
          <w:lang w:eastAsia="ru-RU"/>
        </w:rPr>
        <w:softHyphen/>
      </w:r>
      <w:r>
        <w:rPr>
          <w:rFonts w:cs="Times New Roman"/>
          <w:iCs/>
          <w:color w:val="000000"/>
          <w:szCs w:val="22"/>
          <w:lang w:eastAsia="ru-RU"/>
        </w:rPr>
        <w:t>ла, установите корпус подшипников на головку цилиндров так, чтобы установочные втулки во</w:t>
      </w:r>
      <w:r>
        <w:rPr>
          <w:rFonts w:cs="Times New Roman"/>
          <w:iCs/>
          <w:color w:val="000000"/>
          <w:szCs w:val="22"/>
          <w:lang w:eastAsia="ru-RU"/>
        </w:rPr>
        <w:softHyphen/>
      </w:r>
      <w:r>
        <w:rPr>
          <w:rFonts w:cs="Times New Roman"/>
          <w:iCs/>
          <w:color w:val="000000"/>
          <w:szCs w:val="22"/>
          <w:lang w:eastAsia="ru-RU"/>
        </w:rPr>
        <w:t>шли в гнезда корпуса подшипников. Закрепите корпус подшипников, затягивая гайки как указано на рис. 16.</w:t>
      </w:r>
    </w:p>
    <w:p>
      <w:pPr>
        <w:shd w:val="clear" w:color="auto" w:fill="FFFFFF"/>
        <w:ind w:firstLine="425"/>
        <w:jc w:val="both"/>
        <w:rPr>
          <w:rFonts w:cs="Times New Roman"/>
          <w:iCs/>
          <w:color w:val="000000"/>
          <w:szCs w:val="22"/>
          <w:lang w:eastAsia="ru-RU"/>
        </w:rPr>
      </w:pPr>
      <w:r>
        <w:rPr>
          <w:rFonts w:cs="Times New Roman"/>
          <w:iCs/>
          <w:color w:val="000000"/>
          <w:szCs w:val="22"/>
          <w:lang w:eastAsia="ru-RU"/>
        </w:rPr>
        <w:t>Установите на головке цилиндров успокои</w:t>
      </w:r>
      <w:r>
        <w:rPr>
          <w:rFonts w:cs="Times New Roman"/>
          <w:iCs/>
          <w:color w:val="000000"/>
          <w:szCs w:val="22"/>
          <w:lang w:eastAsia="ru-RU"/>
        </w:rPr>
        <w:softHyphen/>
      </w:r>
      <w:r>
        <w:rPr>
          <w:rFonts w:cs="Times New Roman"/>
          <w:iCs/>
          <w:color w:val="000000"/>
          <w:szCs w:val="22"/>
          <w:lang w:eastAsia="ru-RU"/>
        </w:rPr>
        <w:t>тель цепи.</w:t>
      </w:r>
    </w:p>
    <w:p>
      <w:pPr>
        <w:shd w:val="clear" w:color="auto" w:fill="FFFFFF"/>
        <w:ind w:firstLine="425"/>
        <w:jc w:val="both"/>
        <w:rPr>
          <w:rFonts w:cs="Times New Roman"/>
          <w:iCs/>
          <w:color w:val="000000"/>
          <w:szCs w:val="22"/>
          <w:lang w:eastAsia="ru-RU"/>
        </w:rPr>
        <w:sectPr>
          <w:type w:val="continuous"/>
          <w:pgSz w:w="11905" w:h="16837"/>
          <w:pgMar w:top="1418" w:right="4820" w:bottom="6350" w:left="851" w:header="851" w:footer="5812" w:gutter="0"/>
          <w:cols w:equalWidth="0" w:num="1">
            <w:col w:w="6235"/>
          </w:cols>
          <w:docGrid w:linePitch="360" w:charSpace="0"/>
        </w:sectPr>
      </w:pPr>
    </w:p>
    <w:p>
      <w:pPr>
        <w:shd w:val="clear" w:color="auto" w:fill="FFFFFF"/>
        <w:ind w:firstLine="425"/>
        <w:jc w:val="both"/>
        <w:rPr>
          <w:rFonts w:cs="Times New Roman"/>
          <w:iCs/>
          <w:color w:val="000000"/>
          <w:szCs w:val="22"/>
          <w:lang w:eastAsia="ru-RU"/>
        </w:rPr>
      </w:pPr>
    </w:p>
    <w:p>
      <w:pPr>
        <w:jc w:val="center"/>
        <w:rPr>
          <w:rFonts w:cs="Times New Roman"/>
          <w:iCs/>
          <w:szCs w:val="24"/>
          <w:lang w:eastAsia="ru-RU"/>
        </w:rPr>
      </w:pPr>
      <w:r>
        <w:rPr>
          <w:rFonts w:cs="Times New Roman"/>
          <w:iCs/>
          <w:szCs w:val="24"/>
          <w:lang w:eastAsia="ru-RU"/>
        </w:rPr>
        <w:pict>
          <v:shape id="_x0000_i1091" o:spt="75" type="#_x0000_t75" style="height:131.5pt;width:135pt;" filled="f" o:preferrelative="t" stroked="f" coordsize="21600,21600">
            <v:path/>
            <v:fill on="f" focussize="0,0"/>
            <v:stroke on="f" joinstyle="miter"/>
            <v:imagedata r:id="rId78" o:title=""/>
            <o:lock v:ext="edit" aspectratio="t"/>
            <w10:wrap type="none"/>
            <w10:anchorlock/>
          </v:shape>
        </w:pict>
      </w:r>
    </w:p>
    <w:p>
      <w:pPr>
        <w:jc w:val="both"/>
        <w:rPr>
          <w:rFonts w:cs="Times New Roman"/>
          <w:i/>
          <w:iCs/>
          <w:color w:val="000000"/>
          <w:szCs w:val="21"/>
          <w:lang w:eastAsia="ru-RU"/>
        </w:rPr>
      </w:pPr>
      <w:r>
        <w:rPr>
          <w:rFonts w:cs="Times New Roman"/>
          <w:i/>
          <w:iCs/>
          <w:color w:val="000000"/>
          <w:szCs w:val="21"/>
          <w:lang w:eastAsia="ru-RU"/>
        </w:rPr>
        <w:t>Рис. 14. Проверка совпадения установочной метки на звездочке коленчатого вала сметкой на блоке цилиндров</w:t>
      </w:r>
    </w:p>
    <w:p>
      <w:pPr>
        <w:jc w:val="center"/>
        <w:rPr>
          <w:rFonts w:cs="Times New Roman"/>
          <w:iCs/>
          <w:szCs w:val="24"/>
          <w:lang w:eastAsia="ru-RU"/>
        </w:rPr>
      </w:pPr>
      <w:r>
        <w:rPr>
          <w:rFonts w:cs="Times New Roman"/>
          <w:iCs/>
          <w:szCs w:val="24"/>
          <w:lang w:eastAsia="ru-RU"/>
        </w:rPr>
        <w:pict>
          <v:shape id="_x0000_i1092" o:spt="75" type="#_x0000_t75" style="height:118.5pt;width:133pt;" filled="f" o:preferrelative="t" stroked="f" coordsize="21600,21600">
            <v:path/>
            <v:fill on="f" focussize="0,0"/>
            <v:stroke on="f" joinstyle="miter"/>
            <v:imagedata r:id="rId79" o:title=""/>
            <o:lock v:ext="edit" aspectratio="t"/>
            <w10:wrap type="none"/>
            <w10:anchorlock/>
          </v:shape>
        </w:pict>
      </w:r>
    </w:p>
    <w:p>
      <w:pPr>
        <w:shd w:val="clear" w:color="auto" w:fill="FFFFFF"/>
        <w:jc w:val="both"/>
        <w:rPr>
          <w:rFonts w:cs="Times New Roman"/>
          <w:szCs w:val="24"/>
          <w:lang w:eastAsia="ru-RU"/>
        </w:rPr>
      </w:pPr>
      <w:r>
        <w:rPr>
          <w:rFonts w:cs="Times New Roman"/>
          <w:i/>
          <w:iCs/>
          <w:color w:val="000000"/>
          <w:szCs w:val="21"/>
          <w:lang w:eastAsia="ru-RU"/>
        </w:rPr>
        <w:t>Рис. 15. Проверка совпадения установочной метки на звездочке распределительного вала с меткой на</w:t>
      </w:r>
      <w:r>
        <w:rPr>
          <w:rFonts w:cs="Times New Roman"/>
          <w:i/>
          <w:iCs/>
          <w:szCs w:val="24"/>
          <w:lang w:eastAsia="ru-RU"/>
        </w:rPr>
        <w:t xml:space="preserve"> </w:t>
      </w:r>
      <w:r>
        <w:rPr>
          <w:rFonts w:cs="Times New Roman"/>
          <w:i/>
          <w:iCs/>
          <w:color w:val="000000"/>
          <w:szCs w:val="19"/>
          <w:lang w:eastAsia="ru-RU"/>
        </w:rPr>
        <w:t>корпусе подшипников:</w:t>
      </w:r>
      <w:r>
        <w:rPr>
          <w:rFonts w:cs="Times New Roman"/>
          <w:color w:val="000000"/>
          <w:szCs w:val="19"/>
          <w:lang w:eastAsia="ru-RU"/>
        </w:rPr>
        <w:t xml:space="preserve"> </w:t>
      </w:r>
      <w:r>
        <w:rPr>
          <w:rFonts w:cs="Times New Roman"/>
          <w:color w:val="000000"/>
          <w:sz w:val="16"/>
          <w:szCs w:val="19"/>
          <w:lang w:eastAsia="ru-RU"/>
        </w:rPr>
        <w:t>1 - метка па звездочке; 2 - метка на корпусе подшипников</w:t>
      </w:r>
    </w:p>
    <w:p>
      <w:pPr>
        <w:jc w:val="both"/>
        <w:rPr>
          <w:rFonts w:cs="Times New Roman"/>
          <w:color w:val="000000"/>
          <w:szCs w:val="21"/>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jc w:val="both"/>
        <w:rPr>
          <w:rFonts w:cs="Times New Roman"/>
          <w:color w:val="000000"/>
          <w:szCs w:val="21"/>
          <w:lang w:eastAsia="ru-RU"/>
        </w:rPr>
      </w:pPr>
    </w:p>
    <w:p>
      <w:pPr>
        <w:shd w:val="clear" w:color="auto" w:fill="FFFFFF"/>
        <w:ind w:firstLine="425"/>
        <w:jc w:val="both"/>
        <w:rPr>
          <w:rFonts w:cs="Times New Roman"/>
          <w:szCs w:val="24"/>
          <w:lang w:eastAsia="ru-RU"/>
        </w:rPr>
      </w:pPr>
      <w:r>
        <w:rPr>
          <w:rFonts w:cs="Times New Roman"/>
          <w:iCs/>
          <w:color w:val="000000"/>
          <w:lang w:eastAsia="ru-RU"/>
        </w:rPr>
        <w:t>Установите цепь привода распределительного вала:</w:t>
      </w:r>
    </w:p>
    <w:p>
      <w:pPr>
        <w:shd w:val="clear" w:color="auto" w:fill="FFFFFF"/>
        <w:ind w:firstLine="425"/>
        <w:jc w:val="both"/>
        <w:rPr>
          <w:rFonts w:cs="Times New Roman"/>
          <w:szCs w:val="24"/>
          <w:lang w:eastAsia="ru-RU"/>
        </w:rPr>
      </w:pPr>
      <w:r>
        <w:rPr>
          <w:rFonts w:cs="Times New Roman"/>
          <w:iCs/>
          <w:color w:val="000000"/>
          <w:lang w:eastAsia="ru-RU"/>
        </w:rPr>
        <w:t>наденьте цепь на звездочку распределитель</w:t>
      </w:r>
      <w:r>
        <w:rPr>
          <w:rFonts w:cs="Times New Roman"/>
          <w:iCs/>
          <w:color w:val="000000"/>
          <w:lang w:eastAsia="ru-RU"/>
        </w:rPr>
        <w:softHyphen/>
      </w:r>
      <w:r>
        <w:rPr>
          <w:rFonts w:cs="Times New Roman"/>
          <w:iCs/>
          <w:color w:val="000000"/>
          <w:lang w:eastAsia="ru-RU"/>
        </w:rPr>
        <w:t>ного вала и введите в полость привода, устанавли</w:t>
      </w:r>
      <w:r>
        <w:rPr>
          <w:rFonts w:cs="Times New Roman"/>
          <w:iCs/>
          <w:color w:val="000000"/>
          <w:lang w:eastAsia="ru-RU"/>
        </w:rPr>
        <w:softHyphen/>
      </w:r>
      <w:r>
        <w:rPr>
          <w:rFonts w:cs="Times New Roman"/>
          <w:iCs/>
          <w:color w:val="000000"/>
          <w:lang w:eastAsia="ru-RU"/>
        </w:rPr>
        <w:t>вая звездочку так, чтобы метка на ней совпала с меткой на корпусе подшипников (рис. 15). Болт звездочки не затягивайте до упора;</w:t>
      </w:r>
    </w:p>
    <w:p>
      <w:pPr>
        <w:shd w:val="clear" w:color="auto" w:fill="FFFFFF"/>
        <w:ind w:firstLine="425"/>
        <w:jc w:val="both"/>
        <w:rPr>
          <w:rFonts w:cs="Times New Roman"/>
          <w:szCs w:val="24"/>
          <w:lang w:eastAsia="ru-RU"/>
        </w:rPr>
      </w:pPr>
      <w:r>
        <w:rPr>
          <w:rFonts w:cs="Times New Roman"/>
          <w:iCs/>
          <w:color w:val="000000"/>
          <w:lang w:eastAsia="ru-RU"/>
        </w:rPr>
        <w:t>установите звездочку на валик привода мас</w:t>
      </w:r>
      <w:r>
        <w:rPr>
          <w:rFonts w:cs="Times New Roman"/>
          <w:iCs/>
          <w:color w:val="000000"/>
          <w:lang w:eastAsia="ru-RU"/>
        </w:rPr>
        <w:softHyphen/>
      </w:r>
      <w:r>
        <w:rPr>
          <w:rFonts w:cs="Times New Roman"/>
          <w:iCs/>
          <w:color w:val="000000"/>
          <w:lang w:eastAsia="ru-RU"/>
        </w:rPr>
        <w:t>ляного насоса, также не затягивая окончательно болт крепления;</w:t>
      </w:r>
    </w:p>
    <w:p>
      <w:pPr>
        <w:shd w:val="clear" w:color="auto" w:fill="FFFFFF"/>
        <w:ind w:firstLine="425"/>
        <w:jc w:val="both"/>
        <w:rPr>
          <w:rFonts w:cs="Times New Roman"/>
          <w:szCs w:val="24"/>
          <w:lang w:eastAsia="ru-RU"/>
        </w:rPr>
      </w:pPr>
      <w:r>
        <w:rPr>
          <w:rFonts w:cs="Times New Roman"/>
          <w:iCs/>
          <w:color w:val="000000"/>
          <w:lang w:eastAsia="ru-RU"/>
        </w:rPr>
        <w:t>установите башмак натяжителя цепи и натяжитель, не затягивая колпачковую гайку, чтобы пру</w:t>
      </w:r>
      <w:r>
        <w:rPr>
          <w:rFonts w:cs="Times New Roman"/>
          <w:iCs/>
          <w:color w:val="000000"/>
          <w:lang w:eastAsia="ru-RU"/>
        </w:rPr>
        <w:softHyphen/>
      </w:r>
      <w:r>
        <w:rPr>
          <w:rFonts w:cs="Times New Roman"/>
          <w:iCs/>
          <w:color w:val="000000"/>
          <w:lang w:eastAsia="ru-RU"/>
        </w:rPr>
        <w:t>жина натяжителя могла прижать башмак; заверни</w:t>
      </w:r>
      <w:r>
        <w:rPr>
          <w:rFonts w:cs="Times New Roman"/>
          <w:iCs/>
          <w:color w:val="000000"/>
          <w:lang w:eastAsia="ru-RU"/>
        </w:rPr>
        <w:softHyphen/>
      </w:r>
      <w:r>
        <w:rPr>
          <w:rFonts w:cs="Times New Roman"/>
          <w:iCs/>
          <w:color w:val="000000"/>
          <w:lang w:eastAsia="ru-RU"/>
        </w:rPr>
        <w:t>те в блок цилиндров ограничительный палец цепи;</w:t>
      </w:r>
    </w:p>
    <w:p>
      <w:pPr>
        <w:shd w:val="clear" w:color="auto" w:fill="FFFFFF"/>
        <w:ind w:firstLine="425"/>
        <w:jc w:val="both"/>
        <w:rPr>
          <w:rFonts w:cs="Times New Roman"/>
          <w:szCs w:val="24"/>
          <w:lang w:eastAsia="ru-RU"/>
        </w:rPr>
      </w:pPr>
      <w:r>
        <w:rPr>
          <w:rFonts w:cs="Times New Roman"/>
          <w:iCs/>
          <w:color w:val="000000"/>
          <w:lang w:eastAsia="ru-RU"/>
        </w:rPr>
        <w:t>поверните коленчатый вал на два оборота в направлении вращения, что обеспечит нужное на</w:t>
      </w:r>
      <w:r>
        <w:rPr>
          <w:rFonts w:cs="Times New Roman"/>
          <w:iCs/>
          <w:color w:val="000000"/>
          <w:lang w:eastAsia="ru-RU"/>
        </w:rPr>
        <w:softHyphen/>
      </w:r>
      <w:r>
        <w:rPr>
          <w:rFonts w:cs="Times New Roman"/>
          <w:iCs/>
          <w:color w:val="000000"/>
          <w:lang w:eastAsia="ru-RU"/>
        </w:rPr>
        <w:t>тяжение цепи; проверьте совпадение меток на звездочках с метками на блоке цилиндров и на корпусе подшипников (см. рис. 14 и 15);</w:t>
      </w:r>
    </w:p>
    <w:p>
      <w:pPr>
        <w:shd w:val="clear" w:color="auto" w:fill="FFFFFF"/>
        <w:ind w:firstLine="425"/>
        <w:jc w:val="both"/>
        <w:rPr>
          <w:rFonts w:cs="Times New Roman"/>
          <w:szCs w:val="24"/>
          <w:lang w:eastAsia="ru-RU"/>
        </w:rPr>
      </w:pPr>
      <w:r>
        <w:rPr>
          <w:rFonts w:cs="Times New Roman"/>
          <w:iCs/>
          <w:color w:val="000000"/>
          <w:lang w:eastAsia="ru-RU"/>
        </w:rPr>
        <w:t>если метки совпадают, то заблокировав ма</w:t>
      </w:r>
      <w:r>
        <w:rPr>
          <w:rFonts w:cs="Times New Roman"/>
          <w:iCs/>
          <w:color w:val="000000"/>
          <w:lang w:eastAsia="ru-RU"/>
        </w:rPr>
        <w:softHyphen/>
      </w:r>
      <w:r>
        <w:rPr>
          <w:rFonts w:cs="Times New Roman"/>
          <w:iCs/>
          <w:color w:val="000000"/>
          <w:lang w:eastAsia="ru-RU"/>
        </w:rPr>
        <w:t>ховик фиксатором А.60330/</w:t>
      </w:r>
      <w:r>
        <w:rPr>
          <w:rFonts w:cs="Times New Roman"/>
          <w:iCs/>
          <w:color w:val="000000"/>
          <w:lang w:val="en-US" w:eastAsia="ru-RU"/>
        </w:rPr>
        <w:t>R</w:t>
      </w:r>
      <w:r>
        <w:rPr>
          <w:rFonts w:cs="Times New Roman"/>
          <w:iCs/>
          <w:color w:val="000000"/>
          <w:lang w:eastAsia="ru-RU"/>
        </w:rPr>
        <w:t xml:space="preserve"> (см. рис. 7), окончательно затяните болты звездочек, колпач</w:t>
      </w:r>
      <w:r>
        <w:rPr>
          <w:rFonts w:cs="Times New Roman"/>
          <w:iCs/>
          <w:color w:val="000000"/>
          <w:lang w:eastAsia="ru-RU"/>
        </w:rPr>
        <w:softHyphen/>
      </w:r>
      <w:r>
        <w:rPr>
          <w:rFonts w:cs="Times New Roman"/>
          <w:iCs/>
          <w:color w:val="000000"/>
          <w:lang w:eastAsia="ru-RU"/>
        </w:rPr>
        <w:t>ковую гайку натяжителя цепи и отогните стопор</w:t>
      </w:r>
      <w:r>
        <w:rPr>
          <w:rFonts w:cs="Times New Roman"/>
          <w:iCs/>
          <w:color w:val="000000"/>
          <w:lang w:eastAsia="ru-RU"/>
        </w:rPr>
        <w:softHyphen/>
      </w:r>
      <w:r>
        <w:rPr>
          <w:rFonts w:cs="Times New Roman"/>
          <w:iCs/>
          <w:color w:val="000000"/>
          <w:lang w:eastAsia="ru-RU"/>
        </w:rPr>
        <w:t>ные шайбы болтов звездочек; если метки не совпа</w:t>
      </w:r>
      <w:r>
        <w:rPr>
          <w:rFonts w:cs="Times New Roman"/>
          <w:iCs/>
          <w:color w:val="000000"/>
          <w:lang w:eastAsia="ru-RU"/>
        </w:rPr>
        <w:softHyphen/>
      </w:r>
      <w:r>
        <w:rPr>
          <w:rFonts w:cs="Times New Roman"/>
          <w:iCs/>
          <w:color w:val="000000"/>
          <w:lang w:eastAsia="ru-RU"/>
        </w:rPr>
        <w:t>дают, то повторите операцию по установке цепи.</w:t>
      </w:r>
    </w:p>
    <w:p>
      <w:pPr>
        <w:shd w:val="clear" w:color="auto" w:fill="FFFFFF"/>
        <w:ind w:firstLine="425"/>
        <w:jc w:val="both"/>
        <w:rPr>
          <w:rFonts w:cs="Times New Roman"/>
          <w:szCs w:val="24"/>
          <w:lang w:eastAsia="ru-RU"/>
        </w:rPr>
      </w:pPr>
      <w:r>
        <w:rPr>
          <w:rFonts w:cs="Times New Roman"/>
          <w:iCs/>
          <w:color w:val="000000"/>
          <w:lang w:eastAsia="ru-RU"/>
        </w:rPr>
        <w:t>Отрегулируйте зазор между кулачками распре</w:t>
      </w:r>
      <w:r>
        <w:rPr>
          <w:rFonts w:cs="Times New Roman"/>
          <w:iCs/>
          <w:color w:val="000000"/>
          <w:lang w:eastAsia="ru-RU"/>
        </w:rPr>
        <w:softHyphen/>
      </w:r>
      <w:r>
        <w:rPr>
          <w:rFonts w:cs="Times New Roman"/>
          <w:iCs/>
          <w:color w:val="000000"/>
          <w:lang w:eastAsia="ru-RU"/>
        </w:rPr>
        <w:t>делительного вала и рычагами привода клапанов.</w:t>
      </w:r>
    </w:p>
    <w:p>
      <w:pPr>
        <w:shd w:val="clear" w:color="auto" w:fill="FFFFFF"/>
        <w:ind w:firstLine="425"/>
        <w:jc w:val="both"/>
        <w:rPr>
          <w:rFonts w:cs="Times New Roman"/>
          <w:szCs w:val="24"/>
          <w:lang w:eastAsia="ru-RU"/>
        </w:rPr>
      </w:pPr>
      <w:r>
        <w:rPr>
          <w:rFonts w:cs="Times New Roman"/>
          <w:iCs/>
          <w:color w:val="000000"/>
          <w:lang w:eastAsia="ru-RU"/>
        </w:rPr>
        <w:t>Установите крышку привода распределитель</w:t>
      </w:r>
      <w:r>
        <w:rPr>
          <w:rFonts w:cs="Times New Roman"/>
          <w:iCs/>
          <w:color w:val="000000"/>
          <w:lang w:eastAsia="ru-RU"/>
        </w:rPr>
        <w:softHyphen/>
      </w:r>
      <w:r>
        <w:rPr>
          <w:rFonts w:cs="Times New Roman"/>
          <w:iCs/>
          <w:color w:val="000000"/>
          <w:lang w:eastAsia="ru-RU"/>
        </w:rPr>
        <w:t>ного вала с прокладкой и сальником на блоке цилиндров, не затягивая окончательно болты и гайки крепления. Оправкой 41.7853.4010 от</w:t>
      </w:r>
      <w:r>
        <w:rPr>
          <w:rFonts w:cs="Times New Roman"/>
          <w:iCs/>
          <w:color w:val="000000"/>
          <w:lang w:eastAsia="ru-RU"/>
        </w:rPr>
        <w:softHyphen/>
      </w:r>
      <w:r>
        <w:rPr>
          <w:rFonts w:cs="Times New Roman"/>
          <w:iCs/>
          <w:color w:val="000000"/>
          <w:lang w:eastAsia="ru-RU"/>
        </w:rPr>
        <w:t>центрируйте положение крышки относительно конца коленчатого вала и затяните окончательно гайки и болты ее крепления.</w:t>
      </w:r>
      <w:r>
        <w:rPr>
          <w:rFonts w:cs="Times New Roman"/>
          <w:szCs w:val="24"/>
          <w:lang w:eastAsia="ru-RU"/>
        </w:rPr>
        <w:t xml:space="preserve"> </w:t>
      </w:r>
      <w:r>
        <w:rPr>
          <w:rFonts w:cs="Times New Roman"/>
          <w:iCs/>
          <w:color w:val="000000"/>
          <w:lang w:eastAsia="ru-RU"/>
        </w:rPr>
        <w:t>Установите шкив привода генератора.</w:t>
      </w:r>
    </w:p>
    <w:p>
      <w:pPr>
        <w:shd w:val="clear" w:color="auto" w:fill="FFFFFF"/>
        <w:ind w:firstLine="425"/>
        <w:jc w:val="both"/>
        <w:rPr>
          <w:rFonts w:cs="Times New Roman"/>
          <w:szCs w:val="24"/>
          <w:lang w:eastAsia="ru-RU"/>
        </w:rPr>
      </w:pPr>
      <w:r>
        <w:rPr>
          <w:rFonts w:cs="Times New Roman"/>
          <w:iCs/>
          <w:color w:val="000000"/>
          <w:lang w:eastAsia="ru-RU"/>
        </w:rPr>
        <w:t>Смажьте моторным маслом уплотнительное кольцо масляного фильтра и установите масляный фильтр, вручную привернув его к штуцеру на бло</w:t>
      </w:r>
      <w:r>
        <w:rPr>
          <w:rFonts w:cs="Times New Roman"/>
          <w:iCs/>
          <w:color w:val="000000"/>
          <w:lang w:eastAsia="ru-RU"/>
        </w:rPr>
        <w:softHyphen/>
      </w:r>
      <w:r>
        <w:rPr>
          <w:rFonts w:cs="Times New Roman"/>
          <w:iCs/>
          <w:color w:val="000000"/>
          <w:lang w:eastAsia="ru-RU"/>
        </w:rPr>
        <w:t>ке цилиндров. Установите маслоотделитель вен</w:t>
      </w:r>
      <w:r>
        <w:rPr>
          <w:rFonts w:cs="Times New Roman"/>
          <w:iCs/>
          <w:color w:val="000000"/>
          <w:lang w:eastAsia="ru-RU"/>
        </w:rPr>
        <w:softHyphen/>
      </w:r>
      <w:r>
        <w:rPr>
          <w:rFonts w:cs="Times New Roman"/>
          <w:iCs/>
          <w:color w:val="000000"/>
          <w:lang w:eastAsia="ru-RU"/>
        </w:rPr>
        <w:t>тиляции картера, крышку сапуна и закрепите фиксатор сливной трубки маслоотделителя.</w:t>
      </w:r>
      <w:r>
        <w:rPr>
          <w:rFonts w:cs="Times New Roman"/>
          <w:szCs w:val="24"/>
          <w:lang w:eastAsia="ru-RU"/>
        </w:rPr>
        <w:t xml:space="preserve"> </w:t>
      </w:r>
      <w:r>
        <w:rPr>
          <w:rFonts w:cs="Times New Roman"/>
          <w:iCs/>
          <w:color w:val="000000"/>
          <w:lang w:eastAsia="ru-RU"/>
        </w:rPr>
        <w:t>Установите масляный насос и масляный кар</w:t>
      </w:r>
      <w:r>
        <w:rPr>
          <w:rFonts w:cs="Times New Roman"/>
          <w:iCs/>
          <w:color w:val="000000"/>
          <w:lang w:eastAsia="ru-RU"/>
        </w:rPr>
        <w:softHyphen/>
      </w:r>
      <w:r>
        <w:rPr>
          <w:rFonts w:cs="Times New Roman"/>
          <w:iCs/>
          <w:color w:val="000000"/>
          <w:lang w:eastAsia="ru-RU"/>
        </w:rPr>
        <w:t>тер с прокладкой.</w:t>
      </w:r>
    </w:p>
    <w:p>
      <w:pPr>
        <w:shd w:val="clear" w:color="auto" w:fill="FFFFFF"/>
        <w:ind w:firstLine="425"/>
        <w:jc w:val="both"/>
        <w:rPr>
          <w:rFonts w:cs="Times New Roman"/>
          <w:szCs w:val="24"/>
          <w:lang w:eastAsia="ru-RU"/>
        </w:rPr>
      </w:pPr>
      <w:r>
        <w:rPr>
          <w:rFonts w:cs="Times New Roman"/>
          <w:iCs/>
          <w:color w:val="000000"/>
          <w:lang w:eastAsia="ru-RU"/>
        </w:rPr>
        <w:t>Установите насос охлаждающей жидкости, кронштейн генератора и генератор. Наденьте ре</w:t>
      </w:r>
      <w:r>
        <w:rPr>
          <w:rFonts w:cs="Times New Roman"/>
          <w:iCs/>
          <w:color w:val="000000"/>
          <w:lang w:eastAsia="ru-RU"/>
        </w:rPr>
        <w:softHyphen/>
      </w:r>
      <w:r>
        <w:rPr>
          <w:rFonts w:cs="Times New Roman"/>
          <w:iCs/>
          <w:color w:val="000000"/>
          <w:lang w:eastAsia="ru-RU"/>
        </w:rPr>
        <w:t>мень на шкивы и отрегулируйте его натяжение.</w:t>
      </w:r>
    </w:p>
    <w:p>
      <w:pPr>
        <w:shd w:val="clear" w:color="auto" w:fill="FFFFFF"/>
        <w:ind w:firstLine="425"/>
        <w:jc w:val="both"/>
        <w:rPr>
          <w:rFonts w:cs="Times New Roman"/>
          <w:szCs w:val="24"/>
          <w:lang w:eastAsia="ru-RU"/>
        </w:rPr>
      </w:pPr>
      <w:r>
        <w:rPr>
          <w:rFonts w:cs="Times New Roman"/>
          <w:iCs/>
          <w:color w:val="000000"/>
          <w:lang w:eastAsia="ru-RU"/>
        </w:rPr>
        <w:t>Установите на головке цилиндров подводя</w:t>
      </w:r>
      <w:r>
        <w:rPr>
          <w:rFonts w:cs="Times New Roman"/>
          <w:iCs/>
          <w:color w:val="000000"/>
          <w:lang w:eastAsia="ru-RU"/>
        </w:rPr>
        <w:softHyphen/>
      </w:r>
      <w:r>
        <w:rPr>
          <w:rFonts w:cs="Times New Roman"/>
          <w:iCs/>
          <w:color w:val="000000"/>
          <w:lang w:eastAsia="ru-RU"/>
        </w:rPr>
        <w:t>щую трубку радиатора отопителя и выпускной па</w:t>
      </w:r>
      <w:r>
        <w:rPr>
          <w:rFonts w:cs="Times New Roman"/>
          <w:iCs/>
          <w:color w:val="000000"/>
          <w:lang w:eastAsia="ru-RU"/>
        </w:rPr>
        <w:softHyphen/>
      </w:r>
      <w:r>
        <w:rPr>
          <w:rFonts w:cs="Times New Roman"/>
          <w:iCs/>
          <w:color w:val="000000"/>
          <w:lang w:eastAsia="ru-RU"/>
        </w:rPr>
        <w:t>трубок охлаждающей рубашки. Прикрепите к на</w:t>
      </w:r>
      <w:r>
        <w:rPr>
          <w:rFonts w:cs="Times New Roman"/>
          <w:iCs/>
          <w:color w:val="000000"/>
          <w:lang w:eastAsia="ru-RU"/>
        </w:rPr>
        <w:softHyphen/>
      </w:r>
      <w:r>
        <w:rPr>
          <w:rFonts w:cs="Times New Roman"/>
          <w:iCs/>
          <w:color w:val="000000"/>
          <w:lang w:eastAsia="ru-RU"/>
        </w:rPr>
        <w:t>сосу охлаждающей жидкости и выпускному кол</w:t>
      </w:r>
      <w:r>
        <w:rPr>
          <w:rFonts w:cs="Times New Roman"/>
          <w:iCs/>
          <w:color w:val="000000"/>
          <w:lang w:eastAsia="ru-RU"/>
        </w:rPr>
        <w:softHyphen/>
      </w:r>
      <w:r>
        <w:rPr>
          <w:rFonts w:cs="Times New Roman"/>
          <w:iCs/>
          <w:color w:val="000000"/>
          <w:lang w:eastAsia="ru-RU"/>
        </w:rPr>
        <w:t>лектору отводящую трубку радиатора отопителя.</w:t>
      </w:r>
      <w:r>
        <w:rPr>
          <w:rFonts w:cs="Times New Roman"/>
          <w:szCs w:val="24"/>
          <w:lang w:eastAsia="ru-RU"/>
        </w:rPr>
        <w:t xml:space="preserve"> </w:t>
      </w:r>
      <w:r>
        <w:rPr>
          <w:rFonts w:cs="Times New Roman"/>
          <w:iCs/>
          <w:color w:val="000000"/>
          <w:lang w:eastAsia="ru-RU"/>
        </w:rPr>
        <w:t>Установите датчики контрольных приборов.</w:t>
      </w:r>
    </w:p>
    <w:p>
      <w:pPr>
        <w:shd w:val="clear" w:color="auto" w:fill="FFFFFF"/>
        <w:ind w:firstLine="425"/>
        <w:jc w:val="both"/>
        <w:rPr>
          <w:rFonts w:cs="Times New Roman"/>
          <w:szCs w:val="24"/>
          <w:lang w:eastAsia="ru-RU"/>
        </w:rPr>
      </w:pPr>
      <w:r>
        <w:rPr>
          <w:rFonts w:cs="Times New Roman"/>
          <w:iCs/>
          <w:color w:val="000000"/>
          <w:lang w:eastAsia="ru-RU"/>
        </w:rPr>
        <w:t>Установите шестерню привода масляного на</w:t>
      </w:r>
      <w:r>
        <w:rPr>
          <w:rFonts w:cs="Times New Roman"/>
          <w:iCs/>
          <w:color w:val="000000"/>
          <w:lang w:eastAsia="ru-RU"/>
        </w:rPr>
        <w:softHyphen/>
      </w:r>
      <w:r>
        <w:rPr>
          <w:rFonts w:cs="Times New Roman"/>
          <w:iCs/>
          <w:color w:val="000000"/>
          <w:lang w:eastAsia="ru-RU"/>
        </w:rPr>
        <w:t>соса и распределителя зажигания. Установите распределитель зажигания и отрегулируйте мо</w:t>
      </w:r>
      <w:r>
        <w:rPr>
          <w:rFonts w:cs="Times New Roman"/>
          <w:iCs/>
          <w:color w:val="000000"/>
          <w:lang w:eastAsia="ru-RU"/>
        </w:rPr>
        <w:softHyphen/>
      </w:r>
      <w:r>
        <w:rPr>
          <w:rFonts w:cs="Times New Roman"/>
          <w:iCs/>
          <w:color w:val="000000"/>
          <w:lang w:eastAsia="ru-RU"/>
        </w:rPr>
        <w:t>мент зажигания. Заверните свечи зажигания, ус</w:t>
      </w:r>
      <w:r>
        <w:rPr>
          <w:rFonts w:cs="Times New Roman"/>
          <w:iCs/>
          <w:color w:val="000000"/>
          <w:lang w:eastAsia="ru-RU"/>
        </w:rPr>
        <w:softHyphen/>
      </w:r>
      <w:r>
        <w:rPr>
          <w:rFonts w:cs="Times New Roman"/>
          <w:iCs/>
          <w:color w:val="000000"/>
          <w:lang w:eastAsia="ru-RU"/>
        </w:rPr>
        <w:t>тановите на них ключ 67.7812.9515 и затяните ди</w:t>
      </w:r>
      <w:r>
        <w:rPr>
          <w:rFonts w:cs="Times New Roman"/>
          <w:iCs/>
          <w:color w:val="000000"/>
          <w:lang w:eastAsia="ru-RU"/>
        </w:rPr>
        <w:softHyphen/>
      </w:r>
      <w:r>
        <w:rPr>
          <w:rFonts w:cs="Times New Roman"/>
          <w:iCs/>
          <w:color w:val="000000"/>
          <w:lang w:eastAsia="ru-RU"/>
        </w:rPr>
        <w:t>намометрическим ключом.</w:t>
      </w:r>
    </w:p>
    <w:p>
      <w:pPr>
        <w:shd w:val="clear" w:color="auto" w:fill="FFFFFF"/>
        <w:ind w:firstLine="425"/>
        <w:jc w:val="both"/>
        <w:rPr>
          <w:rFonts w:cs="Times New Roman"/>
          <w:szCs w:val="24"/>
          <w:lang w:eastAsia="ru-RU"/>
        </w:rPr>
      </w:pPr>
      <w:r>
        <w:rPr>
          <w:rFonts w:cs="Times New Roman"/>
          <w:iCs/>
          <w:color w:val="000000"/>
          <w:lang w:eastAsia="ru-RU"/>
        </w:rPr>
        <w:t>Установите топливный насос. Установите карбюратор и присоедините к не</w:t>
      </w:r>
      <w:r>
        <w:rPr>
          <w:rFonts w:cs="Times New Roman"/>
          <w:iCs/>
          <w:color w:val="000000"/>
          <w:lang w:eastAsia="ru-RU"/>
        </w:rPr>
        <w:softHyphen/>
      </w:r>
      <w:r>
        <w:rPr>
          <w:rFonts w:cs="Times New Roman"/>
          <w:iCs/>
          <w:color w:val="000000"/>
          <w:lang w:eastAsia="ru-RU"/>
        </w:rPr>
        <w:t>му шланги. Закройте карбюратор сверху техноло</w:t>
      </w:r>
      <w:r>
        <w:rPr>
          <w:rFonts w:cs="Times New Roman"/>
          <w:iCs/>
          <w:color w:val="000000"/>
          <w:lang w:eastAsia="ru-RU"/>
        </w:rPr>
        <w:softHyphen/>
      </w:r>
      <w:r>
        <w:rPr>
          <w:rFonts w:cs="Times New Roman"/>
          <w:iCs/>
          <w:color w:val="000000"/>
          <w:lang w:eastAsia="ru-RU"/>
        </w:rPr>
        <w:t>гической заглушкой. Установите крышку головки цилиндров с про</w:t>
      </w:r>
      <w:r>
        <w:rPr>
          <w:rFonts w:cs="Times New Roman"/>
          <w:iCs/>
          <w:color w:val="000000"/>
          <w:lang w:eastAsia="ru-RU"/>
        </w:rPr>
        <w:softHyphen/>
      </w:r>
      <w:r>
        <w:rPr>
          <w:rFonts w:cs="Times New Roman"/>
          <w:iCs/>
          <w:color w:val="000000"/>
          <w:lang w:eastAsia="ru-RU"/>
        </w:rPr>
        <w:t>кладкой и кронштейном топливопровода.</w:t>
      </w:r>
    </w:p>
    <w:p>
      <w:pPr>
        <w:shd w:val="clear" w:color="auto" w:fill="FFFFFF"/>
        <w:ind w:firstLine="425"/>
        <w:jc w:val="both"/>
        <w:rPr>
          <w:rFonts w:cs="Times New Roman"/>
          <w:szCs w:val="24"/>
          <w:lang w:eastAsia="ru-RU"/>
        </w:rPr>
      </w:pPr>
      <w:r>
        <w:rPr>
          <w:rFonts w:cs="Times New Roman"/>
          <w:iCs/>
          <w:color w:val="000000"/>
          <w:lang w:eastAsia="ru-RU"/>
        </w:rPr>
        <w:t>Подключите провода высокого напряжения к распределителю зажигания и к свечам зажигания.</w:t>
      </w:r>
    </w:p>
    <w:p>
      <w:pPr>
        <w:ind w:firstLine="425"/>
        <w:jc w:val="both"/>
        <w:rPr>
          <w:rFonts w:cs="Times New Roman"/>
          <w:iCs/>
          <w:color w:val="000000"/>
          <w:lang w:eastAsia="ru-RU"/>
        </w:rPr>
      </w:pPr>
      <w:r>
        <w:rPr>
          <w:rFonts w:cs="Times New Roman"/>
          <w:iCs/>
          <w:color w:val="000000"/>
          <w:lang w:eastAsia="ru-RU"/>
        </w:rPr>
        <w:t>Залейте моторное масло в двигатель через гор</w:t>
      </w:r>
      <w:r>
        <w:rPr>
          <w:rFonts w:cs="Times New Roman"/>
          <w:iCs/>
          <w:color w:val="000000"/>
          <w:lang w:eastAsia="ru-RU"/>
        </w:rPr>
        <w:softHyphen/>
      </w:r>
      <w:r>
        <w:rPr>
          <w:rFonts w:cs="Times New Roman"/>
          <w:iCs/>
          <w:color w:val="000000"/>
          <w:lang w:eastAsia="ru-RU"/>
        </w:rPr>
        <w:t>ловину на крышке головки цилиндров.</w:t>
      </w:r>
    </w:p>
    <w:p>
      <w:pPr>
        <w:ind w:firstLine="425"/>
        <w:jc w:val="both"/>
        <w:rPr>
          <w:rFonts w:cs="Times New Roman"/>
          <w:iCs/>
          <w:color w:val="000000"/>
          <w:lang w:eastAsia="ru-RU"/>
        </w:rPr>
      </w:pPr>
    </w:p>
    <w:p>
      <w:pPr>
        <w:ind w:firstLine="425"/>
        <w:jc w:val="both"/>
        <w:rPr>
          <w:rFonts w:cs="Times New Roman"/>
          <w:iCs/>
          <w:color w:val="000000"/>
          <w:lang w:eastAsia="ru-RU"/>
        </w:rPr>
      </w:pPr>
    </w:p>
    <w:p>
      <w:pPr>
        <w:ind w:firstLine="425"/>
        <w:jc w:val="both"/>
        <w:rPr>
          <w:rFonts w:cs="Times New Roman"/>
          <w:b/>
          <w:bCs/>
          <w:i/>
          <w:color w:val="000000"/>
          <w:lang w:eastAsia="ru-RU"/>
        </w:rPr>
      </w:pPr>
      <w:r>
        <w:rPr>
          <w:rFonts w:cs="Times New Roman"/>
          <w:b/>
          <w:bCs/>
          <w:i/>
          <w:color w:val="000000"/>
          <w:lang w:eastAsia="ru-RU"/>
        </w:rPr>
        <w:t>6. Содержание отчета:</w:t>
      </w:r>
    </w:p>
    <w:p>
      <w:pPr>
        <w:ind w:firstLine="425"/>
        <w:jc w:val="both"/>
        <w:rPr>
          <w:rFonts w:cs="Times New Roman"/>
          <w:iCs/>
          <w:color w:val="000000"/>
          <w:lang w:eastAsia="ru-RU"/>
        </w:rPr>
      </w:pPr>
      <w:r>
        <w:rPr>
          <w:rFonts w:cs="Times New Roman"/>
          <w:iCs/>
          <w:color w:val="000000"/>
          <w:lang w:eastAsia="ru-RU"/>
        </w:rPr>
        <w:t>цель, задачи и порядок выполнения работы;</w:t>
      </w:r>
    </w:p>
    <w:p>
      <w:pPr>
        <w:ind w:firstLine="425"/>
        <w:jc w:val="both"/>
        <w:rPr>
          <w:rFonts w:cs="Times New Roman"/>
          <w:iCs/>
          <w:color w:val="000000"/>
          <w:lang w:eastAsia="ru-RU"/>
        </w:rPr>
      </w:pPr>
      <w:r>
        <w:rPr>
          <w:rFonts w:cs="Times New Roman"/>
          <w:iCs/>
          <w:color w:val="000000"/>
          <w:lang w:eastAsia="ru-RU"/>
        </w:rPr>
        <w:t>измеренные значения параметров, контролируемых при разборке двигателя;</w:t>
      </w:r>
    </w:p>
    <w:p>
      <w:pPr>
        <w:ind w:firstLine="425"/>
        <w:jc w:val="both"/>
        <w:rPr>
          <w:rFonts w:cs="Times New Roman"/>
          <w:iCs/>
          <w:color w:val="000000"/>
          <w:lang w:eastAsia="ru-RU"/>
        </w:rPr>
      </w:pPr>
      <w:r>
        <w:rPr>
          <w:rFonts w:cs="Times New Roman"/>
          <w:iCs/>
          <w:color w:val="000000"/>
          <w:lang w:eastAsia="ru-RU"/>
        </w:rPr>
        <w:t>заключение о соответствии измеренных значений параметров требованиям нормативно-технической документации.</w:t>
      </w:r>
    </w:p>
    <w:p>
      <w:pPr>
        <w:ind w:firstLine="425"/>
        <w:jc w:val="center"/>
        <w:rPr>
          <w:rFonts w:cs="Times New Roman"/>
          <w:b/>
          <w:bCs/>
          <w:iCs/>
          <w:color w:val="000000"/>
          <w:lang w:eastAsia="ru-RU"/>
        </w:rPr>
      </w:pPr>
    </w:p>
    <w:p>
      <w:pPr>
        <w:ind w:firstLine="425"/>
        <w:jc w:val="center"/>
        <w:rPr>
          <w:rFonts w:cs="Times New Roman"/>
          <w:b/>
          <w:bCs/>
          <w:iCs/>
          <w:color w:val="000000"/>
          <w:lang w:eastAsia="ru-RU"/>
        </w:rPr>
      </w:pPr>
      <w:r>
        <w:rPr>
          <w:rFonts w:cs="Times New Roman"/>
          <w:b/>
          <w:bCs/>
          <w:iCs/>
          <w:color w:val="000000"/>
          <w:lang w:eastAsia="ru-RU"/>
        </w:rPr>
        <w:t>Список использованных источников</w:t>
      </w:r>
    </w:p>
    <w:p>
      <w:pPr>
        <w:ind w:firstLine="360"/>
        <w:jc w:val="both"/>
        <w:rPr>
          <w:iCs/>
          <w:color w:val="000000"/>
          <w:szCs w:val="24"/>
          <w:lang w:eastAsia="ru-RU"/>
        </w:rPr>
      </w:pPr>
      <w:r>
        <w:rPr>
          <w:iCs/>
          <w:color w:val="000000"/>
          <w:szCs w:val="24"/>
          <w:lang w:eastAsia="ru-RU"/>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18"/>
          <w:lang w:eastAsia="ru-RU"/>
        </w:rPr>
      </w:pPr>
      <w:r>
        <w:rPr>
          <w:szCs w:val="18"/>
          <w:lang w:eastAsia="ru-RU"/>
        </w:rPr>
        <w:t>2. Косарев С.Н., Леонидович П. Автомобили семейства  . Руководство по техническому обслуживанию и ремонту. – М.: За рулем, 2008.- 248 с.</w:t>
      </w:r>
    </w:p>
    <w:p>
      <w:pPr>
        <w:ind w:firstLine="360"/>
        <w:jc w:val="both"/>
        <w:rPr>
          <w:iCs/>
          <w:color w:val="000000"/>
          <w:szCs w:val="24"/>
          <w:lang w:eastAsia="ru-RU"/>
        </w:rPr>
      </w:pPr>
    </w:p>
    <w:p>
      <w:pPr>
        <w:shd w:val="clear" w:color="auto" w:fill="FFFFFF"/>
        <w:ind w:firstLine="341"/>
        <w:jc w:val="both"/>
        <w:rPr>
          <w:rFonts w:ascii="Times New Roman" w:hAnsi="Times New Roman" w:cs="Times New Roman"/>
          <w:sz w:val="24"/>
          <w:szCs w:val="24"/>
          <w:lang w:eastAsia="ru-RU"/>
        </w:rPr>
      </w:pPr>
    </w:p>
    <w:p>
      <w:pPr>
        <w:shd w:val="clear" w:color="auto" w:fill="FFFFFF"/>
        <w:ind w:firstLine="341"/>
        <w:jc w:val="both"/>
        <w:rPr>
          <w:rFonts w:ascii="Times New Roman" w:hAnsi="Times New Roman" w:cs="Times New Roman"/>
          <w:sz w:val="24"/>
          <w:szCs w:val="24"/>
          <w:lang w:eastAsia="ru-RU"/>
        </w:rPr>
      </w:pPr>
    </w:p>
    <w:p>
      <w:pPr>
        <w:shd w:val="clear" w:color="auto" w:fill="FFFFFF"/>
        <w:ind w:firstLine="341"/>
        <w:jc w:val="both"/>
        <w:rPr>
          <w:rFonts w:ascii="Times New Roman" w:hAnsi="Times New Roman" w:cs="Times New Roman"/>
          <w:sz w:val="24"/>
          <w:szCs w:val="24"/>
          <w:lang w:eastAsia="ru-RU"/>
        </w:rPr>
      </w:pPr>
    </w:p>
    <w:p>
      <w:pPr>
        <w:pStyle w:val="8"/>
        <w:spacing w:line="240" w:lineRule="auto"/>
        <w:ind w:right="0"/>
        <w:jc w:val="center"/>
        <w:rPr>
          <w:lang w:eastAsia="ru-RU"/>
        </w:rPr>
      </w:pPr>
      <w:r>
        <w:rPr>
          <w:szCs w:val="24"/>
          <w:lang w:eastAsia="ru-RU"/>
        </w:rPr>
        <w:br w:type="page"/>
      </w:r>
      <w:r>
        <w:rPr>
          <w:lang w:eastAsia="ru-RU"/>
        </w:rPr>
        <w:t>«ОПРЕДЕЛЕНИЕ ТЕХНИЧЕСКОГО СОСТОЯНИЯ ШАТУННО-ПОРШНЕВОЙ ГРУППЫ ДВИГАТЕЛЯ ВНУТРЕННЕГО СГОРАНИЯ»</w:t>
      </w:r>
    </w:p>
    <w:p>
      <w:pPr>
        <w:jc w:val="right"/>
        <w:rPr>
          <w:szCs w:val="18"/>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1 Цель работы:</w:t>
      </w:r>
      <w:r>
        <w:rPr>
          <w:b/>
          <w:i/>
          <w:color w:val="000000"/>
          <w:szCs w:val="22"/>
          <w:lang w:eastAsia="ru-RU"/>
        </w:rPr>
        <w:t xml:space="preserve"> </w:t>
      </w:r>
      <w:r>
        <w:rPr>
          <w:b/>
          <w:color w:val="000000"/>
          <w:szCs w:val="22"/>
          <w:lang w:eastAsia="ru-RU"/>
        </w:rPr>
        <w:t xml:space="preserve"> </w:t>
      </w:r>
      <w:r>
        <w:rPr>
          <w:bCs/>
          <w:color w:val="000000"/>
          <w:szCs w:val="22"/>
          <w:lang w:eastAsia="ru-RU"/>
        </w:rPr>
        <w:t xml:space="preserve">оценка технического состояния </w:t>
      </w:r>
      <w:r>
        <w:rPr>
          <w:color w:val="000000"/>
          <w:w w:val="117"/>
          <w:szCs w:val="18"/>
          <w:lang w:eastAsia="ru-RU"/>
        </w:rPr>
        <w:t>шатунно-поршневой группы</w:t>
      </w:r>
      <w:r>
        <w:rPr>
          <w:bCs/>
          <w:color w:val="000000"/>
          <w:szCs w:val="22"/>
          <w:lang w:eastAsia="ru-RU"/>
        </w:rPr>
        <w:t xml:space="preserve"> двигателя ВАЗ 2107.</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2 Задачи работы:</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изучить конструкцию ДВС ВАЗ 2107;</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разборку двигателя;</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 xml:space="preserve">дать оценку технического состояния </w:t>
      </w:r>
      <w:r>
        <w:rPr>
          <w:color w:val="000000"/>
          <w:w w:val="117"/>
          <w:szCs w:val="18"/>
          <w:lang w:eastAsia="ru-RU"/>
        </w:rPr>
        <w:t>шатунно-поршневой группы</w:t>
      </w:r>
      <w:r>
        <w:rPr>
          <w:color w:val="000000"/>
          <w:szCs w:val="22"/>
          <w:lang w:eastAsia="ru-RU"/>
        </w:rPr>
        <w:t xml:space="preserve"> ДВС;</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сборку двигателя.</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3 Оснащение рабочего места:</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двигатель автомобиля ВАЗ 2107; стенд для разборки двигателя; набор слесарного инструмента; набор измерительного инструмента; специальные приспособления.</w:t>
      </w:r>
    </w:p>
    <w:p>
      <w:pPr>
        <w:widowControl w:val="0"/>
        <w:shd w:val="clear" w:color="auto" w:fill="FFFFFF"/>
        <w:autoSpaceDE w:val="0"/>
        <w:autoSpaceDN w:val="0"/>
        <w:adjustRightInd w:val="0"/>
        <w:spacing w:line="245" w:lineRule="exact"/>
        <w:ind w:firstLine="360"/>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4 Время выполнения работы</w:t>
      </w:r>
      <w:r>
        <w:rPr>
          <w:b/>
          <w:iCs/>
          <w:color w:val="000000"/>
          <w:szCs w:val="22"/>
          <w:lang w:eastAsia="ru-RU"/>
        </w:rPr>
        <w:t xml:space="preserve"> </w:t>
      </w:r>
      <w:r>
        <w:rPr>
          <w:bCs/>
          <w:color w:val="000000"/>
          <w:szCs w:val="22"/>
          <w:lang w:eastAsia="ru-RU"/>
        </w:rPr>
        <w:t>– 2 акад. часа.</w:t>
      </w:r>
    </w:p>
    <w:p>
      <w:pPr>
        <w:widowControl w:val="0"/>
        <w:shd w:val="clear" w:color="auto" w:fill="FFFFFF"/>
        <w:autoSpaceDE w:val="0"/>
        <w:autoSpaceDN w:val="0"/>
        <w:adjustRightInd w:val="0"/>
        <w:spacing w:line="245" w:lineRule="exact"/>
        <w:ind w:firstLine="360"/>
        <w:jc w:val="both"/>
        <w:rPr>
          <w:bCs/>
          <w:color w:val="000000"/>
          <w:szCs w:val="22"/>
          <w:lang w:eastAsia="ru-RU"/>
        </w:rPr>
      </w:pPr>
    </w:p>
    <w:p>
      <w:pPr>
        <w:widowControl w:val="0"/>
        <w:shd w:val="clear" w:color="auto" w:fill="FFFFFF"/>
        <w:autoSpaceDE w:val="0"/>
        <w:autoSpaceDN w:val="0"/>
        <w:adjustRightInd w:val="0"/>
        <w:spacing w:line="245" w:lineRule="exact"/>
        <w:ind w:firstLine="360"/>
        <w:jc w:val="both"/>
        <w:rPr>
          <w:b/>
          <w:color w:val="000000"/>
          <w:szCs w:val="22"/>
          <w:u w:val="single"/>
          <w:lang w:eastAsia="ru-RU"/>
        </w:rPr>
      </w:pPr>
      <w:r>
        <w:rPr>
          <w:b/>
          <w:color w:val="000000"/>
          <w:szCs w:val="22"/>
          <w:u w:val="single"/>
          <w:lang w:eastAsia="ru-RU"/>
        </w:rPr>
        <w:t>Все работы по разборке, сборке и определению технического состояния двигателя внутреннего сгорания   выполняются в строгом соответствии с Руководством по ремонту /2/.</w:t>
      </w:r>
    </w:p>
    <w:p>
      <w:pPr>
        <w:jc w:val="center"/>
        <w:rPr>
          <w:rFonts w:ascii="Arial" w:hAnsi="Arial" w:cs="Arial"/>
          <w:sz w:val="20"/>
          <w:szCs w:val="20"/>
          <w:lang w:eastAsia="ru-RU"/>
        </w:rPr>
      </w:pPr>
    </w:p>
    <w:p>
      <w:pPr>
        <w:widowControl w:val="0"/>
        <w:shd w:val="clear" w:color="auto" w:fill="FFFFFF"/>
        <w:autoSpaceDE w:val="0"/>
        <w:autoSpaceDN w:val="0"/>
        <w:adjustRightInd w:val="0"/>
        <w:ind w:firstLine="360"/>
        <w:jc w:val="both"/>
        <w:rPr>
          <w:b/>
          <w:i/>
          <w:color w:val="000000"/>
          <w:sz w:val="20"/>
          <w:szCs w:val="20"/>
          <w:lang w:eastAsia="ru-RU"/>
        </w:rPr>
      </w:pPr>
      <w:r>
        <w:rPr>
          <w:b/>
          <w:i/>
          <w:color w:val="000000"/>
          <w:sz w:val="20"/>
          <w:szCs w:val="20"/>
          <w:lang w:eastAsia="ru-RU"/>
        </w:rPr>
        <w:t>5 Содержание и порядок выполнения работы по о</w:t>
      </w:r>
      <w:r>
        <w:rPr>
          <w:rFonts w:cs="Times New Roman"/>
          <w:b/>
          <w:i/>
          <w:color w:val="000000"/>
          <w:sz w:val="20"/>
          <w:szCs w:val="20"/>
          <w:lang w:eastAsia="ru-RU"/>
        </w:rPr>
        <w:t>пределению технического состояния шатунно-поршневой группы:</w:t>
      </w:r>
    </w:p>
    <w:p>
      <w:pPr>
        <w:shd w:val="clear" w:color="auto" w:fill="FFFFFF"/>
        <w:ind w:firstLine="397"/>
        <w:jc w:val="both"/>
        <w:rPr>
          <w:rFonts w:cs="Times New Roman"/>
          <w:b/>
          <w:iCs/>
          <w:color w:val="000000"/>
          <w:szCs w:val="21"/>
          <w:lang w:eastAsia="ru-RU"/>
        </w:rPr>
      </w:pPr>
    </w:p>
    <w:p>
      <w:pPr>
        <w:shd w:val="clear" w:color="auto" w:fill="FFFFFF"/>
        <w:ind w:firstLine="397"/>
        <w:jc w:val="both"/>
        <w:rPr>
          <w:rFonts w:cs="Times New Roman"/>
          <w:b/>
          <w:bCs/>
          <w:iCs/>
          <w:color w:val="000000"/>
          <w:szCs w:val="22"/>
          <w:lang w:eastAsia="ru-RU"/>
        </w:rPr>
      </w:pPr>
      <w:r>
        <w:rPr>
          <w:rFonts w:cs="Times New Roman"/>
          <w:b/>
          <w:bCs/>
          <w:iCs/>
          <w:color w:val="000000"/>
          <w:szCs w:val="22"/>
          <w:lang w:eastAsia="ru-RU"/>
        </w:rPr>
        <w:t>5.1 Шатунно-поршневая группа</w:t>
      </w:r>
    </w:p>
    <w:p>
      <w:pPr>
        <w:shd w:val="clear" w:color="auto" w:fill="FFFFFF"/>
        <w:ind w:firstLine="397"/>
        <w:jc w:val="both"/>
        <w:rPr>
          <w:rFonts w:cs="Times New Roman"/>
          <w:szCs w:val="24"/>
          <w:lang w:eastAsia="ru-RU"/>
        </w:rPr>
      </w:pPr>
      <w:r>
        <w:rPr>
          <w:rFonts w:cs="Times New Roman"/>
          <w:iCs/>
          <w:color w:val="000000"/>
          <w:lang w:eastAsia="ru-RU"/>
        </w:rPr>
        <w:t>Основные размеры шатунно-поршневой группы приведены на рис. 1.</w:t>
      </w:r>
    </w:p>
    <w:p>
      <w:pPr>
        <w:shd w:val="clear" w:color="auto" w:fill="FFFFFF"/>
        <w:ind w:firstLine="397"/>
        <w:jc w:val="both"/>
        <w:rPr>
          <w:rFonts w:cs="Times New Roman"/>
          <w:szCs w:val="24"/>
          <w:lang w:eastAsia="ru-RU"/>
        </w:rPr>
      </w:pPr>
      <w:r>
        <w:rPr>
          <w:rFonts w:cs="Times New Roman"/>
          <w:szCs w:val="24"/>
          <w:lang w:eastAsia="ru-RU"/>
        </w:rPr>
        <w:t>Отверстие под поршневой палец смещено от оси симметрии на 2 мм в правую сторону двигателя. Поэтому для правильной установки поршня в цилиндр около отверстия под поршневой палец имеется метка "П", которая должна быть обращена в сторону передней части двигателя.</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Поршни ремонтных размеров с 1986 г. для всех моделей двигателей изготавливаются с увеличенным на 0,4 и 0,8 мм наружным диаметром.</w:t>
      </w:r>
    </w:p>
    <w:p>
      <w:pPr>
        <w:shd w:val="clear" w:color="auto" w:fill="FFFFFF"/>
        <w:ind w:firstLine="397"/>
        <w:jc w:val="both"/>
        <w:rPr>
          <w:rFonts w:cs="Times New Roman"/>
          <w:iCs/>
          <w:color w:val="000000"/>
          <w:szCs w:val="22"/>
          <w:lang w:eastAsia="ru-RU"/>
        </w:rPr>
      </w:pPr>
    </w:p>
    <w:p>
      <w:pPr>
        <w:shd w:val="clear" w:color="auto" w:fill="FFFFFF"/>
        <w:ind w:firstLine="397"/>
        <w:jc w:val="both"/>
        <w:rPr>
          <w:rFonts w:cs="Times New Roman"/>
          <w:b/>
          <w:szCs w:val="24"/>
          <w:lang w:eastAsia="ru-RU"/>
        </w:rPr>
      </w:pPr>
      <w:r>
        <w:rPr>
          <w:rFonts w:cs="Times New Roman"/>
          <w:b/>
          <w:iCs/>
          <w:color w:val="000000"/>
          <w:szCs w:val="22"/>
          <w:lang w:eastAsia="ru-RU"/>
        </w:rPr>
        <w:t>5.2 Выпрессовка поршневого пальца</w:t>
      </w:r>
    </w:p>
    <w:p>
      <w:pPr>
        <w:shd w:val="clear" w:color="auto" w:fill="FFFFFF"/>
        <w:ind w:firstLine="397"/>
        <w:jc w:val="both"/>
        <w:rPr>
          <w:rFonts w:cs="Times New Roman"/>
          <w:szCs w:val="24"/>
          <w:lang w:eastAsia="ru-RU"/>
        </w:rPr>
      </w:pPr>
      <w:r>
        <w:rPr>
          <w:rFonts w:cs="Times New Roman"/>
          <w:iCs/>
          <w:color w:val="000000"/>
          <w:szCs w:val="22"/>
          <w:lang w:eastAsia="ru-RU"/>
        </w:rPr>
        <w:t>Снимать палец необходимо на прессе с помощью оправки А.60308 и опоры с цилиндрической выемкой, в которую укладывается поршень. Перед выпрессовкой пальца снимите поршневые кольца.</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Если снятые детали мало изношены и не повреждены, они могут быть снова использованы. Поэтому при разборке их пометьте, чтобы в дальнейшем собрать группу с теми же деталями.</w:t>
      </w:r>
    </w:p>
    <w:p>
      <w:pPr>
        <w:shd w:val="clear" w:color="auto" w:fill="FFFFFF"/>
        <w:ind w:firstLine="397"/>
        <w:jc w:val="both"/>
        <w:rPr>
          <w:rFonts w:cs="Times New Roman"/>
          <w:szCs w:val="24"/>
          <w:lang w:eastAsia="ru-RU"/>
        </w:rPr>
      </w:pPr>
    </w:p>
    <w:p>
      <w:pPr>
        <w:shd w:val="clear" w:color="auto" w:fill="FFFFFF"/>
        <w:ind w:firstLine="397"/>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093" o:spt="75" type="#_x0000_t75" style="height:143pt;width:310pt;" filled="f" o:preferrelative="t" stroked="f" coordsize="21600,21600">
            <v:path/>
            <v:fill on="f" focussize="0,0"/>
            <v:stroke on="f" joinstyle="miter"/>
            <v:imagedata r:id="rId80" gain="2147483647f" o:title=""/>
            <o:lock v:ext="edit" aspectratio="t"/>
            <w10:wrap type="none"/>
            <w10:anchorlock/>
          </v:shape>
        </w:pict>
      </w:r>
    </w:p>
    <w:p>
      <w:pPr>
        <w:ind w:firstLine="397"/>
        <w:jc w:val="both"/>
        <w:rPr>
          <w:rFonts w:cs="Times New Roman"/>
          <w:iCs/>
          <w:szCs w:val="24"/>
          <w:lang w:eastAsia="ru-RU"/>
        </w:rPr>
      </w:pPr>
    </w:p>
    <w:p>
      <w:pPr>
        <w:keepNext/>
        <w:numPr>
          <w:ilvl w:val="0"/>
          <w:numId w:val="1"/>
        </w:numPr>
        <w:shd w:val="clear" w:color="auto" w:fill="FFFFFF"/>
        <w:tabs>
          <w:tab w:val="clear" w:pos="432"/>
        </w:tabs>
        <w:ind w:left="0" w:firstLine="0"/>
        <w:jc w:val="center"/>
        <w:outlineLvl w:val="4"/>
        <w:rPr>
          <w:rFonts w:cs="Times New Roman"/>
          <w:i/>
          <w:color w:val="000000"/>
          <w:szCs w:val="21"/>
          <w:lang w:eastAsia="ru-RU"/>
        </w:rPr>
      </w:pPr>
      <w:r>
        <w:rPr>
          <w:rFonts w:cs="Times New Roman"/>
          <w:i/>
          <w:color w:val="000000"/>
          <w:szCs w:val="21"/>
          <w:lang w:eastAsia="ru-RU"/>
        </w:rPr>
        <w:t>Рис. 1. Основные размеры шатунно-поршневой группы</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5.3 Очистка поршня</w:t>
      </w:r>
    </w:p>
    <w:p>
      <w:pPr>
        <w:shd w:val="clear" w:color="auto" w:fill="FFFFFF"/>
        <w:ind w:firstLine="397"/>
        <w:jc w:val="both"/>
        <w:rPr>
          <w:rFonts w:cs="Times New Roman"/>
          <w:szCs w:val="24"/>
          <w:lang w:eastAsia="ru-RU"/>
        </w:rPr>
      </w:pPr>
      <w:r>
        <w:rPr>
          <w:rFonts w:cs="Times New Roman"/>
          <w:iCs/>
          <w:color w:val="000000"/>
          <w:szCs w:val="22"/>
          <w:lang w:eastAsia="ru-RU"/>
        </w:rPr>
        <w:t>Удалите нагар, образовавшийся на днище поршня и в канавках поршневых колец, а из смазочных каналов поршня и шатуна удалите все отложения.</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Тщательно проверьте, нет ли на деталях повреждений. Трещины любого характера на поршне, поршневых кольцах, пальце, на шатуне и его крышке недопустимы и требуют замены деталей. Если на рабочей поверхности вкладышей имеются глубокие риски или они слишком изношены, замените вкладыши новыми.</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5.4 Подбор поршня к цилиндру</w:t>
      </w:r>
    </w:p>
    <w:p>
      <w:pPr>
        <w:shd w:val="clear" w:color="auto" w:fill="FFFFFF"/>
        <w:ind w:firstLine="397"/>
        <w:jc w:val="both"/>
        <w:rPr>
          <w:rFonts w:cs="Times New Roman"/>
          <w:szCs w:val="24"/>
          <w:lang w:eastAsia="ru-RU"/>
        </w:rPr>
      </w:pPr>
      <w:r>
        <w:rPr>
          <w:rFonts w:cs="Times New Roman"/>
          <w:iCs/>
          <w:color w:val="000000"/>
          <w:szCs w:val="22"/>
          <w:lang w:eastAsia="ru-RU"/>
        </w:rPr>
        <w:t>Расчетный зазор между поршнем и цилиндром (для новых деталей) равен 0,05-0,07 мм. Он определяется промером цилиндров и поршней и обеспечивается установкой поршней того же класса, что и цилиндры. Максимально допустимый зазор (при износе деталей) - 0,15 мм.</w:t>
      </w:r>
    </w:p>
    <w:p>
      <w:pPr>
        <w:keepNext/>
        <w:numPr>
          <w:ilvl w:val="0"/>
          <w:numId w:val="1"/>
        </w:numPr>
        <w:shd w:val="clear" w:color="auto" w:fill="FFFFFF"/>
        <w:tabs>
          <w:tab w:val="clear" w:pos="432"/>
        </w:tabs>
        <w:ind w:left="0" w:firstLine="397"/>
        <w:jc w:val="both"/>
        <w:outlineLvl w:val="3"/>
        <w:rPr>
          <w:rFonts w:cs="Times New Roman"/>
          <w:color w:val="000000"/>
          <w:szCs w:val="24"/>
          <w:u w:val="single"/>
          <w:lang w:eastAsia="ru-RU"/>
        </w:rPr>
      </w:pPr>
      <w:r>
        <w:rPr>
          <w:rFonts w:cs="Times New Roman"/>
          <w:color w:val="000000"/>
          <w:szCs w:val="24"/>
          <w:u w:val="single"/>
          <w:lang w:eastAsia="ru-RU"/>
        </w:rPr>
        <w:t>Примечание</w:t>
      </w:r>
    </w:p>
    <w:p>
      <w:pPr>
        <w:shd w:val="clear" w:color="auto" w:fill="FFFFFF"/>
        <w:ind w:firstLine="397"/>
        <w:jc w:val="both"/>
        <w:rPr>
          <w:rFonts w:cs="Times New Roman"/>
          <w:szCs w:val="24"/>
          <w:lang w:eastAsia="ru-RU"/>
        </w:rPr>
      </w:pPr>
      <w:r>
        <w:rPr>
          <w:rFonts w:cs="Times New Roman"/>
          <w:color w:val="000000"/>
          <w:szCs w:val="24"/>
          <w:lang w:eastAsia="ru-RU"/>
        </w:rPr>
        <w:t>Диаметр поршня измеряется в плоскости, перпендикулярной поршневому пальцу, на расстоянии 52,4 мм от днища поршня (см. рис. 1).</w:t>
      </w:r>
    </w:p>
    <w:p>
      <w:pPr>
        <w:shd w:val="clear" w:color="auto" w:fill="FFFFFF"/>
        <w:ind w:firstLine="397"/>
        <w:jc w:val="both"/>
        <w:rPr>
          <w:rFonts w:cs="Times New Roman"/>
          <w:szCs w:val="24"/>
          <w:lang w:eastAsia="ru-RU"/>
        </w:rPr>
      </w:pPr>
      <w:r>
        <w:rPr>
          <w:rFonts w:cs="Times New Roman"/>
          <w:color w:val="000000"/>
          <w:szCs w:val="24"/>
          <w:lang w:eastAsia="ru-RU"/>
        </w:rPr>
        <w:t>По наружному диаметру поршни разбиты на пять классов (</w:t>
      </w:r>
      <w:r>
        <w:rPr>
          <w:rFonts w:cs="Times New Roman"/>
          <w:color w:val="000000"/>
          <w:szCs w:val="24"/>
          <w:lang w:val="en-US" w:eastAsia="ru-RU"/>
        </w:rPr>
        <w:t>A</w:t>
      </w:r>
      <w:r>
        <w:rPr>
          <w:rFonts w:cs="Times New Roman"/>
          <w:color w:val="000000"/>
          <w:szCs w:val="24"/>
          <w:lang w:eastAsia="ru-RU"/>
        </w:rPr>
        <w:t xml:space="preserve">, </w:t>
      </w:r>
      <w:r>
        <w:rPr>
          <w:rFonts w:cs="Times New Roman"/>
          <w:color w:val="000000"/>
          <w:szCs w:val="24"/>
          <w:lang w:val="en-US" w:eastAsia="ru-RU"/>
        </w:rPr>
        <w:t>B</w:t>
      </w:r>
      <w:r>
        <w:rPr>
          <w:rFonts w:cs="Times New Roman"/>
          <w:color w:val="000000"/>
          <w:szCs w:val="24"/>
          <w:lang w:eastAsia="ru-RU"/>
        </w:rPr>
        <w:t xml:space="preserve">, </w:t>
      </w:r>
      <w:r>
        <w:rPr>
          <w:rFonts w:cs="Times New Roman"/>
          <w:color w:val="000000"/>
          <w:szCs w:val="24"/>
          <w:lang w:val="en-US" w:eastAsia="ru-RU"/>
        </w:rPr>
        <w:t>C</w:t>
      </w:r>
      <w:r>
        <w:rPr>
          <w:rFonts w:cs="Times New Roman"/>
          <w:color w:val="000000"/>
          <w:szCs w:val="24"/>
          <w:lang w:eastAsia="ru-RU"/>
        </w:rPr>
        <w:t xml:space="preserve">, </w:t>
      </w:r>
      <w:r>
        <w:rPr>
          <w:rFonts w:cs="Times New Roman"/>
          <w:color w:val="000000"/>
          <w:szCs w:val="24"/>
          <w:lang w:val="en-US" w:eastAsia="ru-RU"/>
        </w:rPr>
        <w:t>D</w:t>
      </w:r>
      <w:r>
        <w:rPr>
          <w:rFonts w:cs="Times New Roman"/>
          <w:color w:val="000000"/>
          <w:szCs w:val="24"/>
          <w:lang w:eastAsia="ru-RU"/>
        </w:rPr>
        <w:t xml:space="preserve">, Е) через 0,01 </w:t>
      </w:r>
      <w:r>
        <w:rPr>
          <w:rFonts w:cs="Times New Roman"/>
          <w:smallCaps/>
          <w:color w:val="000000"/>
          <w:szCs w:val="24"/>
          <w:lang w:eastAsia="ru-RU"/>
        </w:rPr>
        <w:t xml:space="preserve">мм, </w:t>
      </w:r>
      <w:r>
        <w:rPr>
          <w:rFonts w:cs="Times New Roman"/>
          <w:color w:val="000000"/>
          <w:szCs w:val="24"/>
          <w:lang w:val="en-US" w:eastAsia="ru-RU"/>
        </w:rPr>
        <w:t>a</w:t>
      </w:r>
      <w:r>
        <w:rPr>
          <w:rFonts w:cs="Times New Roman"/>
          <w:color w:val="000000"/>
          <w:szCs w:val="24"/>
          <w:lang w:eastAsia="ru-RU"/>
        </w:rPr>
        <w:t xml:space="preserve"> </w:t>
      </w:r>
      <w:r>
        <w:rPr>
          <w:rFonts w:cs="Times New Roman"/>
          <w:color w:val="000000"/>
          <w:szCs w:val="24"/>
          <w:lang w:val="en-US" w:eastAsia="ru-RU"/>
        </w:rPr>
        <w:t>no</w:t>
      </w:r>
      <w:r>
        <w:rPr>
          <w:rFonts w:cs="Times New Roman"/>
          <w:color w:val="000000"/>
          <w:szCs w:val="24"/>
          <w:lang w:eastAsia="ru-RU"/>
        </w:rPr>
        <w:t xml:space="preserve"> диаметру отверстия под поршневой палец - на три категории через 0,004 мм. Класс поршня (буква) и категория отверстия под поршневой палец (цифра) клеймятся на днище поршня.</w:t>
      </w:r>
    </w:p>
    <w:p>
      <w:pPr>
        <w:shd w:val="clear" w:color="auto" w:fill="FFFFFF"/>
        <w:ind w:firstLine="397"/>
        <w:jc w:val="both"/>
        <w:rPr>
          <w:rFonts w:cs="Times New Roman"/>
          <w:iCs/>
          <w:color w:val="000000"/>
          <w:szCs w:val="22"/>
          <w:lang w:eastAsia="ru-RU"/>
        </w:rPr>
      </w:pPr>
      <w:r>
        <w:rPr>
          <w:rFonts w:cs="Times New Roman"/>
          <w:iCs/>
          <w:color w:val="000000"/>
          <w:szCs w:val="22"/>
          <w:lang w:eastAsia="ru-RU"/>
        </w:rPr>
        <w:t>Если у двигателя, бывшего в эксплуатации, зазор превышает 0,15 мм, то необходимо заново подобрать поршни к цилиндрам, чтобы зазор был возможно ближе к расчетному.</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5.5 Проверка зазора между поршнем и пальцем</w:t>
      </w:r>
    </w:p>
    <w:p>
      <w:pPr>
        <w:shd w:val="clear" w:color="auto" w:fill="FFFFFF"/>
        <w:ind w:firstLine="397"/>
        <w:jc w:val="both"/>
        <w:rPr>
          <w:rFonts w:cs="Times New Roman"/>
          <w:szCs w:val="24"/>
          <w:lang w:eastAsia="ru-RU"/>
        </w:rPr>
      </w:pPr>
      <w:r>
        <w:rPr>
          <w:rFonts w:cs="Times New Roman"/>
          <w:iCs/>
          <w:color w:val="000000"/>
          <w:szCs w:val="22"/>
          <w:lang w:eastAsia="ru-RU"/>
        </w:rPr>
        <w:t>Палец запрессован в верхнюю головку шатуна с натягом и свободно вращается в бобышках поршня.</w:t>
      </w:r>
    </w:p>
    <w:p>
      <w:pPr>
        <w:keepNext/>
        <w:numPr>
          <w:ilvl w:val="0"/>
          <w:numId w:val="1"/>
        </w:numPr>
        <w:shd w:val="clear" w:color="auto" w:fill="FFFFFF"/>
        <w:tabs>
          <w:tab w:val="clear" w:pos="432"/>
        </w:tabs>
        <w:ind w:left="0" w:firstLine="397"/>
        <w:jc w:val="both"/>
        <w:outlineLvl w:val="3"/>
        <w:rPr>
          <w:rFonts w:cs="Times New Roman"/>
          <w:color w:val="000000"/>
          <w:szCs w:val="24"/>
          <w:u w:val="single"/>
          <w:lang w:eastAsia="ru-RU"/>
        </w:rPr>
      </w:pPr>
      <w:r>
        <w:rPr>
          <w:rFonts w:cs="Times New Roman"/>
          <w:color w:val="000000"/>
          <w:szCs w:val="24"/>
          <w:u w:val="single"/>
          <w:lang w:eastAsia="ru-RU"/>
        </w:rPr>
        <w:t>Примечание</w:t>
      </w:r>
    </w:p>
    <w:p>
      <w:pPr>
        <w:shd w:val="clear" w:color="auto" w:fill="FFFFFF"/>
        <w:ind w:firstLine="397"/>
        <w:jc w:val="both"/>
        <w:rPr>
          <w:rFonts w:cs="Times New Roman"/>
          <w:szCs w:val="24"/>
          <w:lang w:eastAsia="ru-RU"/>
        </w:rPr>
      </w:pPr>
      <w:r>
        <w:rPr>
          <w:rFonts w:cs="Times New Roman"/>
          <w:color w:val="000000"/>
          <w:szCs w:val="24"/>
          <w:lang w:eastAsia="ru-RU"/>
        </w:rPr>
        <w:t>По наружному диаметру пальцы разбиты на три категории через 0,004 мм. Категория указывается цветной меткой на торце пальца: синяя метка - первая категория, зеленая - вторая, а красная – третья.</w:t>
      </w:r>
    </w:p>
    <w:p>
      <w:pPr>
        <w:shd w:val="clear" w:color="auto" w:fill="FFFFFF"/>
        <w:ind w:firstLine="397"/>
        <w:jc w:val="both"/>
        <w:rPr>
          <w:rFonts w:cs="Times New Roman"/>
          <w:color w:val="000000"/>
          <w:lang w:eastAsia="ru-RU"/>
        </w:rPr>
      </w:pPr>
      <w:r>
        <w:rPr>
          <w:rFonts w:cs="Times New Roman"/>
          <w:iCs/>
          <w:color w:val="000000"/>
          <w:szCs w:val="22"/>
          <w:lang w:eastAsia="ru-RU"/>
        </w:rPr>
        <w:t xml:space="preserve">Сопряжение поршневого пальца и поршня проверяют, вставляя палец, предварительно смазанный моторным маслом в отверстие бобышки поршня. Для правильного сопряжения необходимо, чтобы поршневой палец входил в отверстие от простого нажатия большого пальца руки  и не выпадал из бобышки, если держать поршень в вертикальном положении. </w:t>
      </w:r>
      <w:r>
        <w:rPr>
          <w:rFonts w:cs="Times New Roman"/>
          <w:color w:val="000000"/>
          <w:lang w:eastAsia="ru-RU"/>
        </w:rPr>
        <w:t>Выпадающий из бобышки палец замените другим, следующей категории. Если в поршень вставлялся палец третьей категории, то замените поршень с пальцем.</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color w:val="000000"/>
          <w:szCs w:val="22"/>
          <w:lang w:eastAsia="ru-RU"/>
        </w:rPr>
        <w:t>5.6 Проверка зазоров между поршневыми канавками и кольцами</w:t>
      </w:r>
    </w:p>
    <w:p>
      <w:pPr>
        <w:shd w:val="clear" w:color="auto" w:fill="FFFFFF"/>
        <w:ind w:firstLine="397"/>
        <w:jc w:val="both"/>
        <w:rPr>
          <w:rFonts w:cs="Times New Roman"/>
          <w:szCs w:val="24"/>
          <w:lang w:eastAsia="ru-RU"/>
        </w:rPr>
      </w:pPr>
      <w:r>
        <w:rPr>
          <w:rFonts w:cs="Times New Roman"/>
          <w:bCs/>
          <w:color w:val="000000"/>
          <w:lang w:eastAsia="ru-RU"/>
        </w:rPr>
        <w:t xml:space="preserve">Зазор по высоте </w:t>
      </w:r>
      <w:r>
        <w:rPr>
          <w:rFonts w:cs="Times New Roman"/>
          <w:color w:val="000000"/>
          <w:lang w:eastAsia="ru-RU"/>
        </w:rPr>
        <w:t>между поршневыми кольцами и канавками проверяйте набором щупов, как показано на рис. 2, вставляя кольцо в соответствующую канавку.</w:t>
      </w:r>
    </w:p>
    <w:p>
      <w:pPr>
        <w:shd w:val="clear" w:color="auto" w:fill="FFFFFF"/>
        <w:ind w:firstLine="397"/>
        <w:jc w:val="both"/>
        <w:rPr>
          <w:rFonts w:cs="Times New Roman"/>
          <w:szCs w:val="24"/>
          <w:lang w:eastAsia="ru-RU"/>
        </w:rPr>
      </w:pPr>
      <w:r>
        <w:rPr>
          <w:rFonts w:cs="Times New Roman"/>
          <w:color w:val="000000"/>
          <w:lang w:eastAsia="ru-RU"/>
        </w:rPr>
        <w:t>Номинальный (расчетный) зазор для верхнего компрессионного кольца составляет 0,045-0,08 мм, для нижнего - 0,025-0,06 мм и для маслосъемного - 0,02-0,055 мм. Предельно допустимые зазоры при износе - 0,15 мм.</w:t>
      </w:r>
    </w:p>
    <w:p>
      <w:pPr>
        <w:shd w:val="clear" w:color="auto" w:fill="FFFFFF"/>
        <w:ind w:firstLine="397"/>
        <w:jc w:val="both"/>
        <w:rPr>
          <w:rFonts w:cs="Times New Roman"/>
          <w:color w:val="000000"/>
          <w:lang w:eastAsia="ru-RU"/>
        </w:rPr>
      </w:pPr>
      <w:r>
        <w:rPr>
          <w:rFonts w:cs="Times New Roman"/>
          <w:bCs/>
          <w:color w:val="000000"/>
          <w:lang w:eastAsia="ru-RU"/>
        </w:rPr>
        <w:t xml:space="preserve">Зазор в замке </w:t>
      </w:r>
      <w:r>
        <w:rPr>
          <w:rFonts w:cs="Times New Roman"/>
          <w:color w:val="000000"/>
          <w:lang w:eastAsia="ru-RU"/>
        </w:rPr>
        <w:t>поршневых колец проверяйте набором щупов, вставляя кольца в калибр (рис. 3), имеющий диаметр отверстия, равный номинальному диаметру кольца с допуском ±0,003 мм. Для колец нормального размера диаметром 82 мм можно применять калибр 67.8125.9502.</w:t>
      </w:r>
    </w:p>
    <w:p>
      <w:pPr>
        <w:shd w:val="clear" w:color="auto" w:fill="FFFFFF"/>
        <w:ind w:firstLine="397"/>
        <w:jc w:val="both"/>
        <w:rPr>
          <w:rFonts w:cs="Times New Roman"/>
          <w:szCs w:val="24"/>
          <w:lang w:eastAsia="ru-RU"/>
        </w:rPr>
      </w:pPr>
      <w:r>
        <w:rPr>
          <w:rFonts w:cs="Times New Roman"/>
          <w:color w:val="000000"/>
          <w:lang w:eastAsia="ru-RU"/>
        </w:rPr>
        <w:t>Зазор должен быть в пределах 0,25-0,45 мм для всех новых колец. Предельно допустимый зазор при износе - 1 мм.</w:t>
      </w:r>
    </w:p>
    <w:p>
      <w:pPr>
        <w:shd w:val="clear" w:color="auto" w:fill="FFFFFF"/>
        <w:ind w:firstLine="397"/>
        <w:jc w:val="both"/>
        <w:rPr>
          <w:rFonts w:cs="Times New Roman"/>
          <w:color w:val="000000"/>
          <w:lang w:eastAsia="ru-RU"/>
        </w:rPr>
        <w:sectPr>
          <w:footerReference r:id="rId7" w:type="default"/>
          <w:footerReference r:id="rId8" w:type="even"/>
          <w:type w:val="continuous"/>
          <w:pgSz w:w="11905" w:h="16837"/>
          <w:pgMar w:top="1418" w:right="4820" w:bottom="6350" w:left="851" w:header="851" w:footer="5812" w:gutter="0"/>
          <w:cols w:equalWidth="0" w:num="1">
            <w:col w:w="6235"/>
          </w:cols>
          <w:titlePg/>
          <w:docGrid w:linePitch="360" w:charSpace="0"/>
        </w:sectPr>
      </w:pPr>
    </w:p>
    <w:p>
      <w:pPr>
        <w:shd w:val="clear" w:color="auto" w:fill="FFFFFF"/>
        <w:ind w:firstLine="397"/>
        <w:jc w:val="both"/>
        <w:rPr>
          <w:rFonts w:cs="Times New Roman"/>
          <w:color w:val="000000"/>
          <w:lang w:eastAsia="ru-RU"/>
        </w:rPr>
      </w:pPr>
    </w:p>
    <w:p>
      <w:pPr>
        <w:shd w:val="clear" w:color="auto" w:fill="FFFFFF"/>
        <w:ind w:firstLine="397"/>
        <w:jc w:val="both"/>
        <w:rPr>
          <w:rFonts w:cs="Times New Roman"/>
          <w:szCs w:val="24"/>
          <w:lang w:eastAsia="ru-RU"/>
        </w:rPr>
      </w:pPr>
    </w:p>
    <w:p>
      <w:pPr>
        <w:jc w:val="center"/>
        <w:rPr>
          <w:rFonts w:cs="Times New Roman"/>
          <w:szCs w:val="24"/>
          <w:lang w:eastAsia="ru-RU"/>
        </w:rPr>
      </w:pPr>
      <w:r>
        <w:rPr>
          <w:rFonts w:cs="Times New Roman"/>
          <w:szCs w:val="24"/>
          <w:lang w:eastAsia="ru-RU"/>
        </w:rPr>
        <w:pict>
          <v:shape id="_x0000_i1094" o:spt="75" type="#_x0000_t75" style="height:117pt;width:124.5pt;" filled="f" o:preferrelative="t" stroked="f" coordsize="21600,21600">
            <v:path/>
            <v:fill on="f" focussize="0,0"/>
            <v:stroke on="f" joinstyle="miter"/>
            <v:imagedata r:id="rId81" o:title=""/>
            <o:lock v:ext="edit" aspectratio="t"/>
            <w10:wrap type="none"/>
            <w10:anchorlock/>
          </v:shape>
        </w:pict>
      </w:r>
    </w:p>
    <w:p>
      <w:pPr>
        <w:shd w:val="clear" w:color="auto" w:fill="FFFFFF"/>
        <w:jc w:val="both"/>
        <w:rPr>
          <w:rFonts w:cs="Times New Roman"/>
          <w:color w:val="000000"/>
          <w:szCs w:val="21"/>
          <w:lang w:eastAsia="ru-RU"/>
        </w:rPr>
      </w:pPr>
    </w:p>
    <w:p>
      <w:pPr>
        <w:shd w:val="clear" w:color="auto" w:fill="FFFFFF"/>
        <w:jc w:val="both"/>
        <w:rPr>
          <w:rFonts w:cs="Times New Roman"/>
          <w:iCs/>
          <w:color w:val="000000"/>
          <w:sz w:val="16"/>
          <w:szCs w:val="19"/>
          <w:lang w:eastAsia="ru-RU"/>
        </w:rPr>
      </w:pPr>
      <w:r>
        <w:rPr>
          <w:rFonts w:cs="Times New Roman"/>
          <w:i/>
          <w:iCs/>
          <w:color w:val="000000"/>
          <w:szCs w:val="21"/>
          <w:lang w:eastAsia="ru-RU"/>
        </w:rPr>
        <w:t>Рис. 2. Проверка зазора между поршневыми</w:t>
      </w:r>
      <w:r>
        <w:rPr>
          <w:rFonts w:cs="Times New Roman"/>
          <w:i/>
          <w:iCs/>
          <w:szCs w:val="24"/>
          <w:lang w:eastAsia="ru-RU"/>
        </w:rPr>
        <w:t xml:space="preserve"> </w:t>
      </w:r>
      <w:r>
        <w:rPr>
          <w:rFonts w:cs="Times New Roman"/>
          <w:i/>
          <w:iCs/>
          <w:color w:val="000000"/>
          <w:szCs w:val="19"/>
          <w:lang w:eastAsia="ru-RU"/>
        </w:rPr>
        <w:t>кольцами и канавками:</w:t>
      </w:r>
      <w:r>
        <w:rPr>
          <w:rFonts w:cs="Times New Roman"/>
          <w:iCs/>
          <w:color w:val="000000"/>
          <w:szCs w:val="19"/>
          <w:lang w:eastAsia="ru-RU"/>
        </w:rPr>
        <w:t xml:space="preserve"> </w:t>
      </w:r>
      <w:r>
        <w:rPr>
          <w:rFonts w:cs="Times New Roman"/>
          <w:iCs/>
          <w:color w:val="000000"/>
          <w:sz w:val="16"/>
          <w:szCs w:val="19"/>
          <w:lang w:eastAsia="ru-RU"/>
        </w:rPr>
        <w:t>1 - поршневое кольцо; 2 - поршень; 3 - набор щупов</w:t>
      </w:r>
    </w:p>
    <w:p>
      <w:pPr>
        <w:shd w:val="clear" w:color="auto" w:fill="FFFFFF"/>
        <w:ind w:firstLine="397"/>
        <w:jc w:val="both"/>
        <w:rPr>
          <w:rFonts w:cs="Times New Roman"/>
          <w:szCs w:val="24"/>
          <w:lang w:eastAsia="ru-RU"/>
        </w:rPr>
      </w:pPr>
    </w:p>
    <w:p>
      <w:pPr>
        <w:jc w:val="center"/>
        <w:rPr>
          <w:rFonts w:cs="Times New Roman"/>
          <w:szCs w:val="24"/>
          <w:lang w:eastAsia="ru-RU"/>
        </w:rPr>
      </w:pPr>
      <w:r>
        <w:rPr>
          <w:rFonts w:cs="Times New Roman"/>
          <w:szCs w:val="24"/>
          <w:lang w:eastAsia="ru-RU"/>
        </w:rPr>
        <w:pict>
          <v:shape id="_x0000_i1095" o:spt="75" type="#_x0000_t75" style="height:116pt;width:123.5pt;" filled="f" o:preferrelative="t" stroked="f" coordsize="21600,21600">
            <v:path/>
            <v:fill on="f" focussize="0,0"/>
            <v:stroke on="f" joinstyle="miter"/>
            <v:imagedata r:id="rId82" o:title=""/>
            <o:lock v:ext="edit" aspectratio="t"/>
            <w10:wrap type="none"/>
            <w10:anchorlock/>
          </v:shape>
        </w:pict>
      </w:r>
    </w:p>
    <w:p>
      <w:pPr>
        <w:shd w:val="clear" w:color="auto" w:fill="FFFFFF"/>
        <w:jc w:val="both"/>
        <w:rPr>
          <w:rFonts w:cs="Times New Roman"/>
          <w:color w:val="000000"/>
          <w:szCs w:val="21"/>
          <w:lang w:eastAsia="ru-RU"/>
        </w:rPr>
      </w:pPr>
    </w:p>
    <w:p>
      <w:pPr>
        <w:shd w:val="clear" w:color="auto" w:fill="FFFFFF"/>
        <w:jc w:val="both"/>
        <w:rPr>
          <w:rFonts w:cs="Times New Roman"/>
          <w:i/>
          <w:iCs/>
          <w:color w:val="000000"/>
          <w:szCs w:val="21"/>
          <w:lang w:eastAsia="ru-RU"/>
        </w:rPr>
      </w:pPr>
      <w:r>
        <w:rPr>
          <w:rFonts w:cs="Times New Roman"/>
          <w:i/>
          <w:iCs/>
          <w:color w:val="000000"/>
          <w:szCs w:val="21"/>
          <w:lang w:eastAsia="ru-RU"/>
        </w:rPr>
        <w:t>Рис. 3. Проверка зазора в замке колец</w:t>
      </w:r>
    </w:p>
    <w:p>
      <w:pPr>
        <w:shd w:val="clear" w:color="auto" w:fill="FFFFFF"/>
        <w:jc w:val="both"/>
        <w:rPr>
          <w:rFonts w:cs="Times New Roman"/>
          <w:iCs/>
          <w:color w:val="000000"/>
          <w:szCs w:val="21"/>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shd w:val="clear" w:color="auto" w:fill="FFFFFF"/>
        <w:ind w:firstLine="397"/>
        <w:jc w:val="both"/>
        <w:rPr>
          <w:rFonts w:cs="Times New Roman"/>
          <w:b/>
          <w:bCs/>
          <w:szCs w:val="24"/>
          <w:lang w:eastAsia="ru-RU"/>
        </w:rPr>
      </w:pPr>
      <w:r>
        <w:rPr>
          <w:rFonts w:cs="Times New Roman"/>
          <w:b/>
          <w:bCs/>
          <w:color w:val="000000"/>
          <w:szCs w:val="22"/>
          <w:lang w:eastAsia="ru-RU"/>
        </w:rPr>
        <w:t>5.7 Проверка зазора между вкладышами и коленчатым валом</w:t>
      </w:r>
    </w:p>
    <w:p>
      <w:pPr>
        <w:shd w:val="clear" w:color="auto" w:fill="FFFFFF"/>
        <w:ind w:firstLine="397"/>
        <w:jc w:val="both"/>
        <w:rPr>
          <w:rFonts w:cs="Times New Roman"/>
          <w:szCs w:val="24"/>
          <w:lang w:eastAsia="ru-RU"/>
        </w:rPr>
      </w:pPr>
      <w:r>
        <w:rPr>
          <w:rFonts w:cs="Times New Roman"/>
          <w:color w:val="000000"/>
          <w:lang w:eastAsia="ru-RU"/>
        </w:rPr>
        <w:t>Зазор между вкладышами и шейкой коленчатого вала можно проверять расчетом, измерив деталь.</w:t>
      </w:r>
    </w:p>
    <w:p>
      <w:pPr>
        <w:shd w:val="clear" w:color="auto" w:fill="FFFFFF"/>
        <w:ind w:firstLine="397"/>
        <w:jc w:val="both"/>
        <w:rPr>
          <w:rFonts w:cs="Times New Roman"/>
          <w:color w:val="000000"/>
          <w:lang w:eastAsia="ru-RU"/>
        </w:rPr>
      </w:pPr>
      <w:r>
        <w:rPr>
          <w:rFonts w:cs="Times New Roman"/>
          <w:color w:val="000000"/>
          <w:lang w:eastAsia="ru-RU"/>
        </w:rPr>
        <w:t xml:space="preserve">Номинальный расчетный зазор составляет 0,036-0,086 мм. Если он меньше предельного замените на этих шейках вкладыши новыми. </w:t>
      </w:r>
      <w:r>
        <w:rPr>
          <w:rFonts w:cs="Times New Roman"/>
          <w:smallCaps/>
          <w:color w:val="000000"/>
          <w:lang w:eastAsia="ru-RU"/>
        </w:rPr>
        <w:t xml:space="preserve">Если </w:t>
      </w:r>
      <w:r>
        <w:rPr>
          <w:rFonts w:cs="Times New Roman"/>
          <w:color w:val="000000"/>
          <w:lang w:eastAsia="ru-RU"/>
        </w:rPr>
        <w:t>шейки коленчатого вала изношены и шлифуются до ремонтного размера, то вкладыши замените ремонтными (увеличенной толщины, см. табл. 1).</w:t>
      </w:r>
    </w:p>
    <w:p>
      <w:pPr>
        <w:shd w:val="clear" w:color="auto" w:fill="FFFFFF"/>
        <w:ind w:firstLine="397"/>
        <w:jc w:val="both"/>
        <w:rPr>
          <w:rFonts w:cs="Times New Roman"/>
          <w:szCs w:val="24"/>
          <w:lang w:eastAsia="ru-RU"/>
        </w:rPr>
      </w:pPr>
    </w:p>
    <w:p>
      <w:pPr>
        <w:keepNext/>
        <w:shd w:val="clear" w:color="auto" w:fill="FFFFFF"/>
        <w:ind w:firstLine="397"/>
        <w:jc w:val="right"/>
        <w:outlineLvl w:val="5"/>
        <w:rPr>
          <w:rFonts w:cs="Times New Roman"/>
          <w:color w:val="000000"/>
          <w:szCs w:val="19"/>
          <w:lang w:eastAsia="ru-RU"/>
        </w:rPr>
      </w:pPr>
      <w:r>
        <w:rPr>
          <w:rFonts w:cs="Times New Roman"/>
          <w:color w:val="000000"/>
          <w:szCs w:val="19"/>
          <w:lang w:eastAsia="ru-RU"/>
        </w:rPr>
        <w:t>Таблица 1</w:t>
      </w:r>
    </w:p>
    <w:p>
      <w:pPr>
        <w:keepNext/>
        <w:numPr>
          <w:ilvl w:val="0"/>
          <w:numId w:val="1"/>
        </w:numPr>
        <w:shd w:val="clear" w:color="auto" w:fill="FFFFFF"/>
        <w:tabs>
          <w:tab w:val="clear" w:pos="432"/>
        </w:tabs>
        <w:ind w:left="0" w:firstLine="0"/>
        <w:jc w:val="center"/>
        <w:outlineLvl w:val="4"/>
        <w:rPr>
          <w:rFonts w:cs="Times New Roman"/>
          <w:color w:val="000000"/>
          <w:szCs w:val="21"/>
          <w:lang w:eastAsia="ru-RU"/>
        </w:rPr>
      </w:pPr>
      <w:r>
        <w:rPr>
          <w:rFonts w:cs="Times New Roman"/>
          <w:color w:val="000000"/>
          <w:szCs w:val="21"/>
          <w:lang w:eastAsia="ru-RU"/>
        </w:rPr>
        <w:t>Толщина вкладышей шатунных подшипников, мм</w:t>
      </w:r>
    </w:p>
    <w:tbl>
      <w:tblPr>
        <w:tblStyle w:val="14"/>
        <w:tblW w:w="5014" w:type="dxa"/>
        <w:jc w:val="center"/>
        <w:tblInd w:w="3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4"/>
        <w:gridCol w:w="854"/>
        <w:gridCol w:w="854"/>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restart"/>
            <w:vAlign w:val="center"/>
          </w:tcPr>
          <w:p>
            <w:pPr>
              <w:ind w:firstLine="2"/>
              <w:jc w:val="center"/>
              <w:rPr>
                <w:rFonts w:cs="Times New Roman"/>
                <w:szCs w:val="24"/>
                <w:lang w:eastAsia="ru-RU"/>
              </w:rPr>
            </w:pPr>
            <w:r>
              <w:rPr>
                <w:rFonts w:cs="Times New Roman"/>
                <w:szCs w:val="24"/>
                <w:lang w:eastAsia="ru-RU"/>
              </w:rPr>
              <w:t>Номинальная</w:t>
            </w:r>
          </w:p>
        </w:tc>
        <w:tc>
          <w:tcPr>
            <w:tcW w:w="3455" w:type="dxa"/>
            <w:gridSpan w:val="4"/>
            <w:vAlign w:val="center"/>
          </w:tcPr>
          <w:p>
            <w:pPr>
              <w:jc w:val="center"/>
              <w:rPr>
                <w:rFonts w:cs="Times New Roman"/>
                <w:szCs w:val="24"/>
                <w:lang w:eastAsia="ru-RU"/>
              </w:rPr>
            </w:pPr>
            <w:r>
              <w:rPr>
                <w:rFonts w:cs="Times New Roman"/>
                <w:szCs w:val="24"/>
                <w:lang w:eastAsia="ru-RU"/>
              </w:rPr>
              <w:t>Увеличенная (ремонтная)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continue"/>
            <w:vAlign w:val="center"/>
          </w:tcPr>
          <w:p>
            <w:pPr>
              <w:ind w:firstLine="397"/>
              <w:jc w:val="center"/>
              <w:rPr>
                <w:rFonts w:cs="Times New Roman"/>
                <w:szCs w:val="24"/>
                <w:lang w:eastAsia="ru-RU"/>
              </w:rPr>
            </w:pPr>
          </w:p>
        </w:tc>
        <w:tc>
          <w:tcPr>
            <w:tcW w:w="854" w:type="dxa"/>
            <w:vAlign w:val="center"/>
          </w:tcPr>
          <w:p>
            <w:pPr>
              <w:jc w:val="center"/>
              <w:rPr>
                <w:rFonts w:cs="Times New Roman"/>
                <w:szCs w:val="24"/>
                <w:lang w:eastAsia="ru-RU"/>
              </w:rPr>
            </w:pPr>
            <w:r>
              <w:rPr>
                <w:rFonts w:cs="Times New Roman"/>
                <w:szCs w:val="24"/>
                <w:lang w:eastAsia="ru-RU"/>
              </w:rPr>
              <w:t>0,25</w:t>
            </w:r>
          </w:p>
        </w:tc>
        <w:tc>
          <w:tcPr>
            <w:tcW w:w="854" w:type="dxa"/>
            <w:vAlign w:val="center"/>
          </w:tcPr>
          <w:p>
            <w:pPr>
              <w:jc w:val="center"/>
              <w:rPr>
                <w:rFonts w:cs="Times New Roman"/>
                <w:szCs w:val="24"/>
                <w:lang w:eastAsia="ru-RU"/>
              </w:rPr>
            </w:pPr>
            <w:r>
              <w:rPr>
                <w:rFonts w:cs="Times New Roman"/>
                <w:szCs w:val="24"/>
                <w:lang w:eastAsia="ru-RU"/>
              </w:rPr>
              <w:t>0,50</w:t>
            </w:r>
          </w:p>
        </w:tc>
        <w:tc>
          <w:tcPr>
            <w:tcW w:w="854" w:type="dxa"/>
            <w:vAlign w:val="center"/>
          </w:tcPr>
          <w:p>
            <w:pPr>
              <w:jc w:val="center"/>
              <w:rPr>
                <w:rFonts w:cs="Times New Roman"/>
                <w:szCs w:val="24"/>
                <w:lang w:eastAsia="ru-RU"/>
              </w:rPr>
            </w:pPr>
            <w:r>
              <w:rPr>
                <w:rFonts w:cs="Times New Roman"/>
                <w:szCs w:val="24"/>
                <w:lang w:eastAsia="ru-RU"/>
              </w:rPr>
              <w:t>0,75</w:t>
            </w:r>
          </w:p>
        </w:tc>
        <w:tc>
          <w:tcPr>
            <w:tcW w:w="893" w:type="dxa"/>
            <w:vAlign w:val="center"/>
          </w:tcPr>
          <w:p>
            <w:pPr>
              <w:jc w:val="center"/>
              <w:rPr>
                <w:rFonts w:cs="Times New Roman"/>
                <w:szCs w:val="24"/>
                <w:lang w:eastAsia="ru-RU"/>
              </w:rPr>
            </w:pPr>
            <w:r>
              <w:rPr>
                <w:rFonts w:cs="Times New Roman"/>
                <w:szCs w:val="24"/>
                <w:lang w:eastAsia="ru-RU"/>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9" w:type="dxa"/>
            <w:vAlign w:val="center"/>
          </w:tcPr>
          <w:p>
            <w:pPr>
              <w:ind w:firstLine="2"/>
              <w:jc w:val="center"/>
              <w:rPr>
                <w:rFonts w:cs="Times New Roman"/>
                <w:szCs w:val="24"/>
                <w:lang w:eastAsia="ru-RU"/>
              </w:rPr>
            </w:pPr>
            <w:r>
              <w:rPr>
                <w:rFonts w:cs="Times New Roman"/>
                <w:szCs w:val="24"/>
                <w:lang w:eastAsia="ru-RU"/>
              </w:rPr>
              <w:t>1,723</w:t>
            </w:r>
          </w:p>
          <w:p>
            <w:pPr>
              <w:ind w:firstLine="2"/>
              <w:jc w:val="center"/>
              <w:rPr>
                <w:rFonts w:cs="Times New Roman"/>
                <w:szCs w:val="24"/>
                <w:lang w:eastAsia="ru-RU"/>
              </w:rPr>
            </w:pPr>
            <w:r>
              <w:rPr>
                <w:rFonts w:cs="Times New Roman"/>
                <w:szCs w:val="24"/>
                <w:lang w:eastAsia="ru-RU"/>
              </w:rPr>
              <w:t>1,730</w:t>
            </w:r>
          </w:p>
        </w:tc>
        <w:tc>
          <w:tcPr>
            <w:tcW w:w="854" w:type="dxa"/>
            <w:vAlign w:val="center"/>
          </w:tcPr>
          <w:p>
            <w:pPr>
              <w:jc w:val="center"/>
              <w:rPr>
                <w:rFonts w:cs="Times New Roman"/>
                <w:szCs w:val="24"/>
                <w:lang w:eastAsia="ru-RU"/>
              </w:rPr>
            </w:pPr>
            <w:r>
              <w:rPr>
                <w:rFonts w:cs="Times New Roman"/>
                <w:szCs w:val="24"/>
                <w:lang w:eastAsia="ru-RU"/>
              </w:rPr>
              <w:t>1,848</w:t>
            </w:r>
          </w:p>
          <w:p>
            <w:pPr>
              <w:jc w:val="center"/>
              <w:rPr>
                <w:rFonts w:cs="Times New Roman"/>
                <w:szCs w:val="24"/>
                <w:lang w:eastAsia="ru-RU"/>
              </w:rPr>
            </w:pPr>
            <w:r>
              <w:rPr>
                <w:rFonts w:cs="Times New Roman"/>
                <w:szCs w:val="24"/>
                <w:lang w:eastAsia="ru-RU"/>
              </w:rPr>
              <w:t>1,855</w:t>
            </w:r>
          </w:p>
        </w:tc>
        <w:tc>
          <w:tcPr>
            <w:tcW w:w="854" w:type="dxa"/>
            <w:vAlign w:val="center"/>
          </w:tcPr>
          <w:p>
            <w:pPr>
              <w:jc w:val="center"/>
              <w:rPr>
                <w:rFonts w:cs="Times New Roman"/>
                <w:szCs w:val="24"/>
                <w:lang w:eastAsia="ru-RU"/>
              </w:rPr>
            </w:pPr>
            <w:r>
              <w:rPr>
                <w:rFonts w:cs="Times New Roman"/>
                <w:szCs w:val="24"/>
                <w:lang w:eastAsia="ru-RU"/>
              </w:rPr>
              <w:t>1,973</w:t>
            </w:r>
          </w:p>
          <w:p>
            <w:pPr>
              <w:jc w:val="center"/>
              <w:rPr>
                <w:rFonts w:cs="Times New Roman"/>
                <w:szCs w:val="24"/>
                <w:lang w:eastAsia="ru-RU"/>
              </w:rPr>
            </w:pPr>
            <w:r>
              <w:rPr>
                <w:rFonts w:cs="Times New Roman"/>
                <w:szCs w:val="24"/>
                <w:lang w:eastAsia="ru-RU"/>
              </w:rPr>
              <w:t>1,980</w:t>
            </w:r>
          </w:p>
        </w:tc>
        <w:tc>
          <w:tcPr>
            <w:tcW w:w="854" w:type="dxa"/>
            <w:vAlign w:val="center"/>
          </w:tcPr>
          <w:p>
            <w:pPr>
              <w:jc w:val="center"/>
              <w:rPr>
                <w:rFonts w:cs="Times New Roman"/>
                <w:szCs w:val="24"/>
                <w:lang w:eastAsia="ru-RU"/>
              </w:rPr>
            </w:pPr>
            <w:r>
              <w:rPr>
                <w:rFonts w:cs="Times New Roman"/>
                <w:szCs w:val="24"/>
                <w:lang w:eastAsia="ru-RU"/>
              </w:rPr>
              <w:t>2,098</w:t>
            </w:r>
          </w:p>
          <w:p>
            <w:pPr>
              <w:jc w:val="center"/>
              <w:rPr>
                <w:rFonts w:cs="Times New Roman"/>
                <w:szCs w:val="24"/>
                <w:lang w:eastAsia="ru-RU"/>
              </w:rPr>
            </w:pPr>
            <w:r>
              <w:rPr>
                <w:rFonts w:cs="Times New Roman"/>
                <w:szCs w:val="24"/>
                <w:lang w:eastAsia="ru-RU"/>
              </w:rPr>
              <w:t>2,105</w:t>
            </w:r>
          </w:p>
        </w:tc>
        <w:tc>
          <w:tcPr>
            <w:tcW w:w="893" w:type="dxa"/>
            <w:vAlign w:val="center"/>
          </w:tcPr>
          <w:p>
            <w:pPr>
              <w:jc w:val="center"/>
              <w:rPr>
                <w:rFonts w:cs="Times New Roman"/>
                <w:szCs w:val="24"/>
                <w:lang w:eastAsia="ru-RU"/>
              </w:rPr>
            </w:pPr>
            <w:r>
              <w:rPr>
                <w:rFonts w:cs="Times New Roman"/>
                <w:szCs w:val="24"/>
                <w:lang w:eastAsia="ru-RU"/>
              </w:rPr>
              <w:t>2,223</w:t>
            </w:r>
          </w:p>
          <w:p>
            <w:pPr>
              <w:jc w:val="center"/>
              <w:rPr>
                <w:rFonts w:cs="Times New Roman"/>
                <w:szCs w:val="24"/>
                <w:lang w:eastAsia="ru-RU"/>
              </w:rPr>
            </w:pPr>
            <w:r>
              <w:rPr>
                <w:rFonts w:cs="Times New Roman"/>
                <w:szCs w:val="24"/>
                <w:lang w:eastAsia="ru-RU"/>
              </w:rPr>
              <w:t>2,230</w:t>
            </w:r>
          </w:p>
        </w:tc>
      </w:tr>
    </w:tbl>
    <w:p>
      <w:pPr>
        <w:shd w:val="clear" w:color="auto" w:fill="FFFFFF"/>
        <w:ind w:firstLine="397"/>
        <w:jc w:val="both"/>
        <w:rPr>
          <w:rFonts w:cs="Times New Roman"/>
          <w:color w:val="000000"/>
          <w:lang w:eastAsia="ru-RU"/>
        </w:rPr>
      </w:pPr>
    </w:p>
    <w:p>
      <w:pPr>
        <w:shd w:val="clear" w:color="auto" w:fill="FFFFFF"/>
        <w:ind w:firstLine="397"/>
        <w:jc w:val="both"/>
        <w:rPr>
          <w:rFonts w:cs="Times New Roman"/>
          <w:color w:val="000000"/>
          <w:lang w:eastAsia="ru-RU"/>
        </w:rPr>
      </w:pPr>
      <w:r>
        <w:rPr>
          <w:rFonts w:cs="Times New Roman"/>
          <w:color w:val="000000"/>
          <w:lang w:eastAsia="ru-RU"/>
        </w:rPr>
        <w:t>Цифры 0,25; 0,50 и т.д. указывают величину уменьшения диаметра шеек коленчатого вала после шлифовки.</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color w:val="000000"/>
          <w:szCs w:val="22"/>
          <w:lang w:eastAsia="ru-RU"/>
        </w:rPr>
        <w:t>5.8 Контроль массы поршней</w:t>
      </w:r>
    </w:p>
    <w:p>
      <w:pPr>
        <w:shd w:val="clear" w:color="auto" w:fill="FFFFFF"/>
        <w:ind w:firstLine="397"/>
        <w:jc w:val="both"/>
        <w:rPr>
          <w:rFonts w:cs="Times New Roman"/>
          <w:szCs w:val="24"/>
          <w:lang w:eastAsia="ru-RU"/>
        </w:rPr>
      </w:pPr>
      <w:r>
        <w:rPr>
          <w:rFonts w:cs="Times New Roman"/>
          <w:color w:val="000000"/>
          <w:lang w:eastAsia="ru-RU"/>
        </w:rPr>
        <w:t>По массе поршни одного двигателя не должны отличаться друг от друга более чем на ±2,5 г.</w:t>
      </w:r>
    </w:p>
    <w:p>
      <w:pPr>
        <w:shd w:val="clear" w:color="auto" w:fill="FFFFFF"/>
        <w:ind w:firstLine="397"/>
        <w:jc w:val="both"/>
        <w:rPr>
          <w:rFonts w:cs="Times New Roman"/>
          <w:color w:val="000000"/>
          <w:lang w:eastAsia="ru-RU"/>
        </w:rPr>
      </w:pPr>
      <w:r>
        <w:rPr>
          <w:rFonts w:cs="Times New Roman"/>
          <w:color w:val="000000"/>
          <w:lang w:eastAsia="ru-RU"/>
        </w:rPr>
        <w:t xml:space="preserve">Если нет комплекта поршней одной весовой группы, можно удалить часть металла на основании бобышек под поршневой палец. Съем металла не должен превышать 4,5 </w:t>
      </w:r>
      <w:r>
        <w:rPr>
          <w:rFonts w:cs="Times New Roman"/>
          <w:smallCaps/>
          <w:color w:val="000000"/>
          <w:lang w:eastAsia="ru-RU"/>
        </w:rPr>
        <w:t xml:space="preserve">мм </w:t>
      </w:r>
      <w:r>
        <w:rPr>
          <w:rFonts w:cs="Times New Roman"/>
          <w:color w:val="000000"/>
          <w:lang w:eastAsia="ru-RU"/>
        </w:rPr>
        <w:t xml:space="preserve">по глубине относительно номинальной высоты поршня (59,4 мм), </w:t>
      </w:r>
      <w:r>
        <w:rPr>
          <w:rFonts w:cs="Times New Roman"/>
          <w:color w:val="000000"/>
          <w:lang w:val="en-US" w:eastAsia="ru-RU"/>
        </w:rPr>
        <w:t>a</w:t>
      </w:r>
      <w:r>
        <w:rPr>
          <w:rFonts w:cs="Times New Roman"/>
          <w:color w:val="000000"/>
          <w:lang w:eastAsia="ru-RU"/>
        </w:rPr>
        <w:t xml:space="preserve"> </w:t>
      </w:r>
      <w:r>
        <w:rPr>
          <w:rFonts w:cs="Times New Roman"/>
          <w:color w:val="000000"/>
          <w:lang w:val="en-US" w:eastAsia="ru-RU"/>
        </w:rPr>
        <w:t>no</w:t>
      </w:r>
      <w:r>
        <w:rPr>
          <w:rFonts w:cs="Times New Roman"/>
          <w:color w:val="000000"/>
          <w:lang w:eastAsia="ru-RU"/>
        </w:rPr>
        <w:t xml:space="preserve"> ширине ограничивается диаметром 70,5 мм.</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color w:val="000000"/>
          <w:szCs w:val="22"/>
          <w:lang w:eastAsia="ru-RU"/>
        </w:rPr>
        <w:t>5.9 Сборка шатунно-поршневой группы</w:t>
      </w:r>
    </w:p>
    <w:p>
      <w:pPr>
        <w:shd w:val="clear" w:color="auto" w:fill="FFFFFF"/>
        <w:ind w:firstLine="397"/>
        <w:jc w:val="both"/>
        <w:rPr>
          <w:rFonts w:cs="Times New Roman"/>
          <w:szCs w:val="24"/>
          <w:lang w:eastAsia="ru-RU"/>
        </w:rPr>
      </w:pPr>
      <w:r>
        <w:rPr>
          <w:rFonts w:cs="Times New Roman"/>
          <w:color w:val="000000"/>
          <w:lang w:eastAsia="ru-RU"/>
        </w:rPr>
        <w:t xml:space="preserve">Так как палец вставляется в верхнюю головок шатуна с натягом, нагрейте шатун до 240 </w:t>
      </w:r>
      <w:r>
        <w:rPr>
          <w:color w:val="000000"/>
          <w:lang w:eastAsia="ru-RU"/>
        </w:rPr>
        <w:t>º</w:t>
      </w:r>
      <w:r>
        <w:rPr>
          <w:rFonts w:cs="Times New Roman"/>
          <w:color w:val="000000"/>
          <w:lang w:eastAsia="ru-RU"/>
        </w:rPr>
        <w:t>С для расширения его головки. Для этого шатуны поместите в электропечь, направляя верхние головки шатунов внутрь печи.</w:t>
      </w:r>
    </w:p>
    <w:p>
      <w:pPr>
        <w:shd w:val="clear" w:color="auto" w:fill="FFFFFF"/>
        <w:ind w:firstLine="397"/>
        <w:jc w:val="both"/>
        <w:rPr>
          <w:rFonts w:cs="Times New Roman"/>
          <w:szCs w:val="24"/>
          <w:lang w:eastAsia="ru-RU"/>
        </w:rPr>
      </w:pPr>
      <w:r>
        <w:rPr>
          <w:rFonts w:cs="Times New Roman"/>
          <w:color w:val="000000"/>
          <w:lang w:eastAsia="ru-RU"/>
        </w:rPr>
        <w:t xml:space="preserve">В печь уже нагретую до 140 </w:t>
      </w:r>
      <w:r>
        <w:rPr>
          <w:color w:val="000000"/>
          <w:lang w:eastAsia="ru-RU"/>
        </w:rPr>
        <w:t>º</w:t>
      </w:r>
      <w:r>
        <w:rPr>
          <w:rFonts w:cs="Times New Roman"/>
          <w:color w:val="000000"/>
          <w:lang w:eastAsia="ru-RU"/>
        </w:rPr>
        <w:t>С, шатуны помещают на 15 мин.</w:t>
      </w:r>
    </w:p>
    <w:p>
      <w:pPr>
        <w:shd w:val="clear" w:color="auto" w:fill="FFFFFF"/>
        <w:ind w:firstLine="397"/>
        <w:jc w:val="both"/>
        <w:rPr>
          <w:rFonts w:cs="Times New Roman"/>
          <w:szCs w:val="24"/>
          <w:lang w:eastAsia="ru-RU"/>
        </w:rPr>
      </w:pPr>
      <w:r>
        <w:rPr>
          <w:rFonts w:cs="Times New Roman"/>
          <w:color w:val="000000"/>
          <w:lang w:eastAsia="ru-RU"/>
        </w:rPr>
        <w:t>Для правильного соединения пальца с шату</w:t>
      </w:r>
      <w:r>
        <w:rPr>
          <w:rFonts w:cs="Times New Roman"/>
          <w:iCs/>
          <w:color w:val="000000"/>
          <w:lang w:eastAsia="ru-RU"/>
        </w:rPr>
        <w:t>ном, запрессовывайте палец как можно скорее, так как шатун охлаждается быстро и после охлаждения нельзя будет изменить положение пальца.</w:t>
      </w:r>
    </w:p>
    <w:p>
      <w:pPr>
        <w:shd w:val="clear" w:color="auto" w:fill="FFFFFF"/>
        <w:ind w:firstLine="397"/>
        <w:jc w:val="both"/>
        <w:rPr>
          <w:rFonts w:cs="Times New Roman"/>
          <w:szCs w:val="24"/>
          <w:lang w:eastAsia="ru-RU"/>
        </w:rPr>
      </w:pPr>
      <w:r>
        <w:rPr>
          <w:rFonts w:cs="Times New Roman"/>
          <w:iCs/>
          <w:color w:val="000000"/>
          <w:lang w:eastAsia="ru-RU"/>
        </w:rPr>
        <w:t>Палец заранее приготовьте к сборке, надев его на валик приспособления 02.7853.9500, установив на конце этого валика направляющую и закрепив ее винтом. Винт затягивайте неплотно, чтобы не произошло заклинивания при расширении пальца от контакта с нагретым шатуном.</w:t>
      </w:r>
    </w:p>
    <w:p>
      <w:pPr>
        <w:shd w:val="clear" w:color="auto" w:fill="FFFFFF"/>
        <w:ind w:firstLine="397"/>
        <w:jc w:val="both"/>
        <w:rPr>
          <w:rFonts w:cs="Times New Roman"/>
          <w:szCs w:val="24"/>
          <w:lang w:eastAsia="ru-RU"/>
        </w:rPr>
      </w:pPr>
      <w:r>
        <w:rPr>
          <w:rFonts w:cs="Times New Roman"/>
          <w:iCs/>
          <w:color w:val="000000"/>
          <w:lang w:eastAsia="ru-RU"/>
        </w:rPr>
        <w:t>Извлеченный из печи шатун быстро зажмите в тисках. Наденьте поршень на шатун, следя чтобы отверстие под палец совпадало с отверстием верхней головки шатуна. Приспособлением 02.7853.9500 закрепленный поршневой палец протолкните в отверстие поршня и в верхнюю головку шатуна так, чтобы заплечик приспособления соприкасался с поршнем.</w:t>
      </w:r>
    </w:p>
    <w:p>
      <w:pPr>
        <w:shd w:val="clear" w:color="auto" w:fill="FFFFFF"/>
        <w:ind w:firstLine="397"/>
        <w:jc w:val="both"/>
        <w:rPr>
          <w:rFonts w:cs="Times New Roman"/>
          <w:szCs w:val="24"/>
          <w:lang w:eastAsia="ru-RU"/>
        </w:rPr>
      </w:pPr>
      <w:r>
        <w:rPr>
          <w:rFonts w:cs="Times New Roman"/>
          <w:iCs/>
          <w:color w:val="000000"/>
          <w:lang w:eastAsia="ru-RU"/>
        </w:rPr>
        <w:t>Во время этой операции поршень должен прижиматься бобышкой к верхней головке шатуна в направлении запрессовки пальца. Таким образом палец займет правильное положение.</w:t>
      </w:r>
    </w:p>
    <w:p>
      <w:pPr>
        <w:shd w:val="clear" w:color="auto" w:fill="FFFFFF"/>
        <w:ind w:firstLine="397"/>
        <w:jc w:val="both"/>
        <w:rPr>
          <w:rFonts w:cs="Times New Roman"/>
          <w:szCs w:val="24"/>
          <w:lang w:eastAsia="ru-RU"/>
        </w:rPr>
      </w:pPr>
      <w:r>
        <w:rPr>
          <w:rFonts w:cs="Times New Roman"/>
          <w:iCs/>
          <w:color w:val="000000"/>
          <w:lang w:eastAsia="ru-RU"/>
        </w:rPr>
        <w:t>После охлаждения шатуна смажьте палец моторным маслом через отверстия в бобышках поршня.</w:t>
      </w:r>
    </w:p>
    <w:p>
      <w:pPr>
        <w:shd w:val="clear" w:color="auto" w:fill="FFFFFF"/>
        <w:ind w:firstLine="397"/>
        <w:jc w:val="both"/>
        <w:rPr>
          <w:rFonts w:cs="Times New Roman"/>
          <w:iCs/>
          <w:color w:val="000000"/>
          <w:szCs w:val="22"/>
          <w:lang w:eastAsia="ru-RU"/>
        </w:rPr>
      </w:pPr>
      <w:r>
        <w:rPr>
          <w:rFonts w:cs="Times New Roman"/>
          <w:iCs/>
          <w:color w:val="000000"/>
          <w:lang w:eastAsia="ru-RU"/>
        </w:rPr>
        <w:t>Смажьте моторным маслом канавки на поршне и поршневые кольца и установите кольца на поршень. Ориентируйте поршневые кольца так, чтобы замок верхнего компрессионного кольца</w:t>
      </w:r>
      <w:r>
        <w:rPr>
          <w:rFonts w:cs="Times New Roman"/>
          <w:iCs/>
          <w:color w:val="000000"/>
          <w:szCs w:val="22"/>
          <w:lang w:eastAsia="ru-RU"/>
        </w:rPr>
        <w:t xml:space="preserve"> располагался под углом 30-45</w:t>
      </w:r>
      <w:r>
        <w:rPr>
          <w:color w:val="000000"/>
          <w:lang w:eastAsia="ru-RU"/>
        </w:rPr>
        <w:t>º</w:t>
      </w:r>
      <w:r>
        <w:rPr>
          <w:rFonts w:cs="Times New Roman"/>
          <w:iCs/>
          <w:color w:val="000000"/>
          <w:szCs w:val="22"/>
          <w:lang w:eastAsia="ru-RU"/>
        </w:rPr>
        <w:t xml:space="preserve"> к оси поршневого пальца, замок нижнего компрессионного кольца — под углом приблизительно 180</w:t>
      </w:r>
      <w:r>
        <w:rPr>
          <w:color w:val="000000"/>
          <w:lang w:eastAsia="ru-RU"/>
        </w:rPr>
        <w:t>º</w:t>
      </w:r>
      <w:r>
        <w:rPr>
          <w:rFonts w:cs="Times New Roman"/>
          <w:iCs/>
          <w:color w:val="000000"/>
          <w:szCs w:val="22"/>
          <w:lang w:eastAsia="ru-RU"/>
        </w:rPr>
        <w:t xml:space="preserve"> к оси замка верх</w:t>
      </w:r>
      <w:r>
        <w:rPr>
          <w:rFonts w:cs="Times New Roman"/>
          <w:iCs/>
          <w:color w:val="000000"/>
          <w:szCs w:val="22"/>
          <w:lang w:eastAsia="ru-RU"/>
        </w:rPr>
        <w:softHyphen/>
      </w:r>
      <w:r>
        <w:rPr>
          <w:rFonts w:cs="Times New Roman"/>
          <w:iCs/>
          <w:color w:val="000000"/>
          <w:szCs w:val="22"/>
          <w:lang w:eastAsia="ru-RU"/>
        </w:rPr>
        <w:t>него компрессионного кольца, а замок маслосъемного кольца - под углом 30-45</w:t>
      </w:r>
      <w:r>
        <w:rPr>
          <w:color w:val="000000"/>
          <w:lang w:eastAsia="ru-RU"/>
        </w:rPr>
        <w:t>º</w:t>
      </w:r>
      <w:r>
        <w:rPr>
          <w:rFonts w:cs="Times New Roman"/>
          <w:iCs/>
          <w:color w:val="000000"/>
          <w:szCs w:val="22"/>
          <w:lang w:eastAsia="ru-RU"/>
        </w:rPr>
        <w:t xml:space="preserve"> к оси поршневого пальца между замками компрессионных колец.</w:t>
      </w:r>
    </w:p>
    <w:p>
      <w:pPr>
        <w:shd w:val="clear" w:color="auto" w:fill="FFFFFF"/>
        <w:ind w:firstLine="397"/>
        <w:jc w:val="both"/>
        <w:rPr>
          <w:rFonts w:cs="Times New Roman"/>
          <w:szCs w:val="24"/>
          <w:lang w:eastAsia="ru-RU"/>
        </w:rPr>
      </w:pPr>
      <w:r>
        <w:rPr>
          <w:rFonts w:cs="Times New Roman"/>
          <w:color w:val="000000"/>
          <w:szCs w:val="22"/>
          <w:lang w:eastAsia="ru-RU"/>
        </w:rPr>
        <w:t>Нижнее компрессионное кольцо устанавли</w:t>
      </w:r>
      <w:r>
        <w:rPr>
          <w:rFonts w:cs="Times New Roman"/>
          <w:color w:val="000000"/>
          <w:szCs w:val="22"/>
          <w:lang w:eastAsia="ru-RU"/>
        </w:rPr>
        <w:softHyphen/>
      </w:r>
      <w:r>
        <w:rPr>
          <w:rFonts w:cs="Times New Roman"/>
          <w:color w:val="000000"/>
          <w:szCs w:val="22"/>
          <w:lang w:eastAsia="ru-RU"/>
        </w:rPr>
        <w:t>вайте выточкой вниз (см. рис. 1). Если на кольце нанесена метка "Верх" или "ТОР", то кольцо устанавливайте меткой вверх (к днищу поршня).</w:t>
      </w:r>
    </w:p>
    <w:p>
      <w:pPr>
        <w:shd w:val="clear" w:color="auto" w:fill="FFFFFF"/>
        <w:ind w:firstLine="397"/>
        <w:jc w:val="both"/>
        <w:rPr>
          <w:rFonts w:cs="Times New Roman"/>
          <w:szCs w:val="24"/>
          <w:lang w:eastAsia="ru-RU"/>
        </w:rPr>
      </w:pPr>
      <w:r>
        <w:rPr>
          <w:rFonts w:cs="Times New Roman"/>
          <w:color w:val="000000"/>
          <w:szCs w:val="22"/>
          <w:lang w:eastAsia="ru-RU"/>
        </w:rPr>
        <w:t>Перед установкой маслосъемного кольца про</w:t>
      </w:r>
      <w:r>
        <w:rPr>
          <w:rFonts w:cs="Times New Roman"/>
          <w:color w:val="000000"/>
          <w:szCs w:val="22"/>
          <w:lang w:eastAsia="ru-RU"/>
        </w:rPr>
        <w:softHyphen/>
      </w:r>
      <w:r>
        <w:rPr>
          <w:rFonts w:cs="Times New Roman"/>
          <w:color w:val="000000"/>
          <w:szCs w:val="22"/>
          <w:lang w:eastAsia="ru-RU"/>
        </w:rPr>
        <w:t>верьте, чтобы стык пружинного расширителя рас</w:t>
      </w:r>
      <w:r>
        <w:rPr>
          <w:rFonts w:cs="Times New Roman"/>
          <w:color w:val="000000"/>
          <w:szCs w:val="22"/>
          <w:lang w:eastAsia="ru-RU"/>
        </w:rPr>
        <w:softHyphen/>
      </w:r>
      <w:r>
        <w:rPr>
          <w:rFonts w:cs="Times New Roman"/>
          <w:color w:val="000000"/>
          <w:szCs w:val="22"/>
          <w:lang w:eastAsia="ru-RU"/>
        </w:rPr>
        <w:t>полагался со стороны, противоположной замку кольца. Если у маслосъемного кольца фаски на на</w:t>
      </w:r>
      <w:r>
        <w:rPr>
          <w:rFonts w:cs="Times New Roman"/>
          <w:color w:val="000000"/>
          <w:szCs w:val="22"/>
          <w:lang w:eastAsia="ru-RU"/>
        </w:rPr>
        <w:softHyphen/>
      </w:r>
      <w:r>
        <w:rPr>
          <w:rFonts w:cs="Times New Roman"/>
          <w:color w:val="000000"/>
          <w:szCs w:val="22"/>
          <w:lang w:eastAsia="ru-RU"/>
        </w:rPr>
        <w:t>ружной поверхности несимметричны (такие коль</w:t>
      </w:r>
      <w:r>
        <w:rPr>
          <w:rFonts w:cs="Times New Roman"/>
          <w:color w:val="000000"/>
          <w:szCs w:val="22"/>
          <w:lang w:eastAsia="ru-RU"/>
        </w:rPr>
        <w:softHyphen/>
      </w:r>
      <w:r>
        <w:rPr>
          <w:rFonts w:cs="Times New Roman"/>
          <w:color w:val="000000"/>
          <w:szCs w:val="22"/>
          <w:lang w:eastAsia="ru-RU"/>
        </w:rPr>
        <w:t>ца применялись до 1988 г.) то такое кольцо надо устанавливать фасками вверх.</w:t>
      </w:r>
    </w:p>
    <w:p>
      <w:pPr>
        <w:shd w:val="clear" w:color="auto" w:fill="FFFFFF"/>
        <w:ind w:firstLine="397"/>
        <w:jc w:val="both"/>
        <w:rPr>
          <w:rFonts w:cs="Times New Roman"/>
          <w:color w:val="000000"/>
          <w:szCs w:val="22"/>
          <w:lang w:eastAsia="ru-RU"/>
        </w:rPr>
      </w:pPr>
      <w:r>
        <w:rPr>
          <w:rFonts w:cs="Times New Roman"/>
          <w:color w:val="000000"/>
          <w:szCs w:val="22"/>
          <w:lang w:eastAsia="ru-RU"/>
        </w:rPr>
        <w:t>Шатун обрабатывается вместе с крышкой и поэтому крышки шатунов невзаимозаменяемы. Чтобы их не перепутать при сборке, на шатуне и соответствующей ему крышке клеймится номер цилиндра, в который они устанавливаются. При сборке цифры на шатуне и крышке должны нахо</w:t>
      </w:r>
      <w:r>
        <w:rPr>
          <w:rFonts w:cs="Times New Roman"/>
          <w:color w:val="000000"/>
          <w:szCs w:val="22"/>
          <w:lang w:eastAsia="ru-RU"/>
        </w:rPr>
        <w:softHyphen/>
      </w:r>
      <w:r>
        <w:rPr>
          <w:rFonts w:cs="Times New Roman"/>
          <w:color w:val="000000"/>
          <w:szCs w:val="22"/>
          <w:lang w:eastAsia="ru-RU"/>
        </w:rPr>
        <w:t>диться с одной стороны.</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color w:val="000000"/>
          <w:szCs w:val="22"/>
          <w:lang w:eastAsia="ru-RU"/>
        </w:rPr>
        <w:t>5.10 Проверка запрессовки пальца</w:t>
      </w:r>
    </w:p>
    <w:p>
      <w:pPr>
        <w:shd w:val="clear" w:color="auto" w:fill="FFFFFF"/>
        <w:ind w:firstLine="397"/>
        <w:jc w:val="both"/>
        <w:rPr>
          <w:rFonts w:cs="Times New Roman"/>
          <w:szCs w:val="24"/>
          <w:lang w:eastAsia="ru-RU"/>
        </w:rPr>
      </w:pPr>
      <w:r>
        <w:rPr>
          <w:rFonts w:cs="Times New Roman"/>
          <w:color w:val="000000"/>
          <w:szCs w:val="22"/>
          <w:lang w:eastAsia="ru-RU"/>
        </w:rPr>
        <w:t>После сборки группы шатун-палец-поршень проверьте прочность запрессовки пальца с помо</w:t>
      </w:r>
      <w:r>
        <w:rPr>
          <w:rFonts w:cs="Times New Roman"/>
          <w:color w:val="000000"/>
          <w:szCs w:val="22"/>
          <w:lang w:eastAsia="ru-RU"/>
        </w:rPr>
        <w:softHyphen/>
      </w:r>
      <w:r>
        <w:rPr>
          <w:rFonts w:cs="Times New Roman"/>
          <w:color w:val="000000"/>
          <w:szCs w:val="22"/>
          <w:lang w:eastAsia="ru-RU"/>
        </w:rPr>
        <w:t>щью динамометрического ключа и приспособле</w:t>
      </w:r>
      <w:r>
        <w:rPr>
          <w:rFonts w:cs="Times New Roman"/>
          <w:color w:val="000000"/>
          <w:szCs w:val="22"/>
          <w:lang w:eastAsia="ru-RU"/>
        </w:rPr>
        <w:softHyphen/>
      </w:r>
      <w:r>
        <w:rPr>
          <w:rFonts w:cs="Times New Roman"/>
          <w:color w:val="000000"/>
          <w:szCs w:val="22"/>
          <w:lang w:eastAsia="ru-RU"/>
        </w:rPr>
        <w:t>ния А.95615:</w:t>
      </w:r>
    </w:p>
    <w:p>
      <w:pPr>
        <w:shd w:val="clear" w:color="auto" w:fill="FFFFFF"/>
        <w:ind w:firstLine="397"/>
        <w:jc w:val="both"/>
        <w:rPr>
          <w:rFonts w:cs="Times New Roman"/>
          <w:szCs w:val="24"/>
          <w:lang w:eastAsia="ru-RU"/>
        </w:rPr>
      </w:pPr>
      <w:r>
        <w:rPr>
          <w:rFonts w:cs="Times New Roman"/>
          <w:color w:val="000000"/>
          <w:szCs w:val="22"/>
          <w:lang w:eastAsia="ru-RU"/>
        </w:rPr>
        <w:t>зажмите основание 4 (рис. 4) приспособ</w:t>
      </w:r>
      <w:r>
        <w:rPr>
          <w:rFonts w:cs="Times New Roman"/>
          <w:color w:val="000000"/>
          <w:szCs w:val="22"/>
          <w:lang w:eastAsia="ru-RU"/>
        </w:rPr>
        <w:softHyphen/>
      </w:r>
      <w:r>
        <w:rPr>
          <w:rFonts w:cs="Times New Roman"/>
          <w:color w:val="000000"/>
          <w:szCs w:val="22"/>
          <w:lang w:eastAsia="ru-RU"/>
        </w:rPr>
        <w:t>ления в тиски и установите на нем шатунно-поршневую группу;</w:t>
      </w:r>
    </w:p>
    <w:p>
      <w:pPr>
        <w:shd w:val="clear" w:color="auto" w:fill="FFFFFF"/>
        <w:ind w:firstLine="397"/>
        <w:jc w:val="both"/>
        <w:rPr>
          <w:rFonts w:cs="Times New Roman"/>
          <w:color w:val="000000"/>
          <w:szCs w:val="22"/>
          <w:lang w:eastAsia="ru-RU"/>
        </w:rPr>
      </w:pPr>
      <w:r>
        <w:rPr>
          <w:rFonts w:cs="Times New Roman"/>
          <w:color w:val="000000"/>
          <w:szCs w:val="22"/>
          <w:lang w:eastAsia="ru-RU"/>
        </w:rPr>
        <w:t>опустите кронштейн 8 индикатора, вставьте в отверстие пальца резьбовой стержень 3 и про</w:t>
      </w:r>
      <w:r>
        <w:rPr>
          <w:rFonts w:cs="Times New Roman"/>
          <w:color w:val="000000"/>
          <w:szCs w:val="22"/>
          <w:lang w:eastAsia="ru-RU"/>
        </w:rPr>
        <w:softHyphen/>
      </w:r>
      <w:r>
        <w:rPr>
          <w:rFonts w:cs="Times New Roman"/>
          <w:color w:val="000000"/>
          <w:szCs w:val="22"/>
          <w:lang w:eastAsia="ru-RU"/>
        </w:rPr>
        <w:t>двиньте его в отверстие бобышки до упора голо</w:t>
      </w:r>
      <w:r>
        <w:rPr>
          <w:rFonts w:cs="Times New Roman"/>
          <w:color w:val="000000"/>
          <w:szCs w:val="22"/>
          <w:lang w:eastAsia="ru-RU"/>
        </w:rPr>
        <w:softHyphen/>
      </w:r>
      <w:r>
        <w:rPr>
          <w:rFonts w:cs="Times New Roman"/>
          <w:color w:val="000000"/>
          <w:szCs w:val="22"/>
          <w:lang w:eastAsia="ru-RU"/>
        </w:rPr>
        <w:t>вки 2 стержня в торец пальца;</w:t>
      </w:r>
    </w:p>
    <w:p>
      <w:pPr>
        <w:shd w:val="clear" w:color="auto" w:fill="FFFFFF"/>
        <w:ind w:firstLine="397"/>
        <w:jc w:val="both"/>
        <w:rPr>
          <w:rFonts w:cs="Times New Roman"/>
          <w:szCs w:val="24"/>
          <w:lang w:eastAsia="ru-RU"/>
        </w:rPr>
      </w:pPr>
      <w:r>
        <w:rPr>
          <w:rFonts w:cs="Times New Roman"/>
          <w:color w:val="000000"/>
          <w:szCs w:val="22"/>
          <w:lang w:eastAsia="ru-RU"/>
        </w:rPr>
        <w:t>на конец стержня наверните гайку 5 и затяните ее так, чтобы она, соприкасаясь с опорой, выбрала возможные зазоры;</w:t>
      </w:r>
    </w:p>
    <w:p>
      <w:pPr>
        <w:shd w:val="clear" w:color="auto" w:fill="FFFFFF"/>
        <w:ind w:firstLine="397"/>
        <w:jc w:val="both"/>
        <w:rPr>
          <w:rFonts w:cs="Times New Roman"/>
          <w:szCs w:val="24"/>
          <w:lang w:eastAsia="ru-RU"/>
        </w:rPr>
      </w:pPr>
      <w:r>
        <w:rPr>
          <w:rFonts w:cs="Times New Roman"/>
          <w:color w:val="000000"/>
          <w:szCs w:val="22"/>
          <w:lang w:eastAsia="ru-RU"/>
        </w:rPr>
        <w:t>приподнимите кронштейн 8 до горизонтального положения, закрепите его рукояткой 7 и установите штифт 1 индикатора 9 на головке 2 стержня, вставленного в палец;</w:t>
      </w:r>
    </w:p>
    <w:p>
      <w:pPr>
        <w:shd w:val="clear" w:color="auto" w:fill="FFFFFF"/>
        <w:ind w:firstLine="397"/>
        <w:jc w:val="both"/>
        <w:rPr>
          <w:rFonts w:cs="Times New Roman"/>
          <w:szCs w:val="24"/>
          <w:lang w:eastAsia="ru-RU"/>
        </w:rPr>
      </w:pPr>
      <w:r>
        <w:rPr>
          <w:rFonts w:cs="Times New Roman"/>
          <w:color w:val="000000"/>
          <w:szCs w:val="22"/>
          <w:lang w:eastAsia="ru-RU"/>
        </w:rPr>
        <w:t>установите на ноль индикатор и вставьте в паз резьбового стержня упор 6, чтобы стержень не проворачивался;</w:t>
      </w:r>
    </w:p>
    <w:p>
      <w:pPr>
        <w:shd w:val="clear" w:color="auto" w:fill="FFFFFF"/>
        <w:ind w:firstLine="397"/>
        <w:jc w:val="both"/>
        <w:rPr>
          <w:rFonts w:cs="Times New Roman"/>
          <w:color w:val="000000"/>
          <w:szCs w:val="22"/>
          <w:lang w:eastAsia="ru-RU"/>
        </w:rPr>
      </w:pPr>
      <w:r>
        <w:rPr>
          <w:rFonts w:cs="Times New Roman"/>
          <w:color w:val="000000"/>
          <w:szCs w:val="22"/>
          <w:lang w:eastAsia="ru-RU"/>
        </w:rPr>
        <w:t>динамометрическим ключом заверните гайку стержня, прикладывая к ней момент 12,7 н·м (1,3 кгс·м), что соответствует осевой нагрузке 3,92 кН (400 кгс).</w:t>
      </w:r>
    </w:p>
    <w:p>
      <w:pPr>
        <w:shd w:val="clear" w:color="auto" w:fill="FFFFFF"/>
        <w:ind w:firstLine="397"/>
        <w:jc w:val="both"/>
        <w:rPr>
          <w:rFonts w:cs="Times New Roman"/>
          <w:szCs w:val="24"/>
          <w:lang w:eastAsia="ru-RU"/>
        </w:rPr>
      </w:pPr>
      <w:r>
        <w:rPr>
          <w:rFonts w:cs="Times New Roman"/>
          <w:color w:val="000000"/>
          <w:szCs w:val="22"/>
          <w:lang w:eastAsia="ru-RU"/>
        </w:rPr>
        <w:t>Посадка пальца в шатуне будет правильной, если после прекращения действия динамометрического ключа и возвращения гайки в исходное положение стрелка индикатора возвратится на ноль.</w:t>
      </w:r>
    </w:p>
    <w:p>
      <w:pPr>
        <w:shd w:val="clear" w:color="auto" w:fill="FFFFFF"/>
        <w:ind w:firstLine="397"/>
        <w:jc w:val="both"/>
        <w:rPr>
          <w:rFonts w:cs="Times New Roman"/>
          <w:color w:val="000000"/>
          <w:szCs w:val="22"/>
          <w:lang w:eastAsia="ru-RU"/>
        </w:rPr>
      </w:pPr>
      <w:r>
        <w:rPr>
          <w:rFonts w:cs="Times New Roman"/>
          <w:color w:val="000000"/>
          <w:szCs w:val="22"/>
          <w:lang w:eastAsia="ru-RU"/>
        </w:rPr>
        <w:t>В случае проскальзывания пальца в верхней головке шатуна замените шатун новым.</w:t>
      </w:r>
    </w:p>
    <w:p>
      <w:pPr>
        <w:shd w:val="clear" w:color="auto" w:fill="FFFFFF"/>
        <w:ind w:firstLine="397"/>
        <w:jc w:val="both"/>
        <w:rPr>
          <w:rFonts w:cs="Times New Roman"/>
          <w:color w:val="000000"/>
          <w:szCs w:val="22"/>
          <w:lang w:eastAsia="ru-RU"/>
        </w:rPr>
      </w:pPr>
    </w:p>
    <w:p>
      <w:pPr>
        <w:shd w:val="clear" w:color="auto" w:fill="FFFFFF"/>
        <w:jc w:val="both"/>
        <w:rPr>
          <w:rFonts w:cs="Times New Roman"/>
          <w:szCs w:val="24"/>
          <w:lang w:eastAsia="ru-RU"/>
        </w:rPr>
        <w:sectPr>
          <w:type w:val="continuous"/>
          <w:pgSz w:w="11905" w:h="16837"/>
          <w:pgMar w:top="1418" w:right="4820" w:bottom="6350" w:left="851" w:header="851" w:footer="5812" w:gutter="0"/>
          <w:cols w:equalWidth="0" w:num="1">
            <w:col w:w="6235"/>
          </w:cols>
          <w:docGrid w:linePitch="360" w:charSpace="0"/>
        </w:sectPr>
      </w:pPr>
    </w:p>
    <w:p>
      <w:pPr>
        <w:shd w:val="clear" w:color="auto" w:fill="FFFFFF"/>
        <w:ind w:firstLine="397"/>
        <w:jc w:val="both"/>
        <w:rPr>
          <w:rFonts w:cs="Times New Roman"/>
          <w:szCs w:val="24"/>
          <w:lang w:eastAsia="ru-RU"/>
        </w:rPr>
      </w:pPr>
    </w:p>
    <w:p>
      <w:pPr>
        <w:shd w:val="clear" w:color="auto" w:fill="FFFFFF"/>
        <w:ind w:firstLine="397"/>
        <w:jc w:val="both"/>
        <w:rPr>
          <w:rFonts w:cs="Times New Roman"/>
          <w:szCs w:val="24"/>
          <w:lang w:eastAsia="ru-RU"/>
        </w:rPr>
      </w:pPr>
    </w:p>
    <w:p>
      <w:pPr>
        <w:shd w:val="clear" w:color="auto" w:fill="FFFFFF"/>
        <w:ind w:firstLine="397"/>
        <w:jc w:val="both"/>
        <w:rPr>
          <w:rFonts w:cs="Times New Roman"/>
          <w:szCs w:val="24"/>
          <w:lang w:eastAsia="ru-RU"/>
        </w:rPr>
      </w:pPr>
    </w:p>
    <w:p>
      <w:pPr>
        <w:jc w:val="center"/>
        <w:rPr>
          <w:rFonts w:cs="Times New Roman"/>
          <w:szCs w:val="24"/>
          <w:lang w:eastAsia="ru-RU"/>
        </w:rPr>
      </w:pPr>
      <w:r>
        <w:rPr>
          <w:rFonts w:cs="Times New Roman"/>
          <w:szCs w:val="24"/>
          <w:lang w:eastAsia="ru-RU"/>
        </w:rPr>
        <w:pict>
          <v:shape id="_x0000_i1096" o:spt="75" type="#_x0000_t75" style="height:109pt;width:153.5pt;" filled="f" o:preferrelative="t" stroked="f" coordsize="21600,21600">
            <v:path/>
            <v:fill on="f" focussize="0,0"/>
            <v:stroke on="f" joinstyle="miter"/>
            <v:imagedata r:id="rId83" o:title=""/>
            <o:lock v:ext="edit" aspectratio="t"/>
            <w10:wrap type="none"/>
            <w10:anchorlock/>
          </v:shape>
        </w:pict>
      </w:r>
    </w:p>
    <w:p>
      <w:pPr>
        <w:ind w:firstLine="397"/>
        <w:jc w:val="both"/>
        <w:rPr>
          <w:rFonts w:cs="Times New Roman"/>
          <w:szCs w:val="24"/>
          <w:lang w:eastAsia="ru-RU"/>
        </w:rPr>
      </w:pPr>
    </w:p>
    <w:p>
      <w:pPr>
        <w:shd w:val="clear" w:color="auto" w:fill="FFFFFF"/>
        <w:jc w:val="both"/>
        <w:rPr>
          <w:rFonts w:cs="Times New Roman"/>
          <w:i/>
          <w:color w:val="000000"/>
          <w:szCs w:val="24"/>
          <w:lang w:eastAsia="ru-RU"/>
        </w:rPr>
      </w:pPr>
    </w:p>
    <w:p>
      <w:pPr>
        <w:shd w:val="clear" w:color="auto" w:fill="FFFFFF"/>
        <w:jc w:val="both"/>
        <w:rPr>
          <w:rFonts w:cs="Times New Roman"/>
          <w:i/>
          <w:color w:val="000000"/>
          <w:szCs w:val="24"/>
          <w:lang w:eastAsia="ru-RU"/>
        </w:rPr>
      </w:pPr>
    </w:p>
    <w:p>
      <w:pPr>
        <w:shd w:val="clear" w:color="auto" w:fill="FFFFFF"/>
        <w:jc w:val="both"/>
        <w:rPr>
          <w:rFonts w:cs="Times New Roman"/>
          <w:i/>
          <w:color w:val="000000"/>
          <w:szCs w:val="24"/>
          <w:lang w:eastAsia="ru-RU"/>
        </w:rPr>
      </w:pPr>
    </w:p>
    <w:p>
      <w:pPr>
        <w:shd w:val="clear" w:color="auto" w:fill="FFFFFF"/>
        <w:jc w:val="both"/>
        <w:rPr>
          <w:rFonts w:cs="Times New Roman"/>
          <w:i/>
          <w:sz w:val="16"/>
          <w:szCs w:val="24"/>
          <w:lang w:eastAsia="ru-RU"/>
        </w:rPr>
      </w:pPr>
      <w:r>
        <w:rPr>
          <w:rFonts w:cs="Times New Roman"/>
          <w:i/>
          <w:color w:val="000000"/>
          <w:szCs w:val="24"/>
          <w:lang w:eastAsia="ru-RU"/>
        </w:rPr>
        <w:t>Рис. 4. Собранный комплект поршень-палец-ша</w:t>
      </w:r>
      <w:r>
        <w:rPr>
          <w:rFonts w:cs="Times New Roman"/>
          <w:i/>
          <w:color w:val="000000"/>
          <w:szCs w:val="24"/>
          <w:lang w:eastAsia="ru-RU"/>
        </w:rPr>
        <w:softHyphen/>
      </w:r>
      <w:r>
        <w:rPr>
          <w:rFonts w:cs="Times New Roman"/>
          <w:i/>
          <w:color w:val="000000"/>
          <w:szCs w:val="24"/>
          <w:lang w:eastAsia="ru-RU"/>
        </w:rPr>
        <w:t>тун, установленный на приспособление А.95615 для испытания на выпрессовывание пальца.</w:t>
      </w:r>
    </w:p>
    <w:p>
      <w:pPr>
        <w:jc w:val="center"/>
        <w:rPr>
          <w:rFonts w:cs="Times New Roman"/>
          <w:szCs w:val="24"/>
          <w:lang w:eastAsia="ru-RU"/>
        </w:rPr>
      </w:pPr>
      <w:r>
        <w:rPr>
          <w:rFonts w:cs="Times New Roman"/>
          <w:szCs w:val="24"/>
          <w:lang w:eastAsia="ru-RU"/>
        </w:rPr>
        <w:pict>
          <v:shape id="_x0000_i1097" o:spt="75" type="#_x0000_t75" style="height:139pt;width:117pt;" filled="f" o:preferrelative="t" stroked="f" coordsize="21600,21600">
            <v:path/>
            <v:fill on="f" focussize="0,0"/>
            <v:stroke on="f" joinstyle="miter"/>
            <v:imagedata r:id="rId84" gain="74473f" blacklevel="-1966f" o:title=""/>
            <o:lock v:ext="edit" aspectratio="t"/>
            <w10:wrap type="none"/>
            <w10:anchorlock/>
          </v:shape>
        </w:pict>
      </w:r>
    </w:p>
    <w:p>
      <w:pPr>
        <w:ind w:firstLine="397"/>
        <w:jc w:val="both"/>
        <w:rPr>
          <w:rFonts w:cs="Times New Roman"/>
          <w:szCs w:val="24"/>
          <w:lang w:eastAsia="ru-RU"/>
        </w:rPr>
      </w:pPr>
    </w:p>
    <w:p>
      <w:pPr>
        <w:shd w:val="clear" w:color="auto" w:fill="FFFFFF"/>
        <w:jc w:val="both"/>
        <w:rPr>
          <w:rFonts w:cs="Times New Roman"/>
          <w:bCs/>
          <w:color w:val="000000"/>
          <w:sz w:val="16"/>
          <w:szCs w:val="21"/>
          <w:lang w:eastAsia="ru-RU"/>
        </w:rPr>
      </w:pPr>
      <w:r>
        <w:rPr>
          <w:rFonts w:cs="Times New Roman"/>
          <w:i/>
          <w:iCs/>
          <w:color w:val="000000"/>
          <w:szCs w:val="24"/>
          <w:lang w:eastAsia="ru-RU"/>
        </w:rPr>
        <w:t>Рис. 5. Проверка параллельности осей поршневого пальца и нижней головки шатуна:</w:t>
      </w:r>
      <w:r>
        <w:rPr>
          <w:rFonts w:cs="Times New Roman"/>
          <w:szCs w:val="24"/>
          <w:lang w:eastAsia="ru-RU"/>
        </w:rPr>
        <w:t xml:space="preserve"> </w:t>
      </w:r>
      <w:r>
        <w:rPr>
          <w:rFonts w:cs="Times New Roman"/>
          <w:iCs/>
          <w:color w:val="000000"/>
          <w:sz w:val="16"/>
          <w:szCs w:val="18"/>
          <w:lang w:eastAsia="ru-RU"/>
        </w:rPr>
        <w:t>1 - собранный комплект шатун-палец-поршень; 2 - выдвижные ножи; 3 - упор; 4 - калибр</w:t>
      </w:r>
      <w:r>
        <w:rPr>
          <w:rFonts w:cs="Times New Roman"/>
          <w:bCs/>
          <w:color w:val="000000"/>
          <w:sz w:val="16"/>
          <w:szCs w:val="21"/>
          <w:lang w:eastAsia="ru-RU"/>
        </w:rPr>
        <w:t xml:space="preserve"> </w:t>
      </w:r>
    </w:p>
    <w:p>
      <w:pPr>
        <w:shd w:val="clear" w:color="auto" w:fill="FFFFFF"/>
        <w:ind w:firstLine="397"/>
        <w:jc w:val="both"/>
        <w:rPr>
          <w:rFonts w:cs="Times New Roman"/>
          <w:szCs w:val="24"/>
          <w:lang w:eastAsia="ru-RU"/>
        </w:rPr>
        <w:sectPr>
          <w:type w:val="continuous"/>
          <w:pgSz w:w="11905" w:h="16837"/>
          <w:pgMar w:top="1418" w:right="4820" w:bottom="6350" w:left="851" w:header="851" w:footer="5812" w:gutter="0"/>
          <w:cols w:equalWidth="0" w:num="2">
            <w:col w:w="2763" w:space="708"/>
            <w:col w:w="2763"/>
          </w:cols>
          <w:docGrid w:linePitch="360" w:charSpace="0"/>
        </w:sectPr>
      </w:pP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color w:val="000000"/>
          <w:szCs w:val="21"/>
          <w:lang w:eastAsia="ru-RU"/>
        </w:rPr>
      </w:pPr>
    </w:p>
    <w:p>
      <w:pPr>
        <w:shd w:val="clear" w:color="auto" w:fill="FFFFFF"/>
        <w:ind w:firstLine="397"/>
        <w:jc w:val="both"/>
        <w:rPr>
          <w:rFonts w:cs="Times New Roman"/>
          <w:b/>
          <w:bCs/>
          <w:szCs w:val="24"/>
          <w:lang w:eastAsia="ru-RU"/>
        </w:rPr>
      </w:pPr>
      <w:r>
        <w:rPr>
          <w:rFonts w:cs="Times New Roman"/>
          <w:b/>
          <w:bCs/>
          <w:color w:val="000000"/>
          <w:szCs w:val="21"/>
          <w:lang w:eastAsia="ru-RU"/>
        </w:rPr>
        <w:t>5.11 Проверка параллельности осей нижней головки шатуна и поршневого пальца</w:t>
      </w:r>
    </w:p>
    <w:p>
      <w:pPr>
        <w:shd w:val="clear" w:color="auto" w:fill="FFFFFF"/>
        <w:ind w:firstLine="397"/>
        <w:jc w:val="both"/>
        <w:rPr>
          <w:rFonts w:cs="Times New Roman"/>
          <w:szCs w:val="24"/>
          <w:lang w:eastAsia="ru-RU"/>
        </w:rPr>
      </w:pPr>
      <w:r>
        <w:rPr>
          <w:rFonts w:cs="Times New Roman"/>
          <w:color w:val="000000"/>
          <w:szCs w:val="22"/>
          <w:lang w:eastAsia="ru-RU"/>
        </w:rPr>
        <w:t>Перед установкой собранной шатунно-поршневой группы на двигатель проверьте параллельность осей группы специальным прибором (рис. 5).</w:t>
      </w:r>
    </w:p>
    <w:p>
      <w:pPr>
        <w:shd w:val="clear" w:color="auto" w:fill="FFFFFF"/>
        <w:ind w:firstLine="397"/>
        <w:jc w:val="both"/>
        <w:rPr>
          <w:rFonts w:cs="Times New Roman"/>
          <w:szCs w:val="24"/>
          <w:lang w:eastAsia="ru-RU"/>
        </w:rPr>
      </w:pPr>
      <w:r>
        <w:rPr>
          <w:rFonts w:cs="Times New Roman"/>
          <w:color w:val="000000"/>
          <w:szCs w:val="22"/>
          <w:lang w:eastAsia="ru-RU"/>
        </w:rPr>
        <w:t>Для проверки нижнюю головку шатуна (без вкладышей) центрируйте на выдвижных ножах 2, а на днище поршня установите калибр 4. Набором щупов проверьте зазор между вертикальной плитой приспособления и вертикальной плоскостью калибра на расстоянии 125 мм от угла или верхнего конца калибра (в зависимости от того, чем он касается плиты - углом или верхним концом). Зазор не должен превышать 0,4 мм. Если зазор больше, замените шатун.</w:t>
      </w:r>
    </w:p>
    <w:p>
      <w:pPr>
        <w:shd w:val="clear" w:color="auto" w:fill="FFFFFF"/>
        <w:ind w:firstLine="397"/>
        <w:jc w:val="both"/>
        <w:rPr>
          <w:rFonts w:cs="Times New Roman"/>
          <w:b/>
          <w:iCs/>
          <w:color w:val="000000"/>
          <w:szCs w:val="21"/>
          <w:lang w:eastAsia="ru-RU"/>
        </w:rPr>
      </w:pPr>
    </w:p>
    <w:p>
      <w:pPr>
        <w:ind w:firstLine="425"/>
        <w:jc w:val="both"/>
        <w:rPr>
          <w:rFonts w:cs="Times New Roman"/>
          <w:b/>
          <w:bCs/>
          <w:i/>
          <w:color w:val="000000"/>
          <w:sz w:val="20"/>
          <w:szCs w:val="20"/>
          <w:lang w:eastAsia="ru-RU"/>
        </w:rPr>
      </w:pPr>
      <w:r>
        <w:rPr>
          <w:rFonts w:cs="Times New Roman"/>
          <w:b/>
          <w:bCs/>
          <w:i/>
          <w:color w:val="000000"/>
          <w:sz w:val="20"/>
          <w:szCs w:val="20"/>
          <w:lang w:eastAsia="ru-RU"/>
        </w:rPr>
        <w:t>6. Содержание отчета:</w:t>
      </w:r>
    </w:p>
    <w:p>
      <w:pPr>
        <w:ind w:firstLine="425"/>
        <w:jc w:val="both"/>
        <w:rPr>
          <w:rFonts w:cs="Times New Roman"/>
          <w:iCs/>
          <w:color w:val="000000"/>
          <w:lang w:eastAsia="ru-RU"/>
        </w:rPr>
      </w:pPr>
      <w:r>
        <w:rPr>
          <w:rFonts w:cs="Times New Roman"/>
          <w:iCs/>
          <w:color w:val="000000"/>
          <w:lang w:eastAsia="ru-RU"/>
        </w:rPr>
        <w:t>цель, задачи и порядок выполнения работы;</w:t>
      </w:r>
    </w:p>
    <w:p>
      <w:pPr>
        <w:ind w:firstLine="425"/>
        <w:jc w:val="both"/>
        <w:rPr>
          <w:rFonts w:cs="Times New Roman"/>
          <w:iCs/>
          <w:color w:val="000000"/>
          <w:lang w:eastAsia="ru-RU"/>
        </w:rPr>
      </w:pPr>
      <w:r>
        <w:rPr>
          <w:rFonts w:cs="Times New Roman"/>
          <w:iCs/>
          <w:color w:val="000000"/>
          <w:lang w:eastAsia="ru-RU"/>
        </w:rPr>
        <w:t>измеренные значения параметров, контролируемых при определении технического состояния шатунно-поршневой группы;</w:t>
      </w:r>
    </w:p>
    <w:p>
      <w:pPr>
        <w:ind w:firstLine="425"/>
        <w:jc w:val="both"/>
        <w:rPr>
          <w:rFonts w:cs="Times New Roman"/>
          <w:iCs/>
          <w:color w:val="000000"/>
          <w:lang w:eastAsia="ru-RU"/>
        </w:rPr>
      </w:pPr>
      <w:r>
        <w:rPr>
          <w:rFonts w:cs="Times New Roman"/>
          <w:iCs/>
          <w:color w:val="000000"/>
          <w:lang w:eastAsia="ru-RU"/>
        </w:rPr>
        <w:t>заключение о соответствии измеренных значений параметров требованиям нормативно-технической документации.</w:t>
      </w:r>
    </w:p>
    <w:p>
      <w:pPr>
        <w:ind w:firstLine="425"/>
        <w:jc w:val="center"/>
        <w:rPr>
          <w:rFonts w:cs="Times New Roman"/>
          <w:b/>
          <w:bCs/>
          <w:iCs/>
          <w:color w:val="000000"/>
          <w:lang w:eastAsia="ru-RU"/>
        </w:rPr>
      </w:pPr>
    </w:p>
    <w:p>
      <w:pPr>
        <w:ind w:firstLine="425"/>
        <w:jc w:val="center"/>
        <w:rPr>
          <w:rFonts w:cs="Times New Roman"/>
          <w:b/>
          <w:bCs/>
          <w:iCs/>
          <w:color w:val="000000"/>
          <w:lang w:eastAsia="ru-RU"/>
        </w:rPr>
      </w:pPr>
      <w:r>
        <w:rPr>
          <w:rFonts w:cs="Times New Roman"/>
          <w:b/>
          <w:bCs/>
          <w:iCs/>
          <w:color w:val="000000"/>
          <w:lang w:eastAsia="ru-RU"/>
        </w:rPr>
        <w:t>Список использованных источников</w:t>
      </w:r>
    </w:p>
    <w:p>
      <w:pPr>
        <w:ind w:firstLine="425"/>
        <w:jc w:val="center"/>
        <w:rPr>
          <w:rFonts w:cs="Times New Roman"/>
          <w:b/>
          <w:bCs/>
          <w:iCs/>
          <w:color w:val="000000"/>
          <w:lang w:eastAsia="ru-RU"/>
        </w:rPr>
      </w:pPr>
    </w:p>
    <w:p>
      <w:pPr>
        <w:ind w:firstLine="360"/>
        <w:jc w:val="both"/>
        <w:rPr>
          <w:iCs/>
          <w:color w:val="000000"/>
          <w:szCs w:val="24"/>
          <w:lang w:eastAsia="ru-RU"/>
        </w:rPr>
      </w:pPr>
      <w:r>
        <w:rPr>
          <w:iCs/>
          <w:color w:val="000000"/>
          <w:szCs w:val="24"/>
          <w:lang w:eastAsia="ru-RU"/>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18"/>
          <w:lang w:eastAsia="ru-RU"/>
        </w:rPr>
      </w:pPr>
      <w:r>
        <w:rPr>
          <w:szCs w:val="18"/>
          <w:lang w:eastAsia="ru-RU"/>
        </w:rPr>
        <w:t>2. Косарев С.Н., Леонидович П. Автомобили семейства  . Руководство по техническому обслуживанию и ремонту. – М.: За рулем, 2008.- 248 с.</w:t>
      </w:r>
    </w:p>
    <w:p>
      <w:pPr>
        <w:ind w:firstLine="360"/>
        <w:jc w:val="both"/>
        <w:rPr>
          <w:iCs/>
          <w:color w:val="000000"/>
          <w:szCs w:val="24"/>
          <w:lang w:eastAsia="ru-RU"/>
        </w:rPr>
      </w:pPr>
    </w:p>
    <w:p>
      <w:pPr>
        <w:shd w:val="clear" w:color="auto" w:fill="FFFFFF"/>
        <w:ind w:firstLine="341"/>
        <w:jc w:val="both"/>
        <w:rPr>
          <w:rFonts w:ascii="Times New Roman" w:hAnsi="Times New Roman" w:cs="Times New Roman"/>
          <w:sz w:val="24"/>
          <w:szCs w:val="24"/>
          <w:lang w:eastAsia="ru-RU"/>
        </w:rPr>
      </w:pPr>
    </w:p>
    <w:p>
      <w:pPr>
        <w:shd w:val="clear" w:color="auto" w:fill="FFFFFF"/>
        <w:ind w:firstLine="341"/>
        <w:jc w:val="both"/>
        <w:rPr>
          <w:rFonts w:ascii="Times New Roman" w:hAnsi="Times New Roman" w:cs="Times New Roman"/>
          <w:sz w:val="24"/>
          <w:szCs w:val="24"/>
          <w:lang w:eastAsia="ru-RU"/>
        </w:rPr>
      </w:pPr>
    </w:p>
    <w:p>
      <w:pPr>
        <w:shd w:val="clear" w:color="auto" w:fill="FFFFFF"/>
        <w:ind w:firstLine="341"/>
        <w:jc w:val="both"/>
        <w:rPr>
          <w:rFonts w:ascii="Times New Roman" w:hAnsi="Times New Roman" w:cs="Times New Roman"/>
          <w:sz w:val="24"/>
          <w:szCs w:val="24"/>
          <w:lang w:eastAsia="ru-RU"/>
        </w:rPr>
      </w:pPr>
    </w:p>
    <w:p>
      <w:pPr>
        <w:pStyle w:val="8"/>
        <w:spacing w:line="240" w:lineRule="auto"/>
        <w:ind w:right="0"/>
        <w:jc w:val="center"/>
        <w:rPr>
          <w:lang w:eastAsia="ru-RU"/>
        </w:rPr>
      </w:pPr>
      <w:r>
        <w:rPr>
          <w:szCs w:val="24"/>
          <w:lang w:eastAsia="ru-RU"/>
        </w:rPr>
        <w:br w:type="page"/>
      </w:r>
      <w:r>
        <w:rPr>
          <w:lang w:eastAsia="ru-RU"/>
        </w:rPr>
        <w:t>«ОПРЕДЕЛЕНИЕ ТЕХНИЧЕСКОГО СОСТОЯНИЯ КОЛЕНЧАТОГО ВАЛА ДВИГАТЕЛЯ ВНУТРЕННЕГО СГОРАНИЯ»</w:t>
      </w:r>
    </w:p>
    <w:p>
      <w:pPr>
        <w:jc w:val="center"/>
        <w:rPr>
          <w:szCs w:val="18"/>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1 Цель работы:</w:t>
      </w:r>
      <w:r>
        <w:rPr>
          <w:b/>
          <w:i/>
          <w:color w:val="000000"/>
          <w:szCs w:val="22"/>
          <w:lang w:eastAsia="ru-RU"/>
        </w:rPr>
        <w:t xml:space="preserve"> </w:t>
      </w:r>
      <w:r>
        <w:rPr>
          <w:b/>
          <w:color w:val="000000"/>
          <w:szCs w:val="22"/>
          <w:lang w:eastAsia="ru-RU"/>
        </w:rPr>
        <w:t xml:space="preserve"> </w:t>
      </w:r>
      <w:r>
        <w:rPr>
          <w:bCs/>
          <w:color w:val="000000"/>
          <w:szCs w:val="22"/>
          <w:lang w:eastAsia="ru-RU"/>
        </w:rPr>
        <w:t xml:space="preserve">оценка технического состояния </w:t>
      </w:r>
      <w:r>
        <w:rPr>
          <w:color w:val="000000"/>
          <w:w w:val="117"/>
          <w:szCs w:val="18"/>
          <w:lang w:eastAsia="ru-RU"/>
        </w:rPr>
        <w:t>коленчатого вала</w:t>
      </w:r>
      <w:r>
        <w:rPr>
          <w:bCs/>
          <w:color w:val="000000"/>
          <w:szCs w:val="22"/>
          <w:lang w:eastAsia="ru-RU"/>
        </w:rPr>
        <w:t xml:space="preserve"> двигателя ВАЗ 2107.</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2 Задачи работы:</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изучить конструкцию ДВС ВАЗ 2107;</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разборку двигателя;</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 xml:space="preserve">дать оценку технического состояния </w:t>
      </w:r>
      <w:r>
        <w:rPr>
          <w:color w:val="000000"/>
          <w:w w:val="117"/>
          <w:szCs w:val="18"/>
          <w:lang w:eastAsia="ru-RU"/>
        </w:rPr>
        <w:t>коленчатого вала</w:t>
      </w:r>
      <w:r>
        <w:rPr>
          <w:color w:val="000000"/>
          <w:szCs w:val="22"/>
          <w:lang w:eastAsia="ru-RU"/>
        </w:rPr>
        <w:t xml:space="preserve"> ДВС;</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сборку двигателя.</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3 Оснащение рабочего места:</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двигатель автомобиля ВАЗ 2107; стенд для разборки двигателя; набор слесарного инструмента; набор измерительного инструмента; специальные приспособления.</w:t>
      </w:r>
    </w:p>
    <w:p>
      <w:pPr>
        <w:widowControl w:val="0"/>
        <w:shd w:val="clear" w:color="auto" w:fill="FFFFFF"/>
        <w:autoSpaceDE w:val="0"/>
        <w:autoSpaceDN w:val="0"/>
        <w:adjustRightInd w:val="0"/>
        <w:spacing w:line="245" w:lineRule="exact"/>
        <w:ind w:firstLine="360"/>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4 Время выполнения работы</w:t>
      </w:r>
      <w:r>
        <w:rPr>
          <w:b/>
          <w:iCs/>
          <w:color w:val="000000"/>
          <w:szCs w:val="22"/>
          <w:lang w:eastAsia="ru-RU"/>
        </w:rPr>
        <w:t xml:space="preserve"> </w:t>
      </w:r>
      <w:r>
        <w:rPr>
          <w:bCs/>
          <w:color w:val="000000"/>
          <w:szCs w:val="22"/>
          <w:lang w:eastAsia="ru-RU"/>
        </w:rPr>
        <w:t>– 2 акад. часа.</w:t>
      </w:r>
    </w:p>
    <w:p>
      <w:pPr>
        <w:widowControl w:val="0"/>
        <w:shd w:val="clear" w:color="auto" w:fill="FFFFFF"/>
        <w:autoSpaceDE w:val="0"/>
        <w:autoSpaceDN w:val="0"/>
        <w:adjustRightInd w:val="0"/>
        <w:spacing w:line="245" w:lineRule="exact"/>
        <w:ind w:firstLine="360"/>
        <w:jc w:val="both"/>
        <w:rPr>
          <w:bCs/>
          <w:color w:val="000000"/>
          <w:szCs w:val="22"/>
          <w:lang w:eastAsia="ru-RU"/>
        </w:rPr>
      </w:pPr>
    </w:p>
    <w:p>
      <w:pPr>
        <w:widowControl w:val="0"/>
        <w:shd w:val="clear" w:color="auto" w:fill="FFFFFF"/>
        <w:autoSpaceDE w:val="0"/>
        <w:autoSpaceDN w:val="0"/>
        <w:adjustRightInd w:val="0"/>
        <w:spacing w:line="245" w:lineRule="exact"/>
        <w:ind w:firstLine="360"/>
        <w:jc w:val="both"/>
        <w:rPr>
          <w:b/>
          <w:color w:val="000000"/>
          <w:szCs w:val="22"/>
          <w:u w:val="single"/>
          <w:lang w:eastAsia="ru-RU"/>
        </w:rPr>
      </w:pPr>
      <w:r>
        <w:rPr>
          <w:b/>
          <w:color w:val="000000"/>
          <w:szCs w:val="22"/>
          <w:u w:val="single"/>
          <w:lang w:eastAsia="ru-RU"/>
        </w:rPr>
        <w:t>Все работы по разборке, сборке и определению технического состояния двигателя внутреннего сгорания   выполняются в строгом соответствии с Руководством по ремонту /2/.</w:t>
      </w:r>
    </w:p>
    <w:p>
      <w:pPr>
        <w:jc w:val="center"/>
        <w:rPr>
          <w:rFonts w:ascii="Arial" w:hAnsi="Arial" w:cs="Arial"/>
          <w:sz w:val="20"/>
          <w:szCs w:val="20"/>
          <w:lang w:eastAsia="ru-RU"/>
        </w:rPr>
      </w:pPr>
    </w:p>
    <w:p>
      <w:pPr>
        <w:widowControl w:val="0"/>
        <w:shd w:val="clear" w:color="auto" w:fill="FFFFFF"/>
        <w:autoSpaceDE w:val="0"/>
        <w:autoSpaceDN w:val="0"/>
        <w:adjustRightInd w:val="0"/>
        <w:ind w:firstLine="360"/>
        <w:jc w:val="both"/>
        <w:rPr>
          <w:b/>
          <w:i/>
          <w:color w:val="000000"/>
          <w:sz w:val="20"/>
          <w:szCs w:val="20"/>
          <w:lang w:eastAsia="ru-RU"/>
        </w:rPr>
      </w:pPr>
      <w:r>
        <w:rPr>
          <w:b/>
          <w:i/>
          <w:color w:val="000000"/>
          <w:sz w:val="20"/>
          <w:szCs w:val="20"/>
          <w:lang w:eastAsia="ru-RU"/>
        </w:rPr>
        <w:t>5 Содержание и порядок выполнения работы по о</w:t>
      </w:r>
      <w:r>
        <w:rPr>
          <w:rFonts w:cs="Times New Roman"/>
          <w:b/>
          <w:i/>
          <w:color w:val="000000"/>
          <w:sz w:val="20"/>
          <w:szCs w:val="20"/>
          <w:lang w:eastAsia="ru-RU"/>
        </w:rPr>
        <w:t>пределению технического состояния коленчатого вала:</w:t>
      </w:r>
    </w:p>
    <w:p>
      <w:pPr>
        <w:shd w:val="clear" w:color="auto" w:fill="FFFFFF"/>
        <w:ind w:firstLine="397"/>
        <w:jc w:val="both"/>
        <w:rPr>
          <w:rFonts w:cs="Times New Roman"/>
          <w:b/>
          <w:iCs/>
          <w:color w:val="000000"/>
          <w:szCs w:val="21"/>
          <w:lang w:eastAsia="ru-RU"/>
        </w:rPr>
      </w:pPr>
    </w:p>
    <w:p>
      <w:pPr>
        <w:shd w:val="clear" w:color="auto" w:fill="FFFFFF"/>
        <w:ind w:firstLine="397"/>
        <w:jc w:val="both"/>
        <w:rPr>
          <w:rFonts w:cs="Times New Roman"/>
          <w:b/>
          <w:bCs/>
          <w:color w:val="000000"/>
          <w:szCs w:val="21"/>
          <w:lang w:eastAsia="ru-RU"/>
        </w:rPr>
      </w:pPr>
      <w:r>
        <w:rPr>
          <w:rFonts w:cs="Times New Roman"/>
          <w:b/>
          <w:bCs/>
          <w:color w:val="000000"/>
          <w:szCs w:val="21"/>
          <w:lang w:eastAsia="ru-RU"/>
        </w:rPr>
        <w:t>5.1 Коленчатый вал и маховик</w:t>
      </w:r>
    </w:p>
    <w:p>
      <w:pPr>
        <w:shd w:val="clear" w:color="auto" w:fill="FFFFFF"/>
        <w:ind w:firstLine="397"/>
        <w:jc w:val="both"/>
        <w:rPr>
          <w:rFonts w:cs="Times New Roman"/>
          <w:color w:val="000000"/>
          <w:szCs w:val="22"/>
          <w:lang w:eastAsia="ru-RU"/>
        </w:rPr>
      </w:pPr>
      <w:r>
        <w:rPr>
          <w:rFonts w:cs="Times New Roman"/>
          <w:color w:val="000000"/>
          <w:szCs w:val="22"/>
          <w:lang w:eastAsia="ru-RU"/>
        </w:rPr>
        <w:t>Основные размеры коленчатого вала приведены на рис. 1.</w:t>
      </w:r>
    </w:p>
    <w:p>
      <w:pPr>
        <w:shd w:val="clear" w:color="auto" w:fill="FFFFFF"/>
        <w:ind w:firstLine="397"/>
        <w:jc w:val="both"/>
        <w:rPr>
          <w:rFonts w:cs="Times New Roman"/>
          <w:color w:val="000000"/>
          <w:szCs w:val="22"/>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5.2 Очистка каналов системы смазки</w:t>
      </w:r>
    </w:p>
    <w:p>
      <w:pPr>
        <w:shd w:val="clear" w:color="auto" w:fill="FFFFFF"/>
        <w:ind w:firstLine="397"/>
        <w:jc w:val="both"/>
        <w:rPr>
          <w:rFonts w:cs="Times New Roman"/>
          <w:szCs w:val="24"/>
          <w:lang w:eastAsia="ru-RU"/>
        </w:rPr>
      </w:pPr>
      <w:r>
        <w:rPr>
          <w:rFonts w:cs="Times New Roman"/>
          <w:iCs/>
          <w:color w:val="000000"/>
          <w:lang w:eastAsia="ru-RU"/>
        </w:rPr>
        <w:t xml:space="preserve">Для очистки удалите заглушки каналов. Затем прогоните гнезда заглушек зенкером А.94016/10, надетым на шпиндель </w:t>
      </w:r>
      <w:r>
        <w:rPr>
          <w:rFonts w:cs="Times New Roman"/>
          <w:iCs/>
          <w:color w:val="000000"/>
          <w:lang w:val="en-US" w:eastAsia="ru-RU"/>
        </w:rPr>
        <w:t>A</w:t>
      </w:r>
      <w:r>
        <w:rPr>
          <w:rFonts w:cs="Times New Roman"/>
          <w:iCs/>
          <w:color w:val="000000"/>
          <w:lang w:eastAsia="ru-RU"/>
        </w:rPr>
        <w:t>.94016, тщательно промойте каналы бензином и продуйте сжатым воздухом.</w:t>
      </w:r>
    </w:p>
    <w:p>
      <w:pPr>
        <w:shd w:val="clear" w:color="auto" w:fill="FFFFFF"/>
        <w:ind w:firstLine="397"/>
        <w:jc w:val="both"/>
        <w:rPr>
          <w:rFonts w:cs="Times New Roman"/>
          <w:szCs w:val="24"/>
          <w:lang w:eastAsia="ru-RU"/>
        </w:rPr>
      </w:pPr>
      <w:r>
        <w:rPr>
          <w:rFonts w:cs="Times New Roman"/>
          <w:iCs/>
          <w:color w:val="000000"/>
          <w:lang w:eastAsia="ru-RU"/>
        </w:rPr>
        <w:t>Нанесите герметик УГ-6 на поверхности гнезд заглушек.</w:t>
      </w:r>
    </w:p>
    <w:p>
      <w:pPr>
        <w:shd w:val="clear" w:color="auto" w:fill="FFFFFF"/>
        <w:ind w:firstLine="397"/>
        <w:jc w:val="both"/>
        <w:rPr>
          <w:rFonts w:cs="Times New Roman"/>
          <w:szCs w:val="24"/>
          <w:lang w:eastAsia="ru-RU"/>
        </w:rPr>
      </w:pPr>
      <w:r>
        <w:rPr>
          <w:rFonts w:cs="Times New Roman"/>
          <w:iCs/>
          <w:color w:val="000000"/>
          <w:lang w:eastAsia="ru-RU"/>
        </w:rPr>
        <w:t>Оправкой А.86010 запрессуйте новые заглушки и для большей надежности зачеканьте каждую заглушку в 3-х точках кернером.</w:t>
      </w:r>
    </w:p>
    <w:p>
      <w:pPr>
        <w:shd w:val="clear" w:color="auto" w:fill="FFFFFF"/>
        <w:ind w:firstLine="397"/>
        <w:jc w:val="both"/>
        <w:rPr>
          <w:rFonts w:cs="Times New Roman"/>
          <w:color w:val="000000"/>
          <w:szCs w:val="22"/>
          <w:lang w:eastAsia="ru-RU"/>
        </w:rPr>
      </w:pPr>
    </w:p>
    <w:p>
      <w:pPr>
        <w:shd w:val="clear" w:color="auto" w:fill="FFFFFF"/>
        <w:ind w:firstLine="397"/>
        <w:jc w:val="both"/>
        <w:rPr>
          <w:rFonts w:cs="Times New Roman"/>
          <w:color w:val="000000"/>
          <w:szCs w:val="22"/>
          <w:lang w:eastAsia="ru-RU"/>
        </w:rPr>
      </w:pPr>
    </w:p>
    <w:p>
      <w:pPr>
        <w:jc w:val="center"/>
        <w:rPr>
          <w:rFonts w:cs="Times New Roman"/>
          <w:iCs/>
          <w:szCs w:val="24"/>
          <w:lang w:eastAsia="ru-RU"/>
        </w:rPr>
      </w:pPr>
      <w:r>
        <w:rPr>
          <w:rFonts w:cs="Times New Roman"/>
          <w:iCs/>
          <w:szCs w:val="24"/>
          <w:lang w:eastAsia="ru-RU"/>
        </w:rPr>
        <w:pict>
          <v:shape id="_x0000_i1098" o:spt="75" type="#_x0000_t75" style="height:180.5pt;width:298pt;" filled="f" o:preferrelative="t" stroked="f" coordsize="21600,21600">
            <v:path/>
            <v:fill on="f" focussize="0,0"/>
            <v:stroke on="f" joinstyle="miter"/>
            <v:imagedata r:id="rId85" o:title=""/>
            <o:lock v:ext="edit" aspectratio="t"/>
            <w10:wrap type="none"/>
            <w10:anchorlock/>
          </v:shape>
        </w:pict>
      </w:r>
    </w:p>
    <w:p>
      <w:pPr>
        <w:jc w:val="center"/>
        <w:rPr>
          <w:rFonts w:cs="Times New Roman"/>
          <w:iCs/>
          <w:szCs w:val="24"/>
          <w:lang w:eastAsia="ru-RU"/>
        </w:rPr>
      </w:pPr>
    </w:p>
    <w:p>
      <w:pPr>
        <w:shd w:val="clear" w:color="auto" w:fill="FFFFFF"/>
        <w:jc w:val="center"/>
        <w:rPr>
          <w:rFonts w:cs="Times New Roman"/>
          <w:i/>
          <w:color w:val="000000"/>
          <w:szCs w:val="21"/>
          <w:lang w:eastAsia="ru-RU"/>
        </w:rPr>
      </w:pPr>
      <w:r>
        <w:rPr>
          <w:rFonts w:cs="Times New Roman"/>
          <w:i/>
          <w:color w:val="000000"/>
          <w:szCs w:val="21"/>
          <w:lang w:eastAsia="ru-RU"/>
        </w:rPr>
        <w:t>Рис. 1. Основные размеры шатунных и коренных шеек</w:t>
      </w:r>
    </w:p>
    <w:p>
      <w:pPr>
        <w:shd w:val="clear" w:color="auto" w:fill="FFFFFF"/>
        <w:jc w:val="center"/>
        <w:rPr>
          <w:rFonts w:cs="Times New Roman"/>
          <w:i/>
          <w:color w:val="000000"/>
          <w:szCs w:val="21"/>
          <w:lang w:eastAsia="ru-RU"/>
        </w:rPr>
      </w:pPr>
      <w:r>
        <w:rPr>
          <w:rFonts w:cs="Times New Roman"/>
          <w:i/>
          <w:color w:val="000000"/>
          <w:szCs w:val="21"/>
          <w:lang w:eastAsia="ru-RU"/>
        </w:rPr>
        <w:t>коленчатого вала и их галтелей</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5.3 Коренные и шатунные шейки</w:t>
      </w:r>
    </w:p>
    <w:p>
      <w:pPr>
        <w:shd w:val="clear" w:color="auto" w:fill="FFFFFF"/>
        <w:ind w:firstLine="397"/>
        <w:jc w:val="both"/>
        <w:rPr>
          <w:rFonts w:cs="Times New Roman"/>
          <w:szCs w:val="24"/>
          <w:lang w:eastAsia="ru-RU"/>
        </w:rPr>
      </w:pPr>
      <w:r>
        <w:rPr>
          <w:rFonts w:cs="Times New Roman"/>
          <w:iCs/>
          <w:color w:val="000000"/>
          <w:lang w:eastAsia="ru-RU"/>
        </w:rPr>
        <w:t>Проверка.</w:t>
      </w:r>
      <w:r>
        <w:rPr>
          <w:rFonts w:cs="Times New Roman"/>
          <w:bCs/>
          <w:iCs/>
          <w:color w:val="000000"/>
          <w:lang w:eastAsia="ru-RU"/>
        </w:rPr>
        <w:t xml:space="preserve"> </w:t>
      </w:r>
      <w:r>
        <w:rPr>
          <w:rFonts w:cs="Times New Roman"/>
          <w:iCs/>
          <w:color w:val="000000"/>
          <w:lang w:eastAsia="ru-RU"/>
        </w:rPr>
        <w:t>Установите коленчатый вал крайними коренными шейками на две призмы (рис. 2) и проверьте индикатором:</w:t>
      </w:r>
    </w:p>
    <w:p>
      <w:pPr>
        <w:shd w:val="clear" w:color="auto" w:fill="FFFFFF"/>
        <w:ind w:firstLine="397"/>
        <w:jc w:val="both"/>
        <w:rPr>
          <w:rFonts w:cs="Times New Roman"/>
          <w:szCs w:val="24"/>
          <w:lang w:eastAsia="ru-RU"/>
        </w:rPr>
      </w:pPr>
      <w:r>
        <w:rPr>
          <w:rFonts w:cs="Times New Roman"/>
          <w:iCs/>
          <w:color w:val="000000"/>
          <w:lang w:eastAsia="ru-RU"/>
        </w:rPr>
        <w:t>биение коренных шеек (максимально допустимое 0,03 мм);</w:t>
      </w:r>
    </w:p>
    <w:p>
      <w:pPr>
        <w:shd w:val="clear" w:color="auto" w:fill="FFFFFF"/>
        <w:ind w:firstLine="397"/>
        <w:jc w:val="both"/>
        <w:rPr>
          <w:rFonts w:cs="Times New Roman"/>
          <w:iCs/>
          <w:color w:val="000000"/>
          <w:lang w:eastAsia="ru-RU"/>
        </w:rPr>
      </w:pPr>
      <w:r>
        <w:rPr>
          <w:rFonts w:cs="Times New Roman"/>
          <w:iCs/>
          <w:color w:val="000000"/>
          <w:lang w:eastAsia="ru-RU"/>
        </w:rPr>
        <w:t>биение посадочных поверхностей под звездочку и подшипник ведущего вала коробки передач (максимально допустимое 0,04 мм);</w:t>
      </w:r>
    </w:p>
    <w:p>
      <w:pPr>
        <w:shd w:val="clear" w:color="auto" w:fill="FFFFFF"/>
        <w:ind w:firstLine="397"/>
        <w:jc w:val="both"/>
        <w:rPr>
          <w:rFonts w:cs="Times New Roman"/>
          <w:iCs/>
          <w:color w:val="000000"/>
          <w:lang w:eastAsia="ru-RU"/>
        </w:rPr>
      </w:pPr>
      <w:r>
        <w:rPr>
          <w:rFonts w:cs="Times New Roman"/>
          <w:iCs/>
          <w:color w:val="000000"/>
          <w:lang w:eastAsia="ru-RU"/>
        </w:rPr>
        <w:t>смещение осей шатунных шеек от плоскости, проходящей через оси шатунных и коренных шеек (максимально допустимое ±0,35 мм);</w:t>
      </w:r>
    </w:p>
    <w:p>
      <w:pPr>
        <w:shd w:val="clear" w:color="auto" w:fill="FFFFFF"/>
        <w:ind w:firstLine="397"/>
        <w:jc w:val="both"/>
        <w:rPr>
          <w:rFonts w:cs="Times New Roman"/>
          <w:iCs/>
          <w:color w:val="000000"/>
          <w:lang w:eastAsia="ru-RU"/>
        </w:rPr>
      </w:pPr>
      <w:r>
        <w:rPr>
          <w:rFonts w:cs="Times New Roman"/>
          <w:iCs/>
          <w:color w:val="000000"/>
          <w:lang w:eastAsia="ru-RU"/>
        </w:rPr>
        <w:t>неперпендикулярность по отношению к оси коленчатого вала торцевой поверхности фланца.</w:t>
      </w:r>
    </w:p>
    <w:p>
      <w:pPr>
        <w:shd w:val="clear" w:color="auto" w:fill="FFFFFF"/>
        <w:ind w:firstLine="397"/>
        <w:jc w:val="both"/>
        <w:rPr>
          <w:rFonts w:cs="Times New Roman"/>
          <w:iCs/>
          <w:color w:val="000000"/>
          <w:lang w:eastAsia="ru-RU"/>
        </w:rPr>
      </w:pPr>
      <w:r>
        <w:rPr>
          <w:rFonts w:cs="Times New Roman"/>
          <w:iCs/>
          <w:color w:val="000000"/>
          <w:lang w:eastAsia="ru-RU"/>
        </w:rPr>
        <w:t>При проворачивании вала индикатор, установленный сбоку на расстоянии 34 мм (рис. 2) от оси вала, не должен показывать биения более 0,025 мм.</w:t>
      </w:r>
    </w:p>
    <w:p>
      <w:pPr>
        <w:shd w:val="clear" w:color="auto" w:fill="FFFFFF"/>
        <w:ind w:firstLine="397"/>
        <w:jc w:val="both"/>
        <w:rPr>
          <w:rFonts w:cs="Times New Roman"/>
          <w:szCs w:val="24"/>
          <w:lang w:eastAsia="ru-RU"/>
        </w:rPr>
      </w:pPr>
      <w:r>
        <w:rPr>
          <w:rFonts w:cs="Times New Roman"/>
          <w:iCs/>
          <w:color w:val="000000"/>
          <w:lang w:eastAsia="ru-RU"/>
        </w:rPr>
        <w:t>На коренных, шатунных шейках и на щеках коленчатого вала трещины не допускаются. Если они обнаружены, замените вал.</w:t>
      </w:r>
    </w:p>
    <w:p>
      <w:pPr>
        <w:shd w:val="clear" w:color="auto" w:fill="FFFFFF"/>
        <w:ind w:firstLine="397"/>
        <w:jc w:val="both"/>
        <w:rPr>
          <w:rFonts w:cs="Times New Roman"/>
          <w:szCs w:val="24"/>
          <w:lang w:eastAsia="ru-RU"/>
        </w:rPr>
      </w:pPr>
      <w:r>
        <w:rPr>
          <w:rFonts w:cs="Times New Roman"/>
          <w:iCs/>
          <w:color w:val="000000"/>
          <w:lang w:eastAsia="ru-RU"/>
        </w:rPr>
        <w:t>На поверхностях коленчатого вала, сопрягаемых с рабочими кромками сальников, не допускаются царапины, забоины и риски.</w:t>
      </w:r>
    </w:p>
    <w:p>
      <w:pPr>
        <w:shd w:val="clear" w:color="auto" w:fill="FFFFFF"/>
        <w:ind w:firstLine="397"/>
        <w:jc w:val="both"/>
        <w:rPr>
          <w:rFonts w:cs="Times New Roman"/>
          <w:szCs w:val="24"/>
          <w:lang w:eastAsia="ru-RU"/>
        </w:rPr>
      </w:pPr>
      <w:r>
        <w:rPr>
          <w:rFonts w:cs="Times New Roman"/>
          <w:iCs/>
          <w:color w:val="000000"/>
          <w:lang w:eastAsia="ru-RU"/>
        </w:rPr>
        <w:t xml:space="preserve">Измерьте диаметры коренных и шатунных шеек. Шейки следует шлифовать если их износ больше 0,03 мм или овальность шеек более 0,03 </w:t>
      </w:r>
      <w:r>
        <w:rPr>
          <w:rFonts w:cs="Times New Roman"/>
          <w:iCs/>
          <w:smallCaps/>
          <w:color w:val="000000"/>
          <w:lang w:val="en-US" w:eastAsia="ru-RU"/>
        </w:rPr>
        <w:t>mm</w:t>
      </w:r>
      <w:r>
        <w:rPr>
          <w:rFonts w:cs="Times New Roman"/>
          <w:iCs/>
          <w:smallCaps/>
          <w:color w:val="000000"/>
          <w:lang w:eastAsia="ru-RU"/>
        </w:rPr>
        <w:t xml:space="preserve">, </w:t>
      </w:r>
      <w:r>
        <w:rPr>
          <w:rFonts w:cs="Times New Roman"/>
          <w:iCs/>
          <w:color w:val="000000"/>
          <w:lang w:val="en-US" w:eastAsia="ru-RU"/>
        </w:rPr>
        <w:t>a</w:t>
      </w:r>
      <w:r>
        <w:rPr>
          <w:rFonts w:cs="Times New Roman"/>
          <w:iCs/>
          <w:color w:val="000000"/>
          <w:lang w:eastAsia="ru-RU"/>
        </w:rPr>
        <w:t xml:space="preserve"> также если на шейках есть задиры и риски.</w:t>
      </w:r>
    </w:p>
    <w:p>
      <w:pPr>
        <w:shd w:val="clear" w:color="auto" w:fill="FFFFFF"/>
        <w:ind w:firstLine="397"/>
        <w:jc w:val="both"/>
        <w:rPr>
          <w:rFonts w:cs="Times New Roman"/>
          <w:iCs/>
          <w:color w:val="000000"/>
          <w:lang w:eastAsia="ru-RU"/>
        </w:rPr>
      </w:pPr>
    </w:p>
    <w:p>
      <w:pPr>
        <w:jc w:val="center"/>
        <w:rPr>
          <w:rFonts w:cs="Times New Roman"/>
          <w:iCs/>
          <w:szCs w:val="24"/>
          <w:lang w:eastAsia="ru-RU"/>
        </w:rPr>
      </w:pPr>
      <w:r>
        <w:rPr>
          <w:rFonts w:cs="Times New Roman"/>
          <w:iCs/>
          <w:szCs w:val="24"/>
          <w:lang w:eastAsia="ru-RU"/>
        </w:rPr>
        <w:pict>
          <v:shape id="_x0000_i1099" o:spt="75" type="#_x0000_t75" style="height:98pt;width:311.5pt;" filled="f" o:preferrelative="t" stroked="f" coordsize="21600,21600">
            <v:path/>
            <v:fill on="f" focussize="0,0"/>
            <v:stroke on="f" joinstyle="miter"/>
            <v:imagedata r:id="rId86" gain="409600f" blacklevel="-23592f" o:title=""/>
            <o:lock v:ext="edit" aspectratio="t"/>
            <w10:wrap type="none"/>
            <w10:anchorlock/>
          </v:shape>
        </w:pict>
      </w:r>
    </w:p>
    <w:p>
      <w:pPr>
        <w:shd w:val="clear" w:color="auto" w:fill="FFFFFF"/>
        <w:ind w:firstLine="397"/>
        <w:jc w:val="both"/>
        <w:rPr>
          <w:rFonts w:cs="Times New Roman"/>
          <w:szCs w:val="24"/>
          <w:lang w:eastAsia="ru-RU"/>
        </w:rPr>
      </w:pPr>
    </w:p>
    <w:p>
      <w:pPr>
        <w:keepNext/>
        <w:numPr>
          <w:ilvl w:val="0"/>
          <w:numId w:val="1"/>
        </w:numPr>
        <w:shd w:val="clear" w:color="auto" w:fill="FFFFFF"/>
        <w:tabs>
          <w:tab w:val="clear" w:pos="432"/>
        </w:tabs>
        <w:ind w:left="0" w:firstLine="0"/>
        <w:jc w:val="center"/>
        <w:outlineLvl w:val="4"/>
        <w:rPr>
          <w:rFonts w:cs="Times New Roman"/>
          <w:i/>
          <w:color w:val="000000"/>
          <w:szCs w:val="21"/>
          <w:lang w:eastAsia="ru-RU"/>
        </w:rPr>
      </w:pPr>
      <w:r>
        <w:rPr>
          <w:rFonts w:cs="Times New Roman"/>
          <w:i/>
          <w:color w:val="000000"/>
          <w:szCs w:val="21"/>
          <w:lang w:eastAsia="ru-RU"/>
        </w:rPr>
        <w:t>Рис. 2. Допустимые биения основных поверхностей коленчатого вала</w:t>
      </w:r>
    </w:p>
    <w:p>
      <w:pPr>
        <w:shd w:val="clear" w:color="auto" w:fill="FFFFFF"/>
        <w:ind w:firstLine="397"/>
        <w:jc w:val="both"/>
        <w:rPr>
          <w:rFonts w:cs="Times New Roman"/>
          <w:color w:val="000000"/>
          <w:szCs w:val="21"/>
          <w:lang w:eastAsia="ru-RU"/>
        </w:rPr>
      </w:pPr>
    </w:p>
    <w:p>
      <w:pPr>
        <w:shd w:val="clear" w:color="auto" w:fill="FFFFFF"/>
        <w:ind w:firstLine="397"/>
        <w:jc w:val="both"/>
        <w:rPr>
          <w:rFonts w:cs="Times New Roman"/>
          <w:szCs w:val="24"/>
          <w:lang w:eastAsia="ru-RU"/>
        </w:rPr>
      </w:pPr>
      <w:r>
        <w:rPr>
          <w:rFonts w:cs="Times New Roman"/>
          <w:iCs/>
          <w:color w:val="000000"/>
          <w:lang w:eastAsia="ru-RU"/>
        </w:rPr>
        <w:t>Шлифование шеек.</w:t>
      </w:r>
      <w:r>
        <w:rPr>
          <w:rFonts w:cs="Times New Roman"/>
          <w:bCs/>
          <w:iCs/>
          <w:color w:val="000000"/>
          <w:lang w:eastAsia="ru-RU"/>
        </w:rPr>
        <w:t xml:space="preserve"> </w:t>
      </w:r>
      <w:r>
        <w:rPr>
          <w:rFonts w:cs="Times New Roman"/>
          <w:iCs/>
          <w:color w:val="000000"/>
          <w:lang w:eastAsia="ru-RU"/>
        </w:rPr>
        <w:t>Коренные и шатунные шейки шлифуйте уменьшая на 0,25 мм так, чтобы получить в зависимости от степени износа, диаметры соответствующие значениям, приведенным в табл. 1, 2 и радиусы галтелей шеек, как указано на рис. 1.</w:t>
      </w:r>
    </w:p>
    <w:p>
      <w:pPr>
        <w:shd w:val="clear" w:color="auto" w:fill="FFFFFF"/>
        <w:jc w:val="right"/>
        <w:rPr>
          <w:rFonts w:cs="Times New Roman"/>
          <w:iCs/>
          <w:color w:val="000000"/>
          <w:szCs w:val="24"/>
          <w:lang w:eastAsia="ru-RU"/>
        </w:rPr>
      </w:pPr>
      <w:r>
        <w:rPr>
          <w:rFonts w:cs="Times New Roman"/>
          <w:iCs/>
          <w:color w:val="000000"/>
          <w:szCs w:val="24"/>
          <w:lang w:eastAsia="ru-RU"/>
        </w:rPr>
        <w:t>Таблица 1</w:t>
      </w:r>
    </w:p>
    <w:p>
      <w:pPr>
        <w:shd w:val="clear" w:color="auto" w:fill="FFFFFF"/>
        <w:jc w:val="center"/>
        <w:rPr>
          <w:rFonts w:cs="Times New Roman"/>
          <w:szCs w:val="24"/>
          <w:lang w:eastAsia="ru-RU"/>
        </w:rPr>
      </w:pPr>
      <w:r>
        <w:rPr>
          <w:rFonts w:cs="Times New Roman"/>
          <w:bCs/>
          <w:iCs/>
          <w:color w:val="000000"/>
          <w:szCs w:val="24"/>
          <w:lang w:eastAsia="ru-RU"/>
        </w:rPr>
        <w:t>Диаметры шатунных шеек, мм</w:t>
      </w:r>
    </w:p>
    <w:tbl>
      <w:tblPr>
        <w:tblStyle w:val="14"/>
        <w:tblW w:w="5014" w:type="dxa"/>
        <w:jc w:val="center"/>
        <w:tblInd w:w="3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4"/>
        <w:gridCol w:w="854"/>
        <w:gridCol w:w="854"/>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restart"/>
            <w:vAlign w:val="center"/>
          </w:tcPr>
          <w:p>
            <w:pPr>
              <w:jc w:val="center"/>
              <w:rPr>
                <w:rFonts w:cs="Times New Roman"/>
                <w:szCs w:val="24"/>
                <w:lang w:eastAsia="ru-RU"/>
              </w:rPr>
            </w:pPr>
            <w:r>
              <w:rPr>
                <w:rFonts w:cs="Times New Roman"/>
                <w:szCs w:val="24"/>
                <w:lang w:eastAsia="ru-RU"/>
              </w:rPr>
              <w:t>Номинальный</w:t>
            </w:r>
          </w:p>
        </w:tc>
        <w:tc>
          <w:tcPr>
            <w:tcW w:w="3455" w:type="dxa"/>
            <w:gridSpan w:val="4"/>
            <w:vAlign w:val="center"/>
          </w:tcPr>
          <w:p>
            <w:pPr>
              <w:jc w:val="center"/>
              <w:rPr>
                <w:rFonts w:cs="Times New Roman"/>
                <w:szCs w:val="24"/>
                <w:lang w:eastAsia="ru-RU"/>
              </w:rPr>
            </w:pPr>
            <w:r>
              <w:rPr>
                <w:rFonts w:cs="Times New Roman"/>
                <w:szCs w:val="24"/>
                <w:lang w:eastAsia="ru-RU"/>
              </w:rPr>
              <w:t>Уменьшенные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continue"/>
            <w:vAlign w:val="center"/>
          </w:tcPr>
          <w:p>
            <w:pPr>
              <w:ind w:firstLine="397"/>
              <w:jc w:val="center"/>
              <w:rPr>
                <w:rFonts w:cs="Times New Roman"/>
                <w:szCs w:val="24"/>
                <w:lang w:eastAsia="ru-RU"/>
              </w:rPr>
            </w:pPr>
          </w:p>
        </w:tc>
        <w:tc>
          <w:tcPr>
            <w:tcW w:w="854" w:type="dxa"/>
            <w:vAlign w:val="center"/>
          </w:tcPr>
          <w:p>
            <w:pPr>
              <w:ind w:firstLine="12"/>
              <w:jc w:val="center"/>
              <w:rPr>
                <w:rFonts w:cs="Times New Roman"/>
                <w:szCs w:val="24"/>
                <w:lang w:eastAsia="ru-RU"/>
              </w:rPr>
            </w:pPr>
            <w:r>
              <w:rPr>
                <w:rFonts w:cs="Times New Roman"/>
                <w:szCs w:val="24"/>
                <w:lang w:eastAsia="ru-RU"/>
              </w:rPr>
              <w:t>0,25</w:t>
            </w:r>
          </w:p>
        </w:tc>
        <w:tc>
          <w:tcPr>
            <w:tcW w:w="854" w:type="dxa"/>
            <w:vAlign w:val="center"/>
          </w:tcPr>
          <w:p>
            <w:pPr>
              <w:jc w:val="center"/>
              <w:rPr>
                <w:rFonts w:cs="Times New Roman"/>
                <w:szCs w:val="24"/>
                <w:lang w:eastAsia="ru-RU"/>
              </w:rPr>
            </w:pPr>
            <w:r>
              <w:rPr>
                <w:rFonts w:cs="Times New Roman"/>
                <w:szCs w:val="24"/>
                <w:lang w:eastAsia="ru-RU"/>
              </w:rPr>
              <w:t>0,50</w:t>
            </w:r>
          </w:p>
        </w:tc>
        <w:tc>
          <w:tcPr>
            <w:tcW w:w="854" w:type="dxa"/>
            <w:vAlign w:val="center"/>
          </w:tcPr>
          <w:p>
            <w:pPr>
              <w:jc w:val="center"/>
              <w:rPr>
                <w:rFonts w:cs="Times New Roman"/>
                <w:szCs w:val="24"/>
                <w:lang w:eastAsia="ru-RU"/>
              </w:rPr>
            </w:pPr>
            <w:r>
              <w:rPr>
                <w:rFonts w:cs="Times New Roman"/>
                <w:szCs w:val="24"/>
                <w:lang w:eastAsia="ru-RU"/>
              </w:rPr>
              <w:t>0,75</w:t>
            </w:r>
          </w:p>
        </w:tc>
        <w:tc>
          <w:tcPr>
            <w:tcW w:w="893" w:type="dxa"/>
            <w:vAlign w:val="center"/>
          </w:tcPr>
          <w:p>
            <w:pPr>
              <w:jc w:val="center"/>
              <w:rPr>
                <w:rFonts w:cs="Times New Roman"/>
                <w:szCs w:val="24"/>
                <w:lang w:eastAsia="ru-RU"/>
              </w:rPr>
            </w:pPr>
            <w:r>
              <w:rPr>
                <w:rFonts w:cs="Times New Roman"/>
                <w:szCs w:val="24"/>
                <w:lang w:eastAsia="ru-RU"/>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9" w:type="dxa"/>
            <w:vAlign w:val="center"/>
          </w:tcPr>
          <w:p>
            <w:pPr>
              <w:jc w:val="center"/>
              <w:rPr>
                <w:rFonts w:cs="Times New Roman"/>
                <w:szCs w:val="24"/>
                <w:lang w:eastAsia="ru-RU"/>
              </w:rPr>
            </w:pPr>
            <w:r>
              <w:rPr>
                <w:rFonts w:cs="Times New Roman"/>
                <w:szCs w:val="24"/>
                <w:lang w:eastAsia="ru-RU"/>
              </w:rPr>
              <w:t>47,814</w:t>
            </w:r>
          </w:p>
          <w:p>
            <w:pPr>
              <w:jc w:val="center"/>
              <w:rPr>
                <w:rFonts w:cs="Times New Roman"/>
                <w:szCs w:val="24"/>
                <w:lang w:eastAsia="ru-RU"/>
              </w:rPr>
            </w:pPr>
            <w:r>
              <w:rPr>
                <w:rFonts w:cs="Times New Roman"/>
                <w:szCs w:val="24"/>
                <w:lang w:eastAsia="ru-RU"/>
              </w:rPr>
              <w:t>47,834</w:t>
            </w:r>
          </w:p>
        </w:tc>
        <w:tc>
          <w:tcPr>
            <w:tcW w:w="854" w:type="dxa"/>
            <w:vAlign w:val="center"/>
          </w:tcPr>
          <w:p>
            <w:pPr>
              <w:ind w:firstLine="12"/>
              <w:jc w:val="center"/>
              <w:rPr>
                <w:rFonts w:cs="Times New Roman"/>
                <w:szCs w:val="24"/>
                <w:lang w:eastAsia="ru-RU"/>
              </w:rPr>
            </w:pPr>
            <w:r>
              <w:rPr>
                <w:rFonts w:cs="Times New Roman"/>
                <w:szCs w:val="24"/>
                <w:lang w:eastAsia="ru-RU"/>
              </w:rPr>
              <w:t>47,564</w:t>
            </w:r>
          </w:p>
          <w:p>
            <w:pPr>
              <w:ind w:firstLine="12"/>
              <w:jc w:val="center"/>
              <w:rPr>
                <w:rFonts w:cs="Times New Roman"/>
                <w:szCs w:val="24"/>
                <w:lang w:eastAsia="ru-RU"/>
              </w:rPr>
            </w:pPr>
            <w:r>
              <w:rPr>
                <w:rFonts w:cs="Times New Roman"/>
                <w:szCs w:val="24"/>
                <w:lang w:eastAsia="ru-RU"/>
              </w:rPr>
              <w:t>47,584</w:t>
            </w:r>
          </w:p>
        </w:tc>
        <w:tc>
          <w:tcPr>
            <w:tcW w:w="854" w:type="dxa"/>
            <w:vAlign w:val="center"/>
          </w:tcPr>
          <w:p>
            <w:pPr>
              <w:jc w:val="center"/>
              <w:rPr>
                <w:rFonts w:cs="Times New Roman"/>
                <w:szCs w:val="24"/>
                <w:lang w:eastAsia="ru-RU"/>
              </w:rPr>
            </w:pPr>
            <w:r>
              <w:rPr>
                <w:rFonts w:cs="Times New Roman"/>
                <w:szCs w:val="24"/>
                <w:lang w:eastAsia="ru-RU"/>
              </w:rPr>
              <w:t>47,314</w:t>
            </w:r>
          </w:p>
          <w:p>
            <w:pPr>
              <w:jc w:val="center"/>
              <w:rPr>
                <w:rFonts w:cs="Times New Roman"/>
                <w:szCs w:val="24"/>
                <w:lang w:eastAsia="ru-RU"/>
              </w:rPr>
            </w:pPr>
            <w:r>
              <w:rPr>
                <w:rFonts w:cs="Times New Roman"/>
                <w:szCs w:val="24"/>
                <w:lang w:eastAsia="ru-RU"/>
              </w:rPr>
              <w:t>47,334</w:t>
            </w:r>
          </w:p>
        </w:tc>
        <w:tc>
          <w:tcPr>
            <w:tcW w:w="854" w:type="dxa"/>
            <w:vAlign w:val="center"/>
          </w:tcPr>
          <w:p>
            <w:pPr>
              <w:jc w:val="center"/>
              <w:rPr>
                <w:rFonts w:cs="Times New Roman"/>
                <w:szCs w:val="24"/>
                <w:lang w:eastAsia="ru-RU"/>
              </w:rPr>
            </w:pPr>
            <w:r>
              <w:rPr>
                <w:rFonts w:cs="Times New Roman"/>
                <w:szCs w:val="24"/>
                <w:lang w:eastAsia="ru-RU"/>
              </w:rPr>
              <w:t>47,064</w:t>
            </w:r>
          </w:p>
          <w:p>
            <w:pPr>
              <w:jc w:val="center"/>
              <w:rPr>
                <w:rFonts w:cs="Times New Roman"/>
                <w:szCs w:val="24"/>
                <w:lang w:eastAsia="ru-RU"/>
              </w:rPr>
            </w:pPr>
            <w:r>
              <w:rPr>
                <w:rFonts w:cs="Times New Roman"/>
                <w:szCs w:val="24"/>
                <w:lang w:eastAsia="ru-RU"/>
              </w:rPr>
              <w:t>47,084</w:t>
            </w:r>
          </w:p>
        </w:tc>
        <w:tc>
          <w:tcPr>
            <w:tcW w:w="893" w:type="dxa"/>
            <w:vAlign w:val="center"/>
          </w:tcPr>
          <w:p>
            <w:pPr>
              <w:jc w:val="center"/>
              <w:rPr>
                <w:rFonts w:cs="Times New Roman"/>
                <w:szCs w:val="24"/>
                <w:lang w:eastAsia="ru-RU"/>
              </w:rPr>
            </w:pPr>
            <w:r>
              <w:rPr>
                <w:rFonts w:cs="Times New Roman"/>
                <w:szCs w:val="24"/>
                <w:lang w:eastAsia="ru-RU"/>
              </w:rPr>
              <w:t>46,814</w:t>
            </w:r>
          </w:p>
          <w:p>
            <w:pPr>
              <w:jc w:val="center"/>
              <w:rPr>
                <w:rFonts w:cs="Times New Roman"/>
                <w:szCs w:val="24"/>
                <w:lang w:eastAsia="ru-RU"/>
              </w:rPr>
            </w:pPr>
            <w:r>
              <w:rPr>
                <w:rFonts w:cs="Times New Roman"/>
                <w:szCs w:val="24"/>
                <w:lang w:eastAsia="ru-RU"/>
              </w:rPr>
              <w:t>46,834</w:t>
            </w:r>
          </w:p>
        </w:tc>
      </w:tr>
    </w:tbl>
    <w:p>
      <w:pPr>
        <w:ind w:firstLine="397"/>
        <w:jc w:val="both"/>
        <w:rPr>
          <w:rFonts w:cs="Times New Roman"/>
          <w:iCs/>
          <w:szCs w:val="24"/>
          <w:lang w:eastAsia="ru-RU"/>
        </w:rPr>
      </w:pPr>
    </w:p>
    <w:p>
      <w:pPr>
        <w:shd w:val="clear" w:color="auto" w:fill="FFFFFF"/>
        <w:jc w:val="right"/>
        <w:rPr>
          <w:rFonts w:cs="Times New Roman"/>
          <w:szCs w:val="24"/>
          <w:lang w:eastAsia="ru-RU"/>
        </w:rPr>
      </w:pPr>
      <w:r>
        <w:rPr>
          <w:rFonts w:cs="Arial"/>
          <w:bCs/>
          <w:iCs/>
          <w:color w:val="000000"/>
          <w:szCs w:val="16"/>
          <w:lang w:eastAsia="ru-RU"/>
        </w:rPr>
        <w:t>Таблица 2</w:t>
      </w:r>
    </w:p>
    <w:p>
      <w:pPr>
        <w:shd w:val="clear" w:color="auto" w:fill="FFFFFF"/>
        <w:jc w:val="center"/>
        <w:rPr>
          <w:rFonts w:cs="Times New Roman"/>
          <w:szCs w:val="24"/>
          <w:lang w:eastAsia="ru-RU"/>
        </w:rPr>
      </w:pPr>
      <w:r>
        <w:rPr>
          <w:rFonts w:cs="Times New Roman"/>
          <w:bCs/>
          <w:iCs/>
          <w:color w:val="000000"/>
          <w:szCs w:val="22"/>
          <w:lang w:eastAsia="ru-RU"/>
        </w:rPr>
        <w:t>Диаметры коренных шеек, мм</w:t>
      </w:r>
    </w:p>
    <w:tbl>
      <w:tblPr>
        <w:tblStyle w:val="14"/>
        <w:tblW w:w="5014" w:type="dxa"/>
        <w:jc w:val="center"/>
        <w:tblInd w:w="3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4"/>
        <w:gridCol w:w="854"/>
        <w:gridCol w:w="854"/>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restart"/>
            <w:vAlign w:val="center"/>
          </w:tcPr>
          <w:p>
            <w:pPr>
              <w:ind w:firstLine="2"/>
              <w:jc w:val="center"/>
              <w:rPr>
                <w:rFonts w:cs="Times New Roman"/>
                <w:szCs w:val="24"/>
                <w:lang w:eastAsia="ru-RU"/>
              </w:rPr>
            </w:pPr>
            <w:r>
              <w:rPr>
                <w:rFonts w:cs="Times New Roman"/>
                <w:szCs w:val="24"/>
                <w:lang w:eastAsia="ru-RU"/>
              </w:rPr>
              <w:t>Номинальный</w:t>
            </w:r>
          </w:p>
        </w:tc>
        <w:tc>
          <w:tcPr>
            <w:tcW w:w="3455" w:type="dxa"/>
            <w:gridSpan w:val="4"/>
            <w:vAlign w:val="center"/>
          </w:tcPr>
          <w:p>
            <w:pPr>
              <w:jc w:val="center"/>
              <w:rPr>
                <w:rFonts w:cs="Times New Roman"/>
                <w:szCs w:val="24"/>
                <w:lang w:eastAsia="ru-RU"/>
              </w:rPr>
            </w:pPr>
            <w:r>
              <w:rPr>
                <w:rFonts w:cs="Times New Roman"/>
                <w:szCs w:val="24"/>
                <w:lang w:eastAsia="ru-RU"/>
              </w:rPr>
              <w:t>Уменьшенные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continue"/>
            <w:vAlign w:val="center"/>
          </w:tcPr>
          <w:p>
            <w:pPr>
              <w:ind w:firstLine="2"/>
              <w:jc w:val="center"/>
              <w:rPr>
                <w:rFonts w:cs="Times New Roman"/>
                <w:szCs w:val="24"/>
                <w:lang w:eastAsia="ru-RU"/>
              </w:rPr>
            </w:pPr>
          </w:p>
        </w:tc>
        <w:tc>
          <w:tcPr>
            <w:tcW w:w="854" w:type="dxa"/>
            <w:vAlign w:val="center"/>
          </w:tcPr>
          <w:p>
            <w:pPr>
              <w:jc w:val="center"/>
              <w:rPr>
                <w:rFonts w:cs="Times New Roman"/>
                <w:szCs w:val="24"/>
                <w:lang w:eastAsia="ru-RU"/>
              </w:rPr>
            </w:pPr>
            <w:r>
              <w:rPr>
                <w:rFonts w:cs="Times New Roman"/>
                <w:szCs w:val="24"/>
                <w:lang w:eastAsia="ru-RU"/>
              </w:rPr>
              <w:t>0,25</w:t>
            </w:r>
          </w:p>
        </w:tc>
        <w:tc>
          <w:tcPr>
            <w:tcW w:w="854" w:type="dxa"/>
            <w:vAlign w:val="center"/>
          </w:tcPr>
          <w:p>
            <w:pPr>
              <w:jc w:val="center"/>
              <w:rPr>
                <w:rFonts w:cs="Times New Roman"/>
                <w:szCs w:val="24"/>
                <w:lang w:eastAsia="ru-RU"/>
              </w:rPr>
            </w:pPr>
            <w:r>
              <w:rPr>
                <w:rFonts w:cs="Times New Roman"/>
                <w:szCs w:val="24"/>
                <w:lang w:eastAsia="ru-RU"/>
              </w:rPr>
              <w:t>0,50</w:t>
            </w:r>
          </w:p>
        </w:tc>
        <w:tc>
          <w:tcPr>
            <w:tcW w:w="854" w:type="dxa"/>
            <w:vAlign w:val="center"/>
          </w:tcPr>
          <w:p>
            <w:pPr>
              <w:jc w:val="center"/>
              <w:rPr>
                <w:rFonts w:cs="Times New Roman"/>
                <w:szCs w:val="24"/>
                <w:lang w:eastAsia="ru-RU"/>
              </w:rPr>
            </w:pPr>
            <w:r>
              <w:rPr>
                <w:rFonts w:cs="Times New Roman"/>
                <w:szCs w:val="24"/>
                <w:lang w:eastAsia="ru-RU"/>
              </w:rPr>
              <w:t>0,75</w:t>
            </w:r>
          </w:p>
        </w:tc>
        <w:tc>
          <w:tcPr>
            <w:tcW w:w="893" w:type="dxa"/>
            <w:vAlign w:val="center"/>
          </w:tcPr>
          <w:p>
            <w:pPr>
              <w:jc w:val="center"/>
              <w:rPr>
                <w:rFonts w:cs="Times New Roman"/>
                <w:szCs w:val="24"/>
                <w:lang w:eastAsia="ru-RU"/>
              </w:rPr>
            </w:pPr>
            <w:r>
              <w:rPr>
                <w:rFonts w:cs="Times New Roman"/>
                <w:szCs w:val="24"/>
                <w:lang w:eastAsia="ru-RU"/>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9" w:type="dxa"/>
            <w:vAlign w:val="center"/>
          </w:tcPr>
          <w:p>
            <w:pPr>
              <w:ind w:firstLine="2"/>
              <w:jc w:val="center"/>
              <w:rPr>
                <w:rFonts w:cs="Times New Roman"/>
                <w:szCs w:val="24"/>
                <w:lang w:eastAsia="ru-RU"/>
              </w:rPr>
            </w:pPr>
            <w:r>
              <w:rPr>
                <w:rFonts w:cs="Times New Roman"/>
                <w:szCs w:val="24"/>
                <w:lang w:eastAsia="ru-RU"/>
              </w:rPr>
              <w:t>50,775</w:t>
            </w:r>
          </w:p>
          <w:p>
            <w:pPr>
              <w:ind w:firstLine="2"/>
              <w:jc w:val="center"/>
              <w:rPr>
                <w:rFonts w:cs="Times New Roman"/>
                <w:szCs w:val="24"/>
                <w:lang w:eastAsia="ru-RU"/>
              </w:rPr>
            </w:pPr>
            <w:r>
              <w:rPr>
                <w:rFonts w:cs="Times New Roman"/>
                <w:szCs w:val="24"/>
                <w:lang w:eastAsia="ru-RU"/>
              </w:rPr>
              <w:t>50,795</w:t>
            </w:r>
          </w:p>
        </w:tc>
        <w:tc>
          <w:tcPr>
            <w:tcW w:w="854" w:type="dxa"/>
            <w:vAlign w:val="center"/>
          </w:tcPr>
          <w:p>
            <w:pPr>
              <w:jc w:val="center"/>
              <w:rPr>
                <w:rFonts w:cs="Times New Roman"/>
                <w:szCs w:val="24"/>
                <w:lang w:eastAsia="ru-RU"/>
              </w:rPr>
            </w:pPr>
            <w:r>
              <w:rPr>
                <w:rFonts w:cs="Times New Roman"/>
                <w:szCs w:val="24"/>
                <w:lang w:eastAsia="ru-RU"/>
              </w:rPr>
              <w:t>50,525</w:t>
            </w:r>
          </w:p>
          <w:p>
            <w:pPr>
              <w:jc w:val="center"/>
              <w:rPr>
                <w:rFonts w:cs="Times New Roman"/>
                <w:szCs w:val="24"/>
                <w:lang w:eastAsia="ru-RU"/>
              </w:rPr>
            </w:pPr>
            <w:r>
              <w:rPr>
                <w:rFonts w:cs="Times New Roman"/>
                <w:szCs w:val="24"/>
                <w:lang w:eastAsia="ru-RU"/>
              </w:rPr>
              <w:t>50,245</w:t>
            </w:r>
          </w:p>
        </w:tc>
        <w:tc>
          <w:tcPr>
            <w:tcW w:w="854" w:type="dxa"/>
            <w:vAlign w:val="center"/>
          </w:tcPr>
          <w:p>
            <w:pPr>
              <w:jc w:val="center"/>
              <w:rPr>
                <w:rFonts w:cs="Times New Roman"/>
                <w:szCs w:val="24"/>
                <w:lang w:eastAsia="ru-RU"/>
              </w:rPr>
            </w:pPr>
            <w:r>
              <w:rPr>
                <w:rFonts w:cs="Times New Roman"/>
                <w:szCs w:val="24"/>
                <w:lang w:eastAsia="ru-RU"/>
              </w:rPr>
              <w:t>50,275</w:t>
            </w:r>
          </w:p>
          <w:p>
            <w:pPr>
              <w:jc w:val="center"/>
              <w:rPr>
                <w:rFonts w:cs="Times New Roman"/>
                <w:szCs w:val="24"/>
                <w:lang w:eastAsia="ru-RU"/>
              </w:rPr>
            </w:pPr>
            <w:r>
              <w:rPr>
                <w:rFonts w:cs="Times New Roman"/>
                <w:szCs w:val="24"/>
                <w:lang w:eastAsia="ru-RU"/>
              </w:rPr>
              <w:t>50,295</w:t>
            </w:r>
          </w:p>
        </w:tc>
        <w:tc>
          <w:tcPr>
            <w:tcW w:w="854" w:type="dxa"/>
            <w:vAlign w:val="center"/>
          </w:tcPr>
          <w:p>
            <w:pPr>
              <w:jc w:val="center"/>
              <w:rPr>
                <w:rFonts w:cs="Times New Roman"/>
                <w:szCs w:val="24"/>
                <w:lang w:eastAsia="ru-RU"/>
              </w:rPr>
            </w:pPr>
            <w:r>
              <w:rPr>
                <w:rFonts w:cs="Times New Roman"/>
                <w:szCs w:val="24"/>
                <w:lang w:eastAsia="ru-RU"/>
              </w:rPr>
              <w:t>50,025</w:t>
            </w:r>
          </w:p>
          <w:p>
            <w:pPr>
              <w:jc w:val="center"/>
              <w:rPr>
                <w:rFonts w:cs="Times New Roman"/>
                <w:szCs w:val="24"/>
                <w:lang w:eastAsia="ru-RU"/>
              </w:rPr>
            </w:pPr>
            <w:r>
              <w:rPr>
                <w:rFonts w:cs="Times New Roman"/>
                <w:szCs w:val="24"/>
                <w:lang w:eastAsia="ru-RU"/>
              </w:rPr>
              <w:t>50,045</w:t>
            </w:r>
          </w:p>
        </w:tc>
        <w:tc>
          <w:tcPr>
            <w:tcW w:w="893" w:type="dxa"/>
            <w:vAlign w:val="center"/>
          </w:tcPr>
          <w:p>
            <w:pPr>
              <w:jc w:val="center"/>
              <w:rPr>
                <w:rFonts w:cs="Times New Roman"/>
                <w:szCs w:val="24"/>
                <w:lang w:eastAsia="ru-RU"/>
              </w:rPr>
            </w:pPr>
            <w:r>
              <w:rPr>
                <w:rFonts w:cs="Times New Roman"/>
                <w:szCs w:val="24"/>
                <w:lang w:eastAsia="ru-RU"/>
              </w:rPr>
              <w:t>49,775</w:t>
            </w:r>
          </w:p>
          <w:p>
            <w:pPr>
              <w:jc w:val="center"/>
              <w:rPr>
                <w:rFonts w:cs="Times New Roman"/>
                <w:szCs w:val="24"/>
                <w:lang w:eastAsia="ru-RU"/>
              </w:rPr>
            </w:pPr>
            <w:r>
              <w:rPr>
                <w:rFonts w:cs="Times New Roman"/>
                <w:szCs w:val="24"/>
                <w:lang w:eastAsia="ru-RU"/>
              </w:rPr>
              <w:t>49,795</w:t>
            </w:r>
          </w:p>
        </w:tc>
      </w:tr>
    </w:tbl>
    <w:p>
      <w:pPr>
        <w:shd w:val="clear" w:color="auto" w:fill="FFFFFF"/>
        <w:ind w:firstLine="397"/>
        <w:jc w:val="both"/>
        <w:rPr>
          <w:rFonts w:cs="Times New Roman"/>
          <w:iCs/>
          <w:color w:val="000000"/>
          <w:lang w:eastAsia="ru-RU"/>
        </w:rPr>
      </w:pPr>
    </w:p>
    <w:p>
      <w:pPr>
        <w:shd w:val="clear" w:color="auto" w:fill="FFFFFF"/>
        <w:ind w:firstLine="397"/>
        <w:jc w:val="both"/>
        <w:rPr>
          <w:rFonts w:cs="Times New Roman"/>
          <w:szCs w:val="24"/>
          <w:lang w:eastAsia="ru-RU"/>
        </w:rPr>
      </w:pPr>
      <w:r>
        <w:rPr>
          <w:rFonts w:cs="Times New Roman"/>
          <w:iCs/>
          <w:color w:val="000000"/>
          <w:lang w:eastAsia="ru-RU"/>
        </w:rPr>
        <w:t>Овальность и конусность коренных и шатунных шеек после шлифования должна быть не более 0,007 мм.</w:t>
      </w:r>
    </w:p>
    <w:p>
      <w:pPr>
        <w:shd w:val="clear" w:color="auto" w:fill="FFFFFF"/>
        <w:ind w:firstLine="397"/>
        <w:jc w:val="both"/>
        <w:rPr>
          <w:rFonts w:cs="Times New Roman"/>
          <w:szCs w:val="24"/>
          <w:lang w:eastAsia="ru-RU"/>
        </w:rPr>
      </w:pPr>
      <w:r>
        <w:rPr>
          <w:rFonts w:cs="Times New Roman"/>
          <w:iCs/>
          <w:color w:val="000000"/>
          <w:lang w:eastAsia="ru-RU"/>
        </w:rPr>
        <w:t>Прошлифовав шейки, отполируйте их с помощью алмазной пасты или пасты ГОИ.</w:t>
      </w:r>
    </w:p>
    <w:p>
      <w:pPr>
        <w:shd w:val="clear" w:color="auto" w:fill="FFFFFF"/>
        <w:ind w:firstLine="397"/>
        <w:jc w:val="both"/>
        <w:rPr>
          <w:rFonts w:cs="Times New Roman"/>
          <w:iCs/>
          <w:color w:val="000000"/>
          <w:lang w:eastAsia="ru-RU"/>
        </w:rPr>
      </w:pPr>
      <w:r>
        <w:rPr>
          <w:rFonts w:cs="Times New Roman"/>
          <w:iCs/>
          <w:color w:val="000000"/>
          <w:lang w:eastAsia="ru-RU"/>
        </w:rPr>
        <w:t>После шлифования и последующей доводки шеек хорошо промойте коленчатый вал для удаления остатков абразива. Каналы для смазки с удаленными заглушками несколько раз промойте бензином под давлением. На первой щеке коленчатого вала маркируйте величину уменьшения коренных и шатунных шеек (например, К 0,25; Ш 0,50).</w:t>
      </w:r>
    </w:p>
    <w:p>
      <w:pPr>
        <w:shd w:val="clear" w:color="auto" w:fill="FFFFFF"/>
        <w:ind w:firstLine="397"/>
        <w:jc w:val="both"/>
        <w:rPr>
          <w:rFonts w:cs="Times New Roman"/>
          <w:szCs w:val="24"/>
          <w:lang w:eastAsia="ru-RU"/>
        </w:rPr>
      </w:pP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5.4 Вкладыши коренных подшипников</w:t>
      </w:r>
    </w:p>
    <w:p>
      <w:pPr>
        <w:shd w:val="clear" w:color="auto" w:fill="FFFFFF"/>
        <w:ind w:firstLine="397"/>
        <w:jc w:val="both"/>
        <w:rPr>
          <w:rFonts w:cs="Times New Roman"/>
          <w:szCs w:val="24"/>
          <w:lang w:eastAsia="ru-RU"/>
        </w:rPr>
      </w:pPr>
      <w:r>
        <w:rPr>
          <w:rFonts w:cs="Times New Roman"/>
          <w:iCs/>
          <w:color w:val="000000"/>
          <w:lang w:eastAsia="ru-RU"/>
        </w:rPr>
        <w:t>На вкладышах нельзя производить никаких подгоночных операций. При задирах, рисках, или отслоениях антифрикционного слоя замените вкладыши новыми.</w:t>
      </w:r>
    </w:p>
    <w:p>
      <w:pPr>
        <w:shd w:val="clear" w:color="auto" w:fill="FFFFFF"/>
        <w:ind w:firstLine="397"/>
        <w:jc w:val="both"/>
        <w:rPr>
          <w:rFonts w:cs="Times New Roman"/>
          <w:szCs w:val="24"/>
          <w:lang w:eastAsia="ru-RU"/>
        </w:rPr>
      </w:pPr>
      <w:r>
        <w:rPr>
          <w:rFonts w:cs="Times New Roman"/>
          <w:iCs/>
          <w:color w:val="000000"/>
          <w:lang w:eastAsia="ru-RU"/>
        </w:rPr>
        <w:t>Зазор между шейками коленчатого вала и вкладышами можно определить расчетом, измерив диаметры коренных шеек, постелей под вкладыши и толщину вкладышей.</w:t>
      </w:r>
    </w:p>
    <w:p>
      <w:pPr>
        <w:shd w:val="clear" w:color="auto" w:fill="FFFFFF"/>
        <w:ind w:firstLine="397"/>
        <w:jc w:val="both"/>
        <w:rPr>
          <w:rFonts w:cs="Times New Roman"/>
          <w:szCs w:val="24"/>
          <w:lang w:eastAsia="ru-RU"/>
        </w:rPr>
      </w:pPr>
      <w:r>
        <w:rPr>
          <w:rFonts w:cs="Times New Roman"/>
          <w:iCs/>
          <w:color w:val="000000"/>
          <w:lang w:eastAsia="ru-RU"/>
        </w:rPr>
        <w:t xml:space="preserve">Номинальный расчетный зазор составляет 0,050-0,095 мм. Если он меньше предельного (0,15 </w:t>
      </w:r>
      <w:r>
        <w:rPr>
          <w:rFonts w:cs="Times New Roman"/>
          <w:iCs/>
          <w:smallCaps/>
          <w:color w:val="000000"/>
          <w:lang w:val="en-US" w:eastAsia="ru-RU"/>
        </w:rPr>
        <w:t>mm</w:t>
      </w:r>
      <w:r>
        <w:rPr>
          <w:rFonts w:cs="Times New Roman"/>
          <w:iCs/>
          <w:smallCaps/>
          <w:color w:val="000000"/>
          <w:lang w:eastAsia="ru-RU"/>
        </w:rPr>
        <w:t xml:space="preserve">), </w:t>
      </w:r>
      <w:r>
        <w:rPr>
          <w:rFonts w:cs="Times New Roman"/>
          <w:iCs/>
          <w:smallCaps/>
          <w:color w:val="000000"/>
          <w:lang w:val="en-US" w:eastAsia="ru-RU"/>
        </w:rPr>
        <w:t>to</w:t>
      </w:r>
      <w:r>
        <w:rPr>
          <w:rFonts w:cs="Times New Roman"/>
          <w:iCs/>
          <w:smallCaps/>
          <w:color w:val="000000"/>
          <w:lang w:eastAsia="ru-RU"/>
        </w:rPr>
        <w:t xml:space="preserve"> </w:t>
      </w:r>
      <w:r>
        <w:rPr>
          <w:rFonts w:cs="Times New Roman"/>
          <w:iCs/>
          <w:color w:val="000000"/>
          <w:lang w:eastAsia="ru-RU"/>
        </w:rPr>
        <w:t>можно снова использовать эти вкладыши. При зазоре большем предельного замените на этих шейках вкладыши новыми.</w:t>
      </w:r>
    </w:p>
    <w:p>
      <w:pPr>
        <w:shd w:val="clear" w:color="auto" w:fill="FFFFFF"/>
        <w:ind w:firstLine="397"/>
        <w:jc w:val="both"/>
        <w:rPr>
          <w:rFonts w:cs="Times New Roman"/>
          <w:szCs w:val="24"/>
          <w:lang w:eastAsia="ru-RU"/>
        </w:rPr>
      </w:pPr>
      <w:r>
        <w:rPr>
          <w:rFonts w:cs="Times New Roman"/>
          <w:iCs/>
          <w:color w:val="000000"/>
          <w:lang w:eastAsia="ru-RU"/>
        </w:rPr>
        <w:t>Если шейки коленчатого вала изношены и шлифуются до ремонтного размера, то вкладыши замените ремонтными (увеличенной толщины, см. табл. 3).</w:t>
      </w:r>
    </w:p>
    <w:p>
      <w:pPr>
        <w:shd w:val="clear" w:color="auto" w:fill="FFFFFF"/>
        <w:jc w:val="right"/>
        <w:rPr>
          <w:rFonts w:cs="Times New Roman"/>
          <w:szCs w:val="24"/>
          <w:lang w:eastAsia="ru-RU"/>
        </w:rPr>
      </w:pPr>
      <w:r>
        <w:rPr>
          <w:rFonts w:cs="Times New Roman"/>
          <w:iCs/>
          <w:color w:val="000000"/>
          <w:szCs w:val="18"/>
          <w:lang w:eastAsia="ru-RU"/>
        </w:rPr>
        <w:t>Таблица 3</w:t>
      </w:r>
    </w:p>
    <w:p>
      <w:pPr>
        <w:shd w:val="clear" w:color="auto" w:fill="FFFFFF"/>
        <w:jc w:val="center"/>
        <w:rPr>
          <w:rFonts w:cs="Times New Roman"/>
          <w:szCs w:val="24"/>
          <w:lang w:eastAsia="ru-RU"/>
        </w:rPr>
      </w:pPr>
      <w:r>
        <w:rPr>
          <w:rFonts w:cs="Times New Roman"/>
          <w:bCs/>
          <w:iCs/>
          <w:color w:val="000000"/>
          <w:szCs w:val="22"/>
          <w:lang w:eastAsia="ru-RU"/>
        </w:rPr>
        <w:t>Толщина вкладышей коренных подшипников, мм</w:t>
      </w:r>
    </w:p>
    <w:tbl>
      <w:tblPr>
        <w:tblStyle w:val="14"/>
        <w:tblW w:w="5014" w:type="dxa"/>
        <w:jc w:val="center"/>
        <w:tblInd w:w="3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854"/>
        <w:gridCol w:w="854"/>
        <w:gridCol w:w="854"/>
        <w:gridCol w:w="8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restart"/>
            <w:vAlign w:val="center"/>
          </w:tcPr>
          <w:p>
            <w:pPr>
              <w:ind w:firstLine="2"/>
              <w:jc w:val="center"/>
              <w:rPr>
                <w:rFonts w:cs="Times New Roman"/>
                <w:szCs w:val="24"/>
                <w:lang w:eastAsia="ru-RU"/>
              </w:rPr>
            </w:pPr>
            <w:r>
              <w:rPr>
                <w:rFonts w:cs="Times New Roman"/>
                <w:szCs w:val="24"/>
                <w:lang w:eastAsia="ru-RU"/>
              </w:rPr>
              <w:t>Номинальная</w:t>
            </w:r>
          </w:p>
        </w:tc>
        <w:tc>
          <w:tcPr>
            <w:tcW w:w="3455" w:type="dxa"/>
            <w:gridSpan w:val="4"/>
            <w:vAlign w:val="center"/>
          </w:tcPr>
          <w:p>
            <w:pPr>
              <w:jc w:val="center"/>
              <w:rPr>
                <w:rFonts w:cs="Times New Roman"/>
                <w:szCs w:val="24"/>
                <w:lang w:eastAsia="ru-RU"/>
              </w:rPr>
            </w:pPr>
            <w:r>
              <w:rPr>
                <w:rFonts w:cs="Times New Roman"/>
                <w:szCs w:val="24"/>
                <w:lang w:eastAsia="ru-RU"/>
              </w:rPr>
              <w:t>Увеличенная (ремонтная)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jc w:val="center"/>
        </w:trPr>
        <w:tc>
          <w:tcPr>
            <w:tcW w:w="1559" w:type="dxa"/>
            <w:vMerge w:val="continue"/>
            <w:vAlign w:val="center"/>
          </w:tcPr>
          <w:p>
            <w:pPr>
              <w:ind w:firstLine="2"/>
              <w:jc w:val="center"/>
              <w:rPr>
                <w:rFonts w:cs="Times New Roman"/>
                <w:szCs w:val="24"/>
                <w:lang w:eastAsia="ru-RU"/>
              </w:rPr>
            </w:pPr>
          </w:p>
        </w:tc>
        <w:tc>
          <w:tcPr>
            <w:tcW w:w="854" w:type="dxa"/>
            <w:vAlign w:val="center"/>
          </w:tcPr>
          <w:p>
            <w:pPr>
              <w:jc w:val="center"/>
              <w:rPr>
                <w:rFonts w:cs="Times New Roman"/>
                <w:szCs w:val="24"/>
                <w:lang w:eastAsia="ru-RU"/>
              </w:rPr>
            </w:pPr>
            <w:r>
              <w:rPr>
                <w:rFonts w:cs="Times New Roman"/>
                <w:szCs w:val="24"/>
                <w:lang w:eastAsia="ru-RU"/>
              </w:rPr>
              <w:t>0,25</w:t>
            </w:r>
          </w:p>
        </w:tc>
        <w:tc>
          <w:tcPr>
            <w:tcW w:w="854" w:type="dxa"/>
            <w:vAlign w:val="center"/>
          </w:tcPr>
          <w:p>
            <w:pPr>
              <w:jc w:val="center"/>
              <w:rPr>
                <w:rFonts w:cs="Times New Roman"/>
                <w:szCs w:val="24"/>
                <w:lang w:eastAsia="ru-RU"/>
              </w:rPr>
            </w:pPr>
            <w:r>
              <w:rPr>
                <w:rFonts w:cs="Times New Roman"/>
                <w:szCs w:val="24"/>
                <w:lang w:eastAsia="ru-RU"/>
              </w:rPr>
              <w:t>0,50</w:t>
            </w:r>
          </w:p>
        </w:tc>
        <w:tc>
          <w:tcPr>
            <w:tcW w:w="854" w:type="dxa"/>
            <w:vAlign w:val="center"/>
          </w:tcPr>
          <w:p>
            <w:pPr>
              <w:jc w:val="center"/>
              <w:rPr>
                <w:rFonts w:cs="Times New Roman"/>
                <w:szCs w:val="24"/>
                <w:lang w:eastAsia="ru-RU"/>
              </w:rPr>
            </w:pPr>
            <w:r>
              <w:rPr>
                <w:rFonts w:cs="Times New Roman"/>
                <w:szCs w:val="24"/>
                <w:lang w:eastAsia="ru-RU"/>
              </w:rPr>
              <w:t>0,75</w:t>
            </w:r>
          </w:p>
        </w:tc>
        <w:tc>
          <w:tcPr>
            <w:tcW w:w="893" w:type="dxa"/>
            <w:vAlign w:val="center"/>
          </w:tcPr>
          <w:p>
            <w:pPr>
              <w:jc w:val="center"/>
              <w:rPr>
                <w:rFonts w:cs="Times New Roman"/>
                <w:szCs w:val="24"/>
                <w:lang w:eastAsia="ru-RU"/>
              </w:rPr>
            </w:pPr>
            <w:r>
              <w:rPr>
                <w:rFonts w:cs="Times New Roman"/>
                <w:szCs w:val="24"/>
                <w:lang w:eastAsia="ru-RU"/>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559" w:type="dxa"/>
            <w:vAlign w:val="center"/>
          </w:tcPr>
          <w:p>
            <w:pPr>
              <w:ind w:firstLine="2"/>
              <w:jc w:val="center"/>
              <w:rPr>
                <w:rFonts w:cs="Times New Roman"/>
                <w:szCs w:val="24"/>
                <w:lang w:eastAsia="ru-RU"/>
              </w:rPr>
            </w:pPr>
            <w:r>
              <w:rPr>
                <w:rFonts w:cs="Times New Roman"/>
                <w:szCs w:val="24"/>
                <w:lang w:eastAsia="ru-RU"/>
              </w:rPr>
              <w:t>1,824</w:t>
            </w:r>
          </w:p>
          <w:p>
            <w:pPr>
              <w:ind w:firstLine="2"/>
              <w:jc w:val="center"/>
              <w:rPr>
                <w:rFonts w:cs="Times New Roman"/>
                <w:szCs w:val="24"/>
                <w:lang w:eastAsia="ru-RU"/>
              </w:rPr>
            </w:pPr>
            <w:r>
              <w:rPr>
                <w:rFonts w:cs="Times New Roman"/>
                <w:szCs w:val="24"/>
                <w:lang w:eastAsia="ru-RU"/>
              </w:rPr>
              <w:t>1,831</w:t>
            </w:r>
          </w:p>
        </w:tc>
        <w:tc>
          <w:tcPr>
            <w:tcW w:w="854" w:type="dxa"/>
            <w:vAlign w:val="center"/>
          </w:tcPr>
          <w:p>
            <w:pPr>
              <w:jc w:val="center"/>
              <w:rPr>
                <w:rFonts w:cs="Times New Roman"/>
                <w:szCs w:val="24"/>
                <w:lang w:eastAsia="ru-RU"/>
              </w:rPr>
            </w:pPr>
            <w:r>
              <w:rPr>
                <w:rFonts w:cs="Times New Roman"/>
                <w:szCs w:val="24"/>
                <w:lang w:eastAsia="ru-RU"/>
              </w:rPr>
              <w:t>1,949</w:t>
            </w:r>
          </w:p>
          <w:p>
            <w:pPr>
              <w:jc w:val="center"/>
              <w:rPr>
                <w:rFonts w:cs="Times New Roman"/>
                <w:szCs w:val="24"/>
                <w:lang w:eastAsia="ru-RU"/>
              </w:rPr>
            </w:pPr>
            <w:r>
              <w:rPr>
                <w:rFonts w:cs="Times New Roman"/>
                <w:szCs w:val="24"/>
                <w:lang w:eastAsia="ru-RU"/>
              </w:rPr>
              <w:t>1,956</w:t>
            </w:r>
          </w:p>
        </w:tc>
        <w:tc>
          <w:tcPr>
            <w:tcW w:w="854" w:type="dxa"/>
            <w:vAlign w:val="center"/>
          </w:tcPr>
          <w:p>
            <w:pPr>
              <w:jc w:val="center"/>
              <w:rPr>
                <w:rFonts w:cs="Times New Roman"/>
                <w:szCs w:val="24"/>
                <w:lang w:eastAsia="ru-RU"/>
              </w:rPr>
            </w:pPr>
            <w:r>
              <w:rPr>
                <w:rFonts w:cs="Times New Roman"/>
                <w:szCs w:val="24"/>
                <w:lang w:eastAsia="ru-RU"/>
              </w:rPr>
              <w:t>2,074</w:t>
            </w:r>
          </w:p>
          <w:p>
            <w:pPr>
              <w:jc w:val="center"/>
              <w:rPr>
                <w:rFonts w:cs="Times New Roman"/>
                <w:szCs w:val="24"/>
                <w:lang w:eastAsia="ru-RU"/>
              </w:rPr>
            </w:pPr>
            <w:r>
              <w:rPr>
                <w:rFonts w:cs="Times New Roman"/>
                <w:szCs w:val="24"/>
                <w:lang w:eastAsia="ru-RU"/>
              </w:rPr>
              <w:t>2,081</w:t>
            </w:r>
          </w:p>
        </w:tc>
        <w:tc>
          <w:tcPr>
            <w:tcW w:w="854" w:type="dxa"/>
            <w:vAlign w:val="center"/>
          </w:tcPr>
          <w:p>
            <w:pPr>
              <w:jc w:val="center"/>
              <w:rPr>
                <w:rFonts w:cs="Times New Roman"/>
                <w:szCs w:val="24"/>
                <w:lang w:eastAsia="ru-RU"/>
              </w:rPr>
            </w:pPr>
            <w:r>
              <w:rPr>
                <w:rFonts w:cs="Times New Roman"/>
                <w:szCs w:val="24"/>
                <w:lang w:eastAsia="ru-RU"/>
              </w:rPr>
              <w:t>2,199</w:t>
            </w:r>
          </w:p>
          <w:p>
            <w:pPr>
              <w:jc w:val="center"/>
              <w:rPr>
                <w:rFonts w:cs="Times New Roman"/>
                <w:szCs w:val="24"/>
                <w:lang w:eastAsia="ru-RU"/>
              </w:rPr>
            </w:pPr>
            <w:r>
              <w:rPr>
                <w:rFonts w:cs="Times New Roman"/>
                <w:szCs w:val="24"/>
                <w:lang w:eastAsia="ru-RU"/>
              </w:rPr>
              <w:t>2,206</w:t>
            </w:r>
          </w:p>
        </w:tc>
        <w:tc>
          <w:tcPr>
            <w:tcW w:w="893" w:type="dxa"/>
            <w:vAlign w:val="center"/>
          </w:tcPr>
          <w:p>
            <w:pPr>
              <w:jc w:val="center"/>
              <w:rPr>
                <w:rFonts w:cs="Times New Roman"/>
                <w:szCs w:val="24"/>
                <w:lang w:eastAsia="ru-RU"/>
              </w:rPr>
            </w:pPr>
            <w:r>
              <w:rPr>
                <w:rFonts w:cs="Times New Roman"/>
                <w:szCs w:val="24"/>
                <w:lang w:eastAsia="ru-RU"/>
              </w:rPr>
              <w:t>2,324</w:t>
            </w:r>
          </w:p>
          <w:p>
            <w:pPr>
              <w:jc w:val="center"/>
              <w:rPr>
                <w:rFonts w:cs="Times New Roman"/>
                <w:szCs w:val="24"/>
                <w:lang w:eastAsia="ru-RU"/>
              </w:rPr>
            </w:pPr>
            <w:r>
              <w:rPr>
                <w:rFonts w:cs="Times New Roman"/>
                <w:szCs w:val="24"/>
                <w:lang w:eastAsia="ru-RU"/>
              </w:rPr>
              <w:t>2,331</w:t>
            </w:r>
          </w:p>
        </w:tc>
      </w:tr>
    </w:tbl>
    <w:p>
      <w:pPr>
        <w:shd w:val="clear" w:color="auto" w:fill="FFFFFF"/>
        <w:ind w:firstLine="397"/>
        <w:jc w:val="both"/>
        <w:rPr>
          <w:rFonts w:cs="Times New Roman"/>
          <w:iCs/>
          <w:color w:val="000000"/>
          <w:lang w:eastAsia="ru-RU"/>
        </w:rPr>
      </w:pPr>
    </w:p>
    <w:p>
      <w:pPr>
        <w:shd w:val="clear" w:color="auto" w:fill="FFFFFF"/>
        <w:ind w:firstLine="397"/>
        <w:jc w:val="both"/>
        <w:rPr>
          <w:rFonts w:cs="Times New Roman"/>
          <w:szCs w:val="24"/>
          <w:lang w:eastAsia="ru-RU"/>
        </w:rPr>
      </w:pPr>
      <w:r>
        <w:rPr>
          <w:rFonts w:cs="Times New Roman"/>
          <w:iCs/>
          <w:color w:val="000000"/>
          <w:lang w:eastAsia="ru-RU"/>
        </w:rPr>
        <w:t>Признаком правильности сборки и сопряжения шеек с вкладышами является свободное вращение коленчатого вала.</w:t>
      </w:r>
    </w:p>
    <w:p>
      <w:pPr>
        <w:shd w:val="clear" w:color="auto" w:fill="FFFFFF"/>
        <w:ind w:firstLine="397"/>
        <w:jc w:val="both"/>
        <w:rPr>
          <w:rFonts w:cs="Times New Roman"/>
          <w:iCs/>
          <w:color w:val="000000"/>
          <w:lang w:eastAsia="ru-RU"/>
        </w:rPr>
      </w:pPr>
      <w:r>
        <w:rPr>
          <w:rFonts w:cs="Times New Roman"/>
          <w:iCs/>
          <w:color w:val="000000"/>
          <w:lang w:eastAsia="ru-RU"/>
        </w:rPr>
        <w:t>Цифры 0,25, 0,50 и т.д. указывают величину уменьшения диаметра шеек коленчатого вала после шлифования.</w:t>
      </w:r>
    </w:p>
    <w:p>
      <w:pPr>
        <w:shd w:val="clear" w:color="auto" w:fill="FFFFFF"/>
        <w:ind w:firstLine="397"/>
        <w:jc w:val="both"/>
        <w:rPr>
          <w:rFonts w:cs="Times New Roman"/>
          <w:iCs/>
          <w:color w:val="000000"/>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5.5 Маховик</w:t>
      </w:r>
    </w:p>
    <w:p>
      <w:pPr>
        <w:shd w:val="clear" w:color="auto" w:fill="FFFFFF"/>
        <w:ind w:firstLine="397"/>
        <w:jc w:val="both"/>
        <w:rPr>
          <w:rFonts w:cs="Times New Roman"/>
          <w:szCs w:val="24"/>
          <w:lang w:eastAsia="ru-RU"/>
        </w:rPr>
      </w:pPr>
      <w:r>
        <w:rPr>
          <w:rFonts w:cs="Times New Roman"/>
          <w:iCs/>
          <w:color w:val="000000"/>
          <w:lang w:eastAsia="ru-RU"/>
        </w:rPr>
        <w:t>Проверьте состояние зубчатого обода и в случае повреждения зубьев замените маховик. Поверхности маховика, сопрягаемые с коленчатым валом и с ведомым диском сцепления, должны быть без царапин, задиров и быть совершенно плоскими.</w:t>
      </w:r>
    </w:p>
    <w:p>
      <w:pPr>
        <w:shd w:val="clear" w:color="auto" w:fill="FFFFFF"/>
        <w:ind w:firstLine="397"/>
        <w:jc w:val="both"/>
        <w:rPr>
          <w:rFonts w:cs="Times New Roman"/>
          <w:iCs/>
          <w:color w:val="000000"/>
          <w:lang w:eastAsia="ru-RU"/>
        </w:rPr>
      </w:pPr>
      <w:r>
        <w:rPr>
          <w:rFonts w:cs="Times New Roman"/>
          <w:iCs/>
          <w:color w:val="000000"/>
          <w:lang w:eastAsia="ru-RU"/>
        </w:rPr>
        <w:t>Если на рабочей поверхности 3 (рис. 3) маховика под ведомый диск сцепления имеются царапины, проточите эту поверхность, снимая слой металла толщиной не более 1 мм. Затем проточите поверхность 2, выдерживая размер (0,5±0,1) мм, При проточке необходимо обеспечить параллельность поверхностей 2 и 3 относительно поверхности 1. Допуск непараллельности составляет 0,1 мм.</w:t>
      </w:r>
    </w:p>
    <w:p>
      <w:pPr>
        <w:shd w:val="clear" w:color="auto" w:fill="FFFFFF"/>
        <w:ind w:firstLine="397"/>
        <w:jc w:val="both"/>
        <w:rPr>
          <w:rFonts w:cs="Times New Roman"/>
          <w:szCs w:val="24"/>
          <w:lang w:eastAsia="ru-RU"/>
        </w:rPr>
      </w:pPr>
    </w:p>
    <w:p>
      <w:pPr>
        <w:shd w:val="clear" w:color="auto" w:fill="FFFFFF"/>
        <w:ind w:firstLine="397"/>
        <w:jc w:val="both"/>
        <w:rPr>
          <w:rFonts w:cs="Times New Roman"/>
          <w:szCs w:val="24"/>
          <w:lang w:eastAsia="ru-RU"/>
        </w:rPr>
        <w:sectPr>
          <w:footerReference r:id="rId9" w:type="default"/>
          <w:footerReference r:id="rId10" w:type="even"/>
          <w:type w:val="continuous"/>
          <w:pgSz w:w="11905" w:h="16837"/>
          <w:pgMar w:top="1418" w:right="4820" w:bottom="6350" w:left="851" w:header="851" w:footer="5812" w:gutter="0"/>
          <w:cols w:equalWidth="0" w:num="1">
            <w:col w:w="6235"/>
          </w:cols>
          <w:titlePg/>
          <w:docGrid w:linePitch="360" w:charSpace="0"/>
        </w:sectPr>
      </w:pPr>
    </w:p>
    <w:p>
      <w:pPr>
        <w:shd w:val="clear" w:color="auto" w:fill="FFFFFF"/>
        <w:ind w:firstLine="397"/>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100" o:spt="75" type="#_x0000_t75" style="height:112.5pt;width:62pt;" filled="f" o:preferrelative="t" stroked="f" coordsize="21600,21600">
            <v:path/>
            <v:fill on="f" focussize="0,0"/>
            <v:stroke on="f" joinstyle="miter"/>
            <v:imagedata r:id="rId87" gain="74473f" o:title=""/>
            <o:lock v:ext="edit" aspectratio="t"/>
            <w10:wrap type="none"/>
            <w10:anchorlock/>
          </v:shape>
        </w:pict>
      </w:r>
    </w:p>
    <w:p>
      <w:pPr>
        <w:shd w:val="clear" w:color="auto" w:fill="FFFFFF"/>
        <w:jc w:val="both"/>
        <w:rPr>
          <w:rFonts w:cs="Times New Roman"/>
          <w:color w:val="000000"/>
          <w:sz w:val="16"/>
          <w:szCs w:val="19"/>
          <w:lang w:eastAsia="ru-RU"/>
        </w:rPr>
      </w:pPr>
      <w:r>
        <w:rPr>
          <w:rFonts w:cs="Times New Roman"/>
          <w:i/>
          <w:color w:val="000000"/>
          <w:szCs w:val="19"/>
          <w:lang w:eastAsia="ru-RU"/>
        </w:rPr>
        <w:t>Рис. 3. Маховик:</w:t>
      </w:r>
      <w:r>
        <w:rPr>
          <w:rFonts w:cs="Times New Roman"/>
          <w:color w:val="000000"/>
          <w:szCs w:val="19"/>
          <w:lang w:eastAsia="ru-RU"/>
        </w:rPr>
        <w:t xml:space="preserve"> </w:t>
      </w:r>
      <w:r>
        <w:rPr>
          <w:rFonts w:cs="Times New Roman"/>
          <w:color w:val="000000"/>
          <w:sz w:val="16"/>
          <w:szCs w:val="19"/>
          <w:lang w:eastAsia="ru-RU"/>
        </w:rPr>
        <w:t>1 - поверхность крепления к фланцу коленчатого вала; 2 - поверхность крепления сцепления; 3 - опорная поверхность ведомого диска сцепления</w:t>
      </w:r>
    </w:p>
    <w:p>
      <w:pPr>
        <w:jc w:val="center"/>
        <w:rPr>
          <w:rFonts w:cs="Times New Roman"/>
          <w:iCs/>
          <w:szCs w:val="24"/>
          <w:lang w:eastAsia="ru-RU"/>
        </w:rPr>
      </w:pPr>
    </w:p>
    <w:p>
      <w:pPr>
        <w:jc w:val="center"/>
        <w:rPr>
          <w:rFonts w:cs="Times New Roman"/>
          <w:iCs/>
          <w:szCs w:val="24"/>
          <w:lang w:eastAsia="ru-RU"/>
        </w:rPr>
      </w:pPr>
      <w:r>
        <w:rPr>
          <w:rFonts w:cs="Times New Roman"/>
          <w:iCs/>
          <w:szCs w:val="24"/>
          <w:lang w:eastAsia="ru-RU"/>
        </w:rPr>
        <w:pict>
          <v:shape id="_x0000_i1101" o:spt="75" type="#_x0000_t75" style="height:124.5pt;width:164.5pt;" filled="f" o:preferrelative="t" stroked="f" coordsize="21600,21600">
            <v:path/>
            <v:fill on="f" focussize="0,0"/>
            <v:stroke on="f" joinstyle="miter"/>
            <v:imagedata r:id="rId88" gain="2147483647f" blacklevel="-30802f" o:title=""/>
            <o:lock v:ext="edit" aspectratio="t"/>
            <w10:wrap type="none"/>
            <w10:anchorlock/>
          </v:shape>
        </w:pict>
      </w:r>
    </w:p>
    <w:p>
      <w:pPr>
        <w:ind w:firstLine="397"/>
        <w:jc w:val="both"/>
        <w:rPr>
          <w:rFonts w:cs="Times New Roman"/>
          <w:iCs/>
          <w:szCs w:val="24"/>
          <w:lang w:eastAsia="ru-RU"/>
        </w:rPr>
      </w:pPr>
    </w:p>
    <w:p>
      <w:pPr>
        <w:shd w:val="clear" w:color="auto" w:fill="FFFFFF"/>
        <w:jc w:val="both"/>
        <w:rPr>
          <w:rFonts w:cs="Times New Roman"/>
          <w:i/>
          <w:szCs w:val="24"/>
          <w:lang w:eastAsia="ru-RU"/>
        </w:rPr>
      </w:pPr>
      <w:r>
        <w:rPr>
          <w:rFonts w:cs="Times New Roman"/>
          <w:i/>
          <w:color w:val="000000"/>
          <w:szCs w:val="21"/>
          <w:lang w:eastAsia="ru-RU"/>
        </w:rPr>
        <w:t>Рис. 4. Проверка осевого свободного хода коленчатого вала</w:t>
      </w:r>
    </w:p>
    <w:p>
      <w:pPr>
        <w:shd w:val="clear" w:color="auto" w:fill="FFFFFF"/>
        <w:ind w:firstLine="397"/>
        <w:jc w:val="both"/>
        <w:rPr>
          <w:rFonts w:cs="Times New Roman"/>
          <w:szCs w:val="24"/>
          <w:lang w:eastAsia="ru-RU"/>
        </w:rPr>
        <w:sectPr>
          <w:type w:val="continuous"/>
          <w:pgSz w:w="11905" w:h="16837"/>
          <w:pgMar w:top="1418" w:right="4820" w:bottom="6350" w:left="851" w:header="851" w:footer="567" w:gutter="0"/>
          <w:cols w:equalWidth="0" w:num="2">
            <w:col w:w="2569" w:space="180"/>
            <w:col w:w="3485"/>
          </w:cols>
          <w:docGrid w:linePitch="360" w:charSpace="0"/>
        </w:sectPr>
      </w:pPr>
    </w:p>
    <w:p>
      <w:pPr>
        <w:shd w:val="clear" w:color="auto" w:fill="FFFFFF"/>
        <w:ind w:firstLine="397"/>
        <w:jc w:val="both"/>
        <w:rPr>
          <w:rFonts w:cs="Times New Roman"/>
          <w:iCs/>
          <w:color w:val="000000"/>
          <w:lang w:eastAsia="ru-RU"/>
        </w:rPr>
      </w:pPr>
    </w:p>
    <w:p>
      <w:pPr>
        <w:shd w:val="clear" w:color="auto" w:fill="FFFFFF"/>
        <w:ind w:firstLine="397"/>
        <w:jc w:val="both"/>
        <w:rPr>
          <w:rFonts w:cs="Times New Roman"/>
          <w:iCs/>
          <w:color w:val="000000"/>
          <w:lang w:eastAsia="ru-RU"/>
        </w:rPr>
      </w:pPr>
      <w:r>
        <w:rPr>
          <w:rFonts w:cs="Times New Roman"/>
          <w:iCs/>
          <w:color w:val="000000"/>
          <w:lang w:eastAsia="ru-RU"/>
        </w:rPr>
        <w:t>Установите маховик на оправку, центрируя</w:t>
      </w:r>
      <w:r>
        <w:rPr>
          <w:rFonts w:cs="Times New Roman"/>
          <w:iCs/>
          <w:color w:val="000000"/>
          <w:vertAlign w:val="superscript"/>
          <w:lang w:eastAsia="ru-RU"/>
        </w:rPr>
        <w:t xml:space="preserve"> </w:t>
      </w:r>
      <w:r>
        <w:rPr>
          <w:rFonts w:cs="Times New Roman"/>
          <w:iCs/>
          <w:color w:val="000000"/>
          <w:lang w:eastAsia="ru-RU"/>
        </w:rPr>
        <w:t>его по посадочному отверстию с упором на поверхность 1, и проверьте биение плоскостей 2 и 3. В крайних точках индикатор не должен показывать биений, превышающих 0,1 мм.</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5.6 Проверка осевого зазора коленчатого вала</w:t>
      </w:r>
    </w:p>
    <w:p>
      <w:pPr>
        <w:shd w:val="clear" w:color="auto" w:fill="FFFFFF"/>
        <w:ind w:firstLine="397"/>
        <w:jc w:val="both"/>
        <w:rPr>
          <w:rFonts w:cs="Times New Roman"/>
          <w:iCs/>
          <w:color w:val="000000"/>
          <w:lang w:eastAsia="ru-RU"/>
        </w:rPr>
      </w:pPr>
      <w:r>
        <w:rPr>
          <w:rFonts w:cs="Times New Roman"/>
          <w:iCs/>
          <w:color w:val="000000"/>
          <w:lang w:eastAsia="ru-RU"/>
        </w:rPr>
        <w:t xml:space="preserve">Осевое перемещение коленчатого вала ограничено двумя упорными полукольцами, установленными по обе стороны заднего коренного подшипника. С передней стороны подшипника устанавливается сталеалюминевое полукольцо, </w:t>
      </w:r>
      <w:r>
        <w:rPr>
          <w:rFonts w:cs="Times New Roman"/>
          <w:iCs/>
          <w:color w:val="000000"/>
          <w:lang w:val="en-US" w:eastAsia="ru-RU"/>
        </w:rPr>
        <w:t>a</w:t>
      </w:r>
      <w:r>
        <w:rPr>
          <w:rFonts w:cs="Times New Roman"/>
          <w:iCs/>
          <w:color w:val="000000"/>
          <w:lang w:eastAsia="ru-RU"/>
        </w:rPr>
        <w:t xml:space="preserve"> </w:t>
      </w:r>
      <w:r>
        <w:rPr>
          <w:rFonts w:cs="Times New Roman"/>
          <w:iCs/>
          <w:color w:val="000000"/>
          <w:lang w:val="en-US" w:eastAsia="ru-RU"/>
        </w:rPr>
        <w:t>c</w:t>
      </w:r>
      <w:r>
        <w:rPr>
          <w:rFonts w:cs="Times New Roman"/>
          <w:iCs/>
          <w:color w:val="000000"/>
          <w:lang w:eastAsia="ru-RU"/>
        </w:rPr>
        <w:t xml:space="preserve"> задней стороны - металлокерамическое (желтого цвета). Полукольца изготавливаются нормальной толщины (2,310-2,360 мм) и увеличенной (2,437-2,487 мм).</w:t>
      </w:r>
    </w:p>
    <w:p>
      <w:pPr>
        <w:shd w:val="clear" w:color="auto" w:fill="FFFFFF"/>
        <w:ind w:firstLine="397"/>
        <w:jc w:val="both"/>
        <w:rPr>
          <w:rFonts w:cs="Times New Roman"/>
          <w:szCs w:val="24"/>
          <w:lang w:eastAsia="ru-RU"/>
        </w:rPr>
      </w:pPr>
      <w:r>
        <w:rPr>
          <w:rFonts w:cs="Times New Roman"/>
          <w:iCs/>
          <w:color w:val="000000"/>
          <w:lang w:eastAsia="ru-RU"/>
        </w:rPr>
        <w:t>Осевой зазор между упорными полукольцами и упорными поверхностями коленчатого вала проверяется следующим образом:</w:t>
      </w:r>
    </w:p>
    <w:p>
      <w:pPr>
        <w:shd w:val="clear" w:color="auto" w:fill="FFFFFF"/>
        <w:ind w:firstLine="397"/>
        <w:jc w:val="both"/>
        <w:rPr>
          <w:rFonts w:cs="Times New Roman"/>
          <w:szCs w:val="24"/>
          <w:lang w:eastAsia="ru-RU"/>
        </w:rPr>
      </w:pPr>
      <w:r>
        <w:rPr>
          <w:rFonts w:cs="Times New Roman"/>
          <w:iCs/>
          <w:color w:val="000000"/>
          <w:lang w:eastAsia="ru-RU"/>
        </w:rPr>
        <w:t>установите индикатор на магнитной подставке и вставьте концы двух отверток, как показано на рис. 4;</w:t>
      </w:r>
    </w:p>
    <w:p>
      <w:pPr>
        <w:shd w:val="clear" w:color="auto" w:fill="FFFFFF"/>
        <w:ind w:firstLine="397"/>
        <w:jc w:val="both"/>
        <w:rPr>
          <w:rFonts w:cs="Times New Roman"/>
          <w:iCs/>
          <w:color w:val="000000"/>
          <w:lang w:eastAsia="ru-RU"/>
        </w:rPr>
      </w:pPr>
      <w:r>
        <w:rPr>
          <w:rFonts w:cs="Times New Roman"/>
          <w:iCs/>
          <w:color w:val="000000"/>
          <w:lang w:eastAsia="ru-RU"/>
        </w:rPr>
        <w:t>переместите вал отвертками и проверьте по индикатору осевой зазор, который должен быть в пределах 0,06-0,26 мм.</w:t>
      </w:r>
    </w:p>
    <w:p>
      <w:pPr>
        <w:shd w:val="clear" w:color="auto" w:fill="FFFFFF"/>
        <w:ind w:firstLine="397"/>
        <w:jc w:val="both"/>
        <w:rPr>
          <w:rFonts w:cs="Times New Roman"/>
          <w:color w:val="000000"/>
          <w:szCs w:val="24"/>
          <w:u w:val="single"/>
          <w:lang w:eastAsia="ru-RU"/>
        </w:rPr>
      </w:pPr>
      <w:r>
        <w:rPr>
          <w:rFonts w:cs="Times New Roman"/>
          <w:color w:val="000000"/>
          <w:szCs w:val="24"/>
          <w:u w:val="single"/>
          <w:lang w:eastAsia="ru-RU"/>
        </w:rPr>
        <w:t>Примечание</w:t>
      </w:r>
    </w:p>
    <w:p>
      <w:pPr>
        <w:shd w:val="clear" w:color="auto" w:fill="FFFFFF"/>
        <w:ind w:firstLine="397"/>
        <w:jc w:val="both"/>
        <w:rPr>
          <w:rFonts w:cs="Times New Roman"/>
          <w:szCs w:val="24"/>
          <w:lang w:eastAsia="ru-RU"/>
        </w:rPr>
      </w:pPr>
      <w:r>
        <w:rPr>
          <w:rFonts w:cs="Times New Roman"/>
          <w:color w:val="000000"/>
          <w:szCs w:val="24"/>
          <w:lang w:eastAsia="ru-RU"/>
        </w:rPr>
        <w:t>Осевой зазор коленчатого вала можно проверять также на двигателе, установленном на автомобиле, с помощью приспособления 67.8701.9510. При этом осевое перемещение коленчатого вала создается нажатием и отпусканием педали сцепления, а величина осевого зазора определяется по перемещению переднего конца коленчатого вала.</w:t>
      </w:r>
    </w:p>
    <w:p>
      <w:pPr>
        <w:shd w:val="clear" w:color="auto" w:fill="FFFFFF"/>
        <w:ind w:firstLine="397"/>
        <w:jc w:val="both"/>
        <w:rPr>
          <w:rFonts w:cs="Times New Roman"/>
          <w:szCs w:val="24"/>
          <w:lang w:eastAsia="ru-RU"/>
        </w:rPr>
      </w:pPr>
      <w:r>
        <w:rPr>
          <w:rFonts w:cs="Times New Roman"/>
          <w:iCs/>
          <w:color w:val="000000"/>
          <w:lang w:eastAsia="ru-RU"/>
        </w:rPr>
        <w:t>Если зазор превышает максимально допустимый 0,35 мм, замените упорные полукольца другими, увеличенными на 0,127 мм.</w:t>
      </w:r>
    </w:p>
    <w:p>
      <w:pPr>
        <w:shd w:val="clear" w:color="auto" w:fill="FFFFFF"/>
        <w:ind w:firstLine="397"/>
        <w:jc w:val="both"/>
        <w:rPr>
          <w:rFonts w:cs="Times New Roman"/>
          <w:b/>
          <w:iCs/>
          <w:color w:val="000000"/>
          <w:szCs w:val="21"/>
          <w:lang w:eastAsia="ru-RU"/>
        </w:rPr>
      </w:pPr>
    </w:p>
    <w:p>
      <w:pPr>
        <w:ind w:firstLine="425"/>
        <w:jc w:val="both"/>
        <w:rPr>
          <w:rFonts w:cs="Times New Roman"/>
          <w:b/>
          <w:bCs/>
          <w:i/>
          <w:color w:val="000000"/>
          <w:sz w:val="20"/>
          <w:szCs w:val="20"/>
          <w:lang w:eastAsia="ru-RU"/>
        </w:rPr>
      </w:pPr>
      <w:r>
        <w:rPr>
          <w:rFonts w:cs="Times New Roman"/>
          <w:b/>
          <w:bCs/>
          <w:i/>
          <w:color w:val="000000"/>
          <w:sz w:val="20"/>
          <w:szCs w:val="20"/>
          <w:lang w:eastAsia="ru-RU"/>
        </w:rPr>
        <w:t>6. Содержание отчета:</w:t>
      </w:r>
    </w:p>
    <w:p>
      <w:pPr>
        <w:ind w:firstLine="425"/>
        <w:jc w:val="both"/>
        <w:rPr>
          <w:rFonts w:cs="Times New Roman"/>
          <w:iCs/>
          <w:color w:val="000000"/>
          <w:lang w:eastAsia="ru-RU"/>
        </w:rPr>
      </w:pPr>
      <w:r>
        <w:rPr>
          <w:rFonts w:cs="Times New Roman"/>
          <w:iCs/>
          <w:color w:val="000000"/>
          <w:lang w:eastAsia="ru-RU"/>
        </w:rPr>
        <w:t>цель, задачи и порядок выполнения работы;</w:t>
      </w:r>
    </w:p>
    <w:p>
      <w:pPr>
        <w:ind w:firstLine="425"/>
        <w:jc w:val="both"/>
        <w:rPr>
          <w:rFonts w:cs="Times New Roman"/>
          <w:iCs/>
          <w:color w:val="000000"/>
          <w:lang w:eastAsia="ru-RU"/>
        </w:rPr>
      </w:pPr>
      <w:r>
        <w:rPr>
          <w:rFonts w:cs="Times New Roman"/>
          <w:iCs/>
          <w:color w:val="000000"/>
          <w:lang w:eastAsia="ru-RU"/>
        </w:rPr>
        <w:t>измеренные значения параметров, контролируемых при определении технического состояния коленчатого вала;</w:t>
      </w:r>
    </w:p>
    <w:p>
      <w:pPr>
        <w:ind w:firstLine="425"/>
        <w:jc w:val="both"/>
        <w:rPr>
          <w:rFonts w:cs="Times New Roman"/>
          <w:iCs/>
          <w:color w:val="000000"/>
          <w:lang w:eastAsia="ru-RU"/>
        </w:rPr>
      </w:pPr>
      <w:r>
        <w:rPr>
          <w:rFonts w:cs="Times New Roman"/>
          <w:iCs/>
          <w:color w:val="000000"/>
          <w:lang w:eastAsia="ru-RU"/>
        </w:rPr>
        <w:t>заключение о соответствии измеренных значений параметров требованиям нормативно-технической документации.</w:t>
      </w:r>
    </w:p>
    <w:p>
      <w:pPr>
        <w:ind w:firstLine="425"/>
        <w:jc w:val="center"/>
        <w:rPr>
          <w:rFonts w:cs="Times New Roman"/>
          <w:b/>
          <w:bCs/>
          <w:iCs/>
          <w:color w:val="000000"/>
          <w:lang w:eastAsia="ru-RU"/>
        </w:rPr>
      </w:pPr>
    </w:p>
    <w:p>
      <w:pPr>
        <w:ind w:firstLine="425"/>
        <w:jc w:val="center"/>
        <w:rPr>
          <w:rFonts w:cs="Times New Roman"/>
          <w:b/>
          <w:bCs/>
          <w:iCs/>
          <w:color w:val="000000"/>
          <w:lang w:eastAsia="ru-RU"/>
        </w:rPr>
      </w:pPr>
      <w:r>
        <w:rPr>
          <w:rFonts w:cs="Times New Roman"/>
          <w:b/>
          <w:bCs/>
          <w:iCs/>
          <w:color w:val="000000"/>
          <w:lang w:eastAsia="ru-RU"/>
        </w:rPr>
        <w:t>Список использованных источников</w:t>
      </w:r>
    </w:p>
    <w:p>
      <w:pPr>
        <w:ind w:firstLine="360"/>
        <w:jc w:val="both"/>
        <w:rPr>
          <w:iCs/>
          <w:color w:val="000000"/>
          <w:szCs w:val="24"/>
          <w:lang w:eastAsia="ru-RU"/>
        </w:rPr>
      </w:pPr>
      <w:r>
        <w:rPr>
          <w:iCs/>
          <w:color w:val="000000"/>
          <w:szCs w:val="24"/>
          <w:lang w:eastAsia="ru-RU"/>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18"/>
          <w:lang w:eastAsia="ru-RU"/>
        </w:rPr>
      </w:pPr>
      <w:r>
        <w:rPr>
          <w:szCs w:val="18"/>
          <w:lang w:eastAsia="ru-RU"/>
        </w:rPr>
        <w:t>2. Косарев С.Н., Леонидович П. Автомобили семейства  . Руководство по техническому обслуживанию и ремонту. – М.: За рулем, 2008.- 248 с.</w:t>
      </w:r>
    </w:p>
    <w:p>
      <w:pPr>
        <w:ind w:firstLine="360"/>
        <w:jc w:val="both"/>
        <w:rPr>
          <w:iCs/>
          <w:color w:val="000000"/>
          <w:szCs w:val="24"/>
          <w:lang w:eastAsia="ru-RU"/>
        </w:rPr>
      </w:pPr>
    </w:p>
    <w:p>
      <w:pPr>
        <w:shd w:val="clear" w:color="auto" w:fill="FFFFFF"/>
        <w:ind w:firstLine="341"/>
        <w:jc w:val="both"/>
        <w:rPr>
          <w:rFonts w:ascii="Times New Roman" w:hAnsi="Times New Roman" w:cs="Times New Roman"/>
          <w:sz w:val="24"/>
          <w:szCs w:val="24"/>
          <w:lang w:eastAsia="ru-RU"/>
        </w:rPr>
      </w:pPr>
    </w:p>
    <w:p>
      <w:pPr>
        <w:pStyle w:val="8"/>
        <w:spacing w:line="240" w:lineRule="auto"/>
        <w:ind w:right="0"/>
        <w:jc w:val="center"/>
        <w:rPr>
          <w:lang w:eastAsia="ru-RU"/>
        </w:rPr>
      </w:pPr>
      <w:r>
        <w:rPr>
          <w:szCs w:val="24"/>
          <w:lang w:eastAsia="ru-RU"/>
        </w:rPr>
        <w:br w:type="page"/>
      </w:r>
      <w:r>
        <w:rPr>
          <w:lang w:eastAsia="ru-RU"/>
        </w:rPr>
        <w:t>«ОПРЕДЕЛЕНИЕ ТЕХНИЧЕСКОГО СОСТОЯНИЯ БЛОКА ЦИЛИНДРОВ ДВИГАТЕЛЯ ВНУТРЕННЕГО СГОРАНИЯ»</w:t>
      </w: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1 Цель работы:</w:t>
      </w:r>
      <w:r>
        <w:rPr>
          <w:b/>
          <w:i/>
          <w:color w:val="000000"/>
          <w:szCs w:val="22"/>
          <w:lang w:eastAsia="ru-RU"/>
        </w:rPr>
        <w:t xml:space="preserve"> </w:t>
      </w:r>
      <w:r>
        <w:rPr>
          <w:b/>
          <w:color w:val="000000"/>
          <w:szCs w:val="22"/>
          <w:lang w:eastAsia="ru-RU"/>
        </w:rPr>
        <w:t xml:space="preserve"> </w:t>
      </w:r>
      <w:r>
        <w:rPr>
          <w:bCs/>
          <w:color w:val="000000"/>
          <w:szCs w:val="22"/>
          <w:lang w:eastAsia="ru-RU"/>
        </w:rPr>
        <w:t>оценка технического состояния блока цилиндров двигателя ВАЗ 2107.</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2 Задачи работы:</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изучить конструкцию ДВС ВАЗ 2107;</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разборку двигателя;</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дать оценку технического состояния блока цилиндров ДВС;</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провести сборку двигателя.</w:t>
      </w:r>
    </w:p>
    <w:p>
      <w:pPr>
        <w:widowControl w:val="0"/>
        <w:shd w:val="clear" w:color="auto" w:fill="FFFFFF"/>
        <w:autoSpaceDE w:val="0"/>
        <w:autoSpaceDN w:val="0"/>
        <w:adjustRightInd w:val="0"/>
        <w:spacing w:line="245" w:lineRule="exact"/>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
          <w:i/>
          <w:color w:val="000000"/>
          <w:sz w:val="20"/>
          <w:szCs w:val="22"/>
          <w:lang w:eastAsia="ru-RU"/>
        </w:rPr>
      </w:pPr>
      <w:r>
        <w:rPr>
          <w:b/>
          <w:i/>
          <w:color w:val="000000"/>
          <w:sz w:val="20"/>
          <w:szCs w:val="22"/>
          <w:lang w:eastAsia="ru-RU"/>
        </w:rPr>
        <w:t>3 Оснащение рабочего места:</w:t>
      </w:r>
    </w:p>
    <w:p>
      <w:pPr>
        <w:widowControl w:val="0"/>
        <w:shd w:val="clear" w:color="auto" w:fill="FFFFFF"/>
        <w:autoSpaceDE w:val="0"/>
        <w:autoSpaceDN w:val="0"/>
        <w:adjustRightInd w:val="0"/>
        <w:spacing w:line="245" w:lineRule="exact"/>
        <w:ind w:firstLine="360"/>
        <w:jc w:val="both"/>
        <w:rPr>
          <w:color w:val="000000"/>
          <w:szCs w:val="22"/>
          <w:lang w:eastAsia="ru-RU"/>
        </w:rPr>
      </w:pPr>
      <w:r>
        <w:rPr>
          <w:color w:val="000000"/>
          <w:szCs w:val="22"/>
          <w:lang w:eastAsia="ru-RU"/>
        </w:rPr>
        <w:t>двигатель автомобиля ВАЗ 2107; стенд для разборки двигателя; набор слесарного инструмента; набор измерительного инструмента; специальные приспособления.</w:t>
      </w:r>
    </w:p>
    <w:p>
      <w:pPr>
        <w:widowControl w:val="0"/>
        <w:shd w:val="clear" w:color="auto" w:fill="FFFFFF"/>
        <w:autoSpaceDE w:val="0"/>
        <w:autoSpaceDN w:val="0"/>
        <w:adjustRightInd w:val="0"/>
        <w:spacing w:line="245" w:lineRule="exact"/>
        <w:ind w:firstLine="360"/>
        <w:jc w:val="both"/>
        <w:rPr>
          <w:color w:val="000000"/>
          <w:szCs w:val="22"/>
          <w:lang w:eastAsia="ru-RU"/>
        </w:rPr>
      </w:pPr>
    </w:p>
    <w:p>
      <w:pPr>
        <w:widowControl w:val="0"/>
        <w:shd w:val="clear" w:color="auto" w:fill="FFFFFF"/>
        <w:autoSpaceDE w:val="0"/>
        <w:autoSpaceDN w:val="0"/>
        <w:adjustRightInd w:val="0"/>
        <w:spacing w:line="245" w:lineRule="exact"/>
        <w:ind w:firstLine="360"/>
        <w:jc w:val="both"/>
        <w:rPr>
          <w:bCs/>
          <w:color w:val="000000"/>
          <w:szCs w:val="22"/>
          <w:lang w:eastAsia="ru-RU"/>
        </w:rPr>
      </w:pPr>
      <w:r>
        <w:rPr>
          <w:b/>
          <w:i/>
          <w:color w:val="000000"/>
          <w:sz w:val="20"/>
          <w:szCs w:val="22"/>
          <w:lang w:eastAsia="ru-RU"/>
        </w:rPr>
        <w:t>4 Время выполнения работы</w:t>
      </w:r>
      <w:r>
        <w:rPr>
          <w:b/>
          <w:iCs/>
          <w:color w:val="000000"/>
          <w:szCs w:val="22"/>
          <w:lang w:eastAsia="ru-RU"/>
        </w:rPr>
        <w:t xml:space="preserve"> </w:t>
      </w:r>
      <w:r>
        <w:rPr>
          <w:bCs/>
          <w:color w:val="000000"/>
          <w:szCs w:val="22"/>
          <w:lang w:eastAsia="ru-RU"/>
        </w:rPr>
        <w:t>– 2 акад. часа.</w:t>
      </w:r>
    </w:p>
    <w:p>
      <w:pPr>
        <w:widowControl w:val="0"/>
        <w:shd w:val="clear" w:color="auto" w:fill="FFFFFF"/>
        <w:autoSpaceDE w:val="0"/>
        <w:autoSpaceDN w:val="0"/>
        <w:adjustRightInd w:val="0"/>
        <w:spacing w:line="245" w:lineRule="exact"/>
        <w:ind w:firstLine="360"/>
        <w:jc w:val="both"/>
        <w:rPr>
          <w:bCs/>
          <w:color w:val="000000"/>
          <w:szCs w:val="22"/>
          <w:lang w:eastAsia="ru-RU"/>
        </w:rPr>
      </w:pPr>
    </w:p>
    <w:p>
      <w:pPr>
        <w:widowControl w:val="0"/>
        <w:shd w:val="clear" w:color="auto" w:fill="FFFFFF"/>
        <w:autoSpaceDE w:val="0"/>
        <w:autoSpaceDN w:val="0"/>
        <w:adjustRightInd w:val="0"/>
        <w:spacing w:line="245" w:lineRule="exact"/>
        <w:ind w:firstLine="360"/>
        <w:jc w:val="both"/>
        <w:rPr>
          <w:b/>
          <w:color w:val="000000"/>
          <w:szCs w:val="22"/>
          <w:u w:val="single"/>
          <w:lang w:eastAsia="ru-RU"/>
        </w:rPr>
      </w:pPr>
      <w:r>
        <w:rPr>
          <w:b/>
          <w:color w:val="000000"/>
          <w:szCs w:val="22"/>
          <w:u w:val="single"/>
          <w:lang w:eastAsia="ru-RU"/>
        </w:rPr>
        <w:t>Все работы по разборке, сборке и определению технического состояния двигателя внутреннего сгорания   выполняются в строгом соответствии с Руководством по ремонту /2/.</w:t>
      </w:r>
    </w:p>
    <w:p>
      <w:pPr>
        <w:jc w:val="center"/>
        <w:rPr>
          <w:rFonts w:ascii="Arial" w:hAnsi="Arial" w:cs="Arial"/>
          <w:sz w:val="20"/>
          <w:szCs w:val="20"/>
          <w:lang w:eastAsia="ru-RU"/>
        </w:rPr>
      </w:pPr>
    </w:p>
    <w:p>
      <w:pPr>
        <w:widowControl w:val="0"/>
        <w:shd w:val="clear" w:color="auto" w:fill="FFFFFF"/>
        <w:autoSpaceDE w:val="0"/>
        <w:autoSpaceDN w:val="0"/>
        <w:adjustRightInd w:val="0"/>
        <w:ind w:firstLine="360"/>
        <w:jc w:val="both"/>
        <w:rPr>
          <w:b/>
          <w:i/>
          <w:color w:val="000000"/>
          <w:sz w:val="20"/>
          <w:szCs w:val="20"/>
          <w:lang w:eastAsia="ru-RU"/>
        </w:rPr>
      </w:pPr>
      <w:r>
        <w:rPr>
          <w:b/>
          <w:i/>
          <w:color w:val="000000"/>
          <w:sz w:val="20"/>
          <w:szCs w:val="20"/>
          <w:lang w:eastAsia="ru-RU"/>
        </w:rPr>
        <w:t>5 Содержание и порядок выполнения работы по о</w:t>
      </w:r>
      <w:r>
        <w:rPr>
          <w:rFonts w:cs="Times New Roman"/>
          <w:b/>
          <w:i/>
          <w:color w:val="000000"/>
          <w:sz w:val="20"/>
          <w:szCs w:val="20"/>
          <w:lang w:eastAsia="ru-RU"/>
        </w:rPr>
        <w:t>пределению технического состояния блока цилиндров</w:t>
      </w:r>
    </w:p>
    <w:p>
      <w:pPr>
        <w:shd w:val="clear" w:color="auto" w:fill="FFFFFF"/>
        <w:ind w:firstLine="397"/>
        <w:jc w:val="both"/>
        <w:rPr>
          <w:rFonts w:cs="Times New Roman"/>
          <w:b/>
          <w:iCs/>
          <w:color w:val="000000"/>
          <w:szCs w:val="21"/>
          <w:lang w:eastAsia="ru-RU"/>
        </w:rPr>
      </w:pPr>
    </w:p>
    <w:p>
      <w:pPr>
        <w:shd w:val="clear" w:color="auto" w:fill="FFFFFF"/>
        <w:ind w:firstLine="397"/>
        <w:jc w:val="both"/>
        <w:rPr>
          <w:rFonts w:cs="Times New Roman"/>
          <w:b/>
          <w:szCs w:val="24"/>
          <w:lang w:eastAsia="ru-RU"/>
        </w:rPr>
      </w:pPr>
      <w:r>
        <w:rPr>
          <w:rFonts w:cs="Times New Roman"/>
          <w:b/>
          <w:iCs/>
          <w:color w:val="000000"/>
          <w:szCs w:val="21"/>
          <w:lang w:eastAsia="ru-RU"/>
        </w:rPr>
        <w:t>5.1 Общая очистка и осмотр</w:t>
      </w:r>
    </w:p>
    <w:p>
      <w:pPr>
        <w:shd w:val="clear" w:color="auto" w:fill="FFFFFF"/>
        <w:ind w:firstLine="397"/>
        <w:jc w:val="both"/>
        <w:rPr>
          <w:rFonts w:cs="Times New Roman"/>
          <w:szCs w:val="24"/>
          <w:lang w:eastAsia="ru-RU"/>
        </w:rPr>
      </w:pPr>
      <w:r>
        <w:rPr>
          <w:rFonts w:cs="Times New Roman"/>
          <w:iCs/>
          <w:color w:val="000000"/>
          <w:lang w:eastAsia="ru-RU"/>
        </w:rPr>
        <w:t>Тщательно вымойте блок цилиндров и осмотрите масляные каналы. Продуйте и просушите блок цилиндров сжатым воздухом, особенно масляные каналы.</w:t>
      </w:r>
    </w:p>
    <w:p>
      <w:pPr>
        <w:shd w:val="clear" w:color="auto" w:fill="FFFFFF"/>
        <w:ind w:firstLine="397"/>
        <w:jc w:val="both"/>
        <w:rPr>
          <w:rFonts w:cs="Times New Roman"/>
          <w:iCs/>
          <w:color w:val="000000"/>
          <w:lang w:eastAsia="ru-RU"/>
        </w:rPr>
      </w:pPr>
      <w:r>
        <w:rPr>
          <w:rFonts w:cs="Times New Roman"/>
          <w:iCs/>
          <w:color w:val="000000"/>
          <w:lang w:eastAsia="ru-RU"/>
        </w:rPr>
        <w:t>Осмотрите блок цилиндров. Если в опорах или других местах блока цилиндров имеются трещины, то он подлежит замене.</w:t>
      </w:r>
    </w:p>
    <w:p>
      <w:pPr>
        <w:shd w:val="clear" w:color="auto" w:fill="FFFFFF"/>
        <w:ind w:firstLine="397"/>
        <w:jc w:val="both"/>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1"/>
          <w:lang w:eastAsia="ru-RU"/>
        </w:rPr>
        <w:t>5.2 Проверка герметичности блока цилиндров</w:t>
      </w:r>
    </w:p>
    <w:p>
      <w:pPr>
        <w:shd w:val="clear" w:color="auto" w:fill="FFFFFF"/>
        <w:ind w:firstLine="397"/>
        <w:jc w:val="both"/>
        <w:rPr>
          <w:rFonts w:cs="Times New Roman"/>
          <w:szCs w:val="24"/>
          <w:lang w:eastAsia="ru-RU"/>
        </w:rPr>
      </w:pPr>
      <w:r>
        <w:rPr>
          <w:rFonts w:cs="Times New Roman"/>
          <w:iCs/>
          <w:color w:val="000000"/>
          <w:lang w:eastAsia="ru-RU"/>
        </w:rPr>
        <w:t>Если имеется подозрение на попадание охлаждающей жидкости в картер, то на специальном стенде проверьте герметичность блока цилиндров. Для этого, заглушив отверстия охлаждающей рубашки блока цилиндров, нагнетайте в нее воду комнатной температуры под давлением 0,3 МПа (3 кгс/см</w:t>
      </w:r>
      <w:r>
        <w:rPr>
          <w:rFonts w:cs="Times New Roman"/>
          <w:iCs/>
          <w:color w:val="000000"/>
          <w:vertAlign w:val="superscript"/>
          <w:lang w:eastAsia="ru-RU"/>
        </w:rPr>
        <w:t>2</w:t>
      </w:r>
      <w:r>
        <w:rPr>
          <w:rFonts w:cs="Times New Roman"/>
          <w:iCs/>
          <w:color w:val="000000"/>
          <w:lang w:eastAsia="ru-RU"/>
        </w:rPr>
        <w:t>). В течение двух минут не должно наблюдаться утечки воды из блока цилиндров.</w:t>
      </w:r>
    </w:p>
    <w:p>
      <w:pPr>
        <w:shd w:val="clear" w:color="auto" w:fill="FFFFFF"/>
        <w:ind w:firstLine="397"/>
        <w:jc w:val="both"/>
        <w:rPr>
          <w:rFonts w:cs="Times New Roman"/>
          <w:iCs/>
          <w:color w:val="000000"/>
          <w:lang w:eastAsia="ru-RU"/>
        </w:rPr>
      </w:pPr>
      <w:r>
        <w:rPr>
          <w:rFonts w:cs="Times New Roman"/>
          <w:iCs/>
          <w:color w:val="000000"/>
          <w:lang w:eastAsia="ru-RU"/>
        </w:rPr>
        <w:t>Если наблюдается попадание масла в охлаждающую жидкость, то без полной разборки двигателя проверьте, нет ли трещин у блока цилиндров в зонах масляных каналов. Для этого слейте охлаждающую жидкость из системы охлаждения, снимите головку цилиндров, заполните рубашку охлаждения блока цилиндров водой и подайте сжатый воздух в вертикальный масляный канал блока цилиндров. В случае появления пузырьков воздуха в воде, заполняющей рубашку охлаждения, замените блок цилиндров.</w:t>
      </w:r>
    </w:p>
    <w:p>
      <w:pPr>
        <w:shd w:val="clear" w:color="auto" w:fill="FFFFFF"/>
        <w:ind w:firstLine="397"/>
        <w:jc w:val="both"/>
        <w:rPr>
          <w:rFonts w:cs="Times New Roman"/>
          <w:szCs w:val="24"/>
          <w:lang w:eastAsia="ru-RU"/>
        </w:rPr>
      </w:pPr>
    </w:p>
    <w:p>
      <w:pPr>
        <w:shd w:val="clear" w:color="auto" w:fill="FFFFFF"/>
        <w:ind w:firstLine="397"/>
        <w:jc w:val="both"/>
        <w:rPr>
          <w:rFonts w:cs="Times New Roman"/>
          <w:b/>
          <w:szCs w:val="24"/>
          <w:lang w:eastAsia="ru-RU"/>
        </w:rPr>
      </w:pPr>
      <w:r>
        <w:rPr>
          <w:rFonts w:cs="Times New Roman"/>
          <w:b/>
          <w:szCs w:val="24"/>
          <w:lang w:eastAsia="ru-RU"/>
        </w:rPr>
        <w:t>5.3 Проверка состояния цилиндров</w:t>
      </w:r>
    </w:p>
    <w:p>
      <w:pPr>
        <w:shd w:val="clear" w:color="auto" w:fill="FFFFFF"/>
        <w:ind w:firstLine="397"/>
        <w:jc w:val="both"/>
        <w:rPr>
          <w:rFonts w:cs="Times New Roman"/>
          <w:szCs w:val="24"/>
          <w:lang w:eastAsia="ru-RU"/>
        </w:rPr>
      </w:pPr>
      <w:r>
        <w:rPr>
          <w:rFonts w:cs="Times New Roman"/>
          <w:szCs w:val="24"/>
          <w:lang w:eastAsia="ru-RU"/>
        </w:rPr>
        <w:t>Основные размеры блока цилиндров указанны на рис. 1.</w:t>
      </w:r>
    </w:p>
    <w:p>
      <w:pPr>
        <w:shd w:val="clear" w:color="auto" w:fill="FFFFFF"/>
        <w:ind w:firstLine="397"/>
        <w:jc w:val="both"/>
        <w:rPr>
          <w:rFonts w:cs="Times New Roman"/>
          <w:szCs w:val="24"/>
          <w:lang w:eastAsia="ru-RU"/>
        </w:rPr>
      </w:pPr>
      <w:r>
        <w:rPr>
          <w:rFonts w:cs="Times New Roman"/>
          <w:iCs/>
          <w:color w:val="000000"/>
          <w:lang w:eastAsia="ru-RU"/>
        </w:rPr>
        <w:t>Проверьте, не превышает ли износ цилиндров максимально допустимый - 0,15 мм.</w:t>
      </w:r>
    </w:p>
    <w:p>
      <w:pPr>
        <w:shd w:val="clear" w:color="auto" w:fill="FFFFFF"/>
        <w:ind w:firstLine="397"/>
        <w:jc w:val="both"/>
        <w:rPr>
          <w:rFonts w:cs="Times New Roman"/>
          <w:iCs/>
          <w:color w:val="000000"/>
          <w:lang w:eastAsia="ru-RU"/>
        </w:rPr>
      </w:pPr>
      <w:r>
        <w:rPr>
          <w:rFonts w:cs="Times New Roman"/>
          <w:iCs/>
          <w:color w:val="000000"/>
          <w:lang w:eastAsia="ru-RU"/>
        </w:rPr>
        <w:t>Диаметр цилиндра измеряется нутромером (рис. 2) в четырех поясах, как в продольном, так и в поперечном направлении двигателя (рис. 3). Для установки нутромера на ноль применяется калибр 67.8125.9502.</w:t>
      </w:r>
    </w:p>
    <w:p>
      <w:pPr>
        <w:keepNext/>
        <w:numPr>
          <w:ilvl w:val="0"/>
          <w:numId w:val="1"/>
        </w:numPr>
        <w:shd w:val="clear" w:color="auto" w:fill="FFFFFF"/>
        <w:tabs>
          <w:tab w:val="clear" w:pos="432"/>
        </w:tabs>
        <w:ind w:left="0" w:firstLine="397"/>
        <w:jc w:val="both"/>
        <w:outlineLvl w:val="3"/>
        <w:rPr>
          <w:rFonts w:cs="Times New Roman"/>
          <w:color w:val="000000"/>
          <w:u w:val="single"/>
          <w:lang w:eastAsia="ru-RU"/>
        </w:rPr>
      </w:pPr>
      <w:r>
        <w:rPr>
          <w:rFonts w:cs="Times New Roman"/>
          <w:color w:val="000000"/>
          <w:u w:val="single"/>
          <w:lang w:eastAsia="ru-RU"/>
        </w:rPr>
        <w:t>Примечание</w:t>
      </w:r>
    </w:p>
    <w:p>
      <w:pPr>
        <w:shd w:val="clear" w:color="auto" w:fill="FFFFFF"/>
        <w:ind w:firstLine="397"/>
        <w:jc w:val="both"/>
        <w:rPr>
          <w:rFonts w:cs="Times New Roman"/>
          <w:szCs w:val="24"/>
          <w:lang w:eastAsia="ru-RU"/>
        </w:rPr>
      </w:pPr>
      <w:r>
        <w:rPr>
          <w:rFonts w:cs="Times New Roman"/>
          <w:color w:val="000000"/>
          <w:szCs w:val="24"/>
          <w:lang w:eastAsia="ru-RU"/>
        </w:rPr>
        <w:t xml:space="preserve">Цилиндры блока по диаметру разбиты через 0,01 мм на пять классов: А, В, С, </w:t>
      </w:r>
      <w:r>
        <w:rPr>
          <w:rFonts w:cs="Times New Roman"/>
          <w:color w:val="000000"/>
          <w:szCs w:val="24"/>
          <w:lang w:val="en-US" w:eastAsia="ru-RU"/>
        </w:rPr>
        <w:t>D</w:t>
      </w:r>
      <w:r>
        <w:rPr>
          <w:rFonts w:cs="Times New Roman"/>
          <w:color w:val="000000"/>
          <w:szCs w:val="24"/>
          <w:lang w:eastAsia="ru-RU"/>
        </w:rPr>
        <w:t>, Е. Класс цилиндра помечен на нижней плоскости блока. На этой же плоскости, а также на крышках коренных подшипников клеймится условный номер блока цилиндров, который указывает на принадлежность крышек данному блоку.</w:t>
      </w:r>
    </w:p>
    <w:p>
      <w:pPr>
        <w:shd w:val="clear" w:color="auto" w:fill="FFFFFF"/>
        <w:ind w:firstLine="397"/>
        <w:jc w:val="both"/>
        <w:rPr>
          <w:rFonts w:cs="Times New Roman"/>
          <w:szCs w:val="24"/>
          <w:lang w:eastAsia="ru-RU"/>
        </w:rPr>
      </w:pPr>
    </w:p>
    <w:p>
      <w:pPr>
        <w:jc w:val="center"/>
        <w:rPr>
          <w:rFonts w:cs="Times New Roman"/>
          <w:iCs/>
          <w:szCs w:val="24"/>
          <w:lang w:eastAsia="ru-RU"/>
        </w:rPr>
      </w:pPr>
      <w:r>
        <w:rPr>
          <w:rFonts w:cs="Times New Roman"/>
          <w:iCs/>
          <w:szCs w:val="24"/>
          <w:lang w:eastAsia="ru-RU"/>
        </w:rPr>
        <w:pict>
          <v:shape id="_x0000_i1102" o:spt="75" type="#_x0000_t75" style="height:186pt;width:293pt;" filled="f" o:preferrelative="t" stroked="f" coordsize="21600,21600">
            <v:path/>
            <v:fill on="f" focussize="0,0"/>
            <v:stroke on="f" joinstyle="miter"/>
            <v:imagedata r:id="rId89" o:title=""/>
            <o:lock v:ext="edit" aspectratio="t"/>
            <w10:wrap type="none"/>
            <w10:anchorlock/>
          </v:shape>
        </w:pict>
      </w:r>
    </w:p>
    <w:p>
      <w:pPr>
        <w:shd w:val="clear" w:color="auto" w:fill="FFFFFF"/>
        <w:jc w:val="center"/>
        <w:rPr>
          <w:rFonts w:cs="Times New Roman"/>
          <w:color w:val="000000"/>
          <w:szCs w:val="24"/>
          <w:lang w:eastAsia="ru-RU"/>
        </w:rPr>
      </w:pPr>
    </w:p>
    <w:p>
      <w:pPr>
        <w:keepNext/>
        <w:numPr>
          <w:ilvl w:val="0"/>
          <w:numId w:val="1"/>
        </w:numPr>
        <w:shd w:val="clear" w:color="auto" w:fill="FFFFFF"/>
        <w:tabs>
          <w:tab w:val="clear" w:pos="432"/>
        </w:tabs>
        <w:ind w:left="0" w:firstLine="0"/>
        <w:jc w:val="center"/>
        <w:outlineLvl w:val="1"/>
        <w:rPr>
          <w:rFonts w:cs="Times New Roman"/>
          <w:i/>
          <w:color w:val="000000"/>
          <w:szCs w:val="24"/>
          <w:lang w:eastAsia="ru-RU"/>
        </w:rPr>
      </w:pPr>
      <w:r>
        <w:rPr>
          <w:rFonts w:cs="Times New Roman"/>
          <w:i/>
          <w:color w:val="000000"/>
          <w:szCs w:val="24"/>
          <w:lang w:eastAsia="ru-RU"/>
        </w:rPr>
        <w:t>Рис. 1. Основные размеры блока цилиндров</w:t>
      </w:r>
    </w:p>
    <w:p>
      <w:pPr>
        <w:shd w:val="clear" w:color="auto" w:fill="FFFFFF"/>
        <w:ind w:firstLine="397"/>
        <w:jc w:val="center"/>
        <w:rPr>
          <w:rFonts w:cs="Times New Roman"/>
          <w:szCs w:val="24"/>
          <w:lang w:eastAsia="ru-RU"/>
        </w:rPr>
      </w:pPr>
    </w:p>
    <w:p>
      <w:pPr>
        <w:shd w:val="clear" w:color="auto" w:fill="FFFFFF"/>
        <w:ind w:firstLine="397"/>
        <w:jc w:val="both"/>
        <w:rPr>
          <w:rFonts w:cs="Times New Roman"/>
          <w:szCs w:val="24"/>
          <w:lang w:eastAsia="ru-RU"/>
        </w:rPr>
      </w:pPr>
      <w:r>
        <w:rPr>
          <w:rFonts w:cs="Times New Roman"/>
          <w:iCs/>
          <w:color w:val="000000"/>
          <w:lang w:eastAsia="ru-RU"/>
        </w:rPr>
        <w:t>В зоне пояса 1 цилиндры практически не изнашиваются. Поэтому по разности замеров в первом и остальных поясах можно судить о величине износа цилиндров.</w:t>
      </w:r>
    </w:p>
    <w:p>
      <w:pPr>
        <w:shd w:val="clear" w:color="auto" w:fill="FFFFFF"/>
        <w:ind w:firstLine="397"/>
        <w:jc w:val="both"/>
        <w:rPr>
          <w:rFonts w:cs="Times New Roman"/>
          <w:iCs/>
          <w:color w:val="000000"/>
          <w:lang w:eastAsia="ru-RU"/>
        </w:rPr>
      </w:pPr>
      <w:r>
        <w:rPr>
          <w:rFonts w:cs="Times New Roman"/>
          <w:iCs/>
          <w:color w:val="000000"/>
          <w:lang w:eastAsia="ru-RU"/>
        </w:rPr>
        <w:t>Если максимальная величина износа больше 0,15 мм - расточите цилиндры до ближайшего ремонтного размера, оставив припуск 0,03 мм на диаметр под хонингование. Затем отхонингуйте цилиндры, выдерживая такой диаметр, чтобы при установке выбранного ремонтного поршня расчетный зазор между ним и цилиндром был 0,05-0,07 мм.</w:t>
      </w:r>
    </w:p>
    <w:p>
      <w:pPr>
        <w:shd w:val="clear" w:color="auto" w:fill="FFFFFF"/>
        <w:ind w:firstLine="397"/>
        <w:jc w:val="both"/>
        <w:rPr>
          <w:rFonts w:cs="Times New Roman"/>
          <w:iCs/>
          <w:color w:val="000000"/>
          <w:lang w:eastAsia="ru-RU"/>
        </w:rPr>
      </w:pPr>
    </w:p>
    <w:p>
      <w:pPr>
        <w:shd w:val="clear" w:color="auto" w:fill="FFFFFF"/>
        <w:jc w:val="center"/>
        <w:rPr>
          <w:rFonts w:cs="Times New Roman"/>
          <w:szCs w:val="24"/>
          <w:lang w:eastAsia="ru-RU"/>
        </w:rPr>
      </w:pPr>
      <w:r>
        <w:rPr>
          <w:rFonts w:cs="Times New Roman"/>
          <w:iCs/>
          <w:szCs w:val="24"/>
          <w:lang w:eastAsia="ru-RU"/>
        </w:rPr>
        <w:pict>
          <v:shape id="_x0000_i1103" o:spt="75" type="#_x0000_t75" style="height:200.5pt;width:195.5pt;" filled="f" o:preferrelative="t" stroked="f" coordsize="21600,21600">
            <v:path/>
            <v:fill on="f" focussize="0,0"/>
            <v:stroke on="f" joinstyle="miter"/>
            <v:imagedata r:id="rId90" gain="93623f" blacklevel="-5898f" o:title=""/>
            <o:lock v:ext="edit" aspectratio="t"/>
            <w10:wrap type="none"/>
            <w10:anchorlock/>
          </v:shape>
        </w:pict>
      </w:r>
    </w:p>
    <w:p>
      <w:pPr>
        <w:shd w:val="clear" w:color="auto" w:fill="FFFFFF"/>
        <w:jc w:val="center"/>
        <w:rPr>
          <w:rFonts w:cs="Times New Roman"/>
          <w:i/>
          <w:color w:val="000000"/>
          <w:szCs w:val="21"/>
          <w:lang w:eastAsia="ru-RU"/>
        </w:rPr>
      </w:pPr>
    </w:p>
    <w:p>
      <w:pPr>
        <w:shd w:val="clear" w:color="auto" w:fill="FFFFFF"/>
        <w:jc w:val="center"/>
        <w:rPr>
          <w:rFonts w:cs="Times New Roman"/>
          <w:szCs w:val="24"/>
          <w:lang w:eastAsia="ru-RU"/>
        </w:rPr>
      </w:pPr>
      <w:r>
        <w:rPr>
          <w:rFonts w:cs="Times New Roman"/>
          <w:i/>
          <w:color w:val="000000"/>
          <w:szCs w:val="21"/>
          <w:lang w:eastAsia="ru-RU"/>
        </w:rPr>
        <w:t>Рис. 2. Измерение цилиндров нутромером:</w:t>
      </w:r>
      <w:r>
        <w:rPr>
          <w:rFonts w:cs="Times New Roman"/>
          <w:szCs w:val="24"/>
          <w:lang w:eastAsia="ru-RU"/>
        </w:rPr>
        <w:t xml:space="preserve"> </w:t>
      </w:r>
    </w:p>
    <w:p>
      <w:pPr>
        <w:shd w:val="clear" w:color="auto" w:fill="FFFFFF"/>
        <w:jc w:val="center"/>
        <w:rPr>
          <w:rFonts w:cs="Times New Roman"/>
          <w:color w:val="000000"/>
          <w:szCs w:val="18"/>
          <w:lang w:eastAsia="ru-RU"/>
        </w:rPr>
      </w:pPr>
      <w:r>
        <w:rPr>
          <w:rFonts w:cs="Times New Roman"/>
          <w:color w:val="000000"/>
          <w:sz w:val="16"/>
          <w:szCs w:val="18"/>
          <w:lang w:eastAsia="ru-RU"/>
        </w:rPr>
        <w:t xml:space="preserve">1 - нутромер; 2 - установка нутромера на ноль </w:t>
      </w:r>
      <w:r>
        <w:rPr>
          <w:rFonts w:cs="Times New Roman"/>
          <w:color w:val="000000"/>
          <w:sz w:val="16"/>
          <w:szCs w:val="18"/>
          <w:lang w:val="en-US" w:eastAsia="ru-RU"/>
        </w:rPr>
        <w:t>no</w:t>
      </w:r>
      <w:r>
        <w:rPr>
          <w:rFonts w:cs="Times New Roman"/>
          <w:color w:val="000000"/>
          <w:sz w:val="16"/>
          <w:szCs w:val="18"/>
          <w:lang w:eastAsia="ru-RU"/>
        </w:rPr>
        <w:t xml:space="preserve"> калибру 67.8125.9501</w:t>
      </w:r>
    </w:p>
    <w:p>
      <w:pPr>
        <w:shd w:val="clear" w:color="auto" w:fill="FFFFFF"/>
        <w:ind w:firstLine="397"/>
        <w:jc w:val="center"/>
        <w:rPr>
          <w:rFonts w:cs="Times New Roman"/>
          <w:szCs w:val="24"/>
          <w:lang w:eastAsia="ru-RU"/>
        </w:rPr>
      </w:pPr>
    </w:p>
    <w:p>
      <w:pPr>
        <w:shd w:val="clear" w:color="auto" w:fill="FFFFFF"/>
        <w:ind w:firstLine="397"/>
        <w:jc w:val="both"/>
        <w:rPr>
          <w:rFonts w:cs="Times New Roman"/>
          <w:b/>
          <w:bCs/>
          <w:szCs w:val="24"/>
          <w:lang w:eastAsia="ru-RU"/>
        </w:rPr>
      </w:pPr>
      <w:r>
        <w:rPr>
          <w:rFonts w:cs="Times New Roman"/>
          <w:b/>
          <w:bCs/>
          <w:iCs/>
          <w:color w:val="000000"/>
          <w:szCs w:val="22"/>
          <w:lang w:eastAsia="ru-RU"/>
        </w:rPr>
        <w:t>5.4 Плоскость разъема с головкой цилиндров</w:t>
      </w:r>
    </w:p>
    <w:p>
      <w:pPr>
        <w:shd w:val="clear" w:color="auto" w:fill="FFFFFF"/>
        <w:ind w:firstLine="397"/>
        <w:jc w:val="both"/>
        <w:rPr>
          <w:rFonts w:cs="Times New Roman"/>
          <w:iCs/>
          <w:color w:val="000000"/>
          <w:lang w:eastAsia="ru-RU"/>
        </w:rPr>
      </w:pPr>
      <w:r>
        <w:rPr>
          <w:rFonts w:cs="Times New Roman"/>
          <w:iCs/>
          <w:color w:val="000000"/>
          <w:lang w:eastAsia="ru-RU"/>
        </w:rPr>
        <w:t>На плоскости разъема блока цилиндров с головкой могут быть деформации. Поэтому проверьте плоскость разъема с помощью линейки и набора щупов. Линейка устанавливается по диагоналям плоскости и в середине в продольном направлении и поперек. Если неплоскостность превышает 0,1 мм, блок цилиндров замените.</w:t>
      </w:r>
    </w:p>
    <w:p>
      <w:pPr>
        <w:shd w:val="clear" w:color="auto" w:fill="FFFFFF"/>
        <w:ind w:firstLine="397"/>
        <w:jc w:val="center"/>
        <w:rPr>
          <w:rFonts w:cs="Times New Roman"/>
          <w:szCs w:val="24"/>
          <w:lang w:eastAsia="ru-RU"/>
        </w:rPr>
      </w:pPr>
    </w:p>
    <w:p>
      <w:pPr>
        <w:shd w:val="clear" w:color="auto" w:fill="FFFFFF"/>
        <w:jc w:val="center"/>
        <w:rPr>
          <w:rFonts w:cs="Times New Roman"/>
          <w:iCs/>
          <w:szCs w:val="24"/>
          <w:lang w:eastAsia="ru-RU"/>
        </w:rPr>
      </w:pPr>
      <w:r>
        <w:rPr>
          <w:rFonts w:cs="Times New Roman"/>
          <w:iCs/>
          <w:szCs w:val="24"/>
          <w:lang w:eastAsia="ru-RU"/>
        </w:rPr>
        <w:pict>
          <v:shape id="_x0000_i1104" o:spt="75" type="#_x0000_t75" style="height:151.5pt;width:281pt;" filled="f" o:preferrelative="t" stroked="f" coordsize="21600,21600">
            <v:path/>
            <v:fill on="f" focussize="0,0"/>
            <v:stroke on="f" joinstyle="miter"/>
            <v:imagedata r:id="rId91" o:title=""/>
            <o:lock v:ext="edit" aspectratio="t"/>
            <w10:wrap type="none"/>
            <w10:anchorlock/>
          </v:shape>
        </w:pict>
      </w:r>
    </w:p>
    <w:p>
      <w:pPr>
        <w:shd w:val="clear" w:color="auto" w:fill="FFFFFF"/>
        <w:ind w:firstLine="397"/>
        <w:jc w:val="center"/>
        <w:rPr>
          <w:rFonts w:cs="Times New Roman"/>
          <w:iCs/>
          <w:szCs w:val="24"/>
          <w:lang w:eastAsia="ru-RU"/>
        </w:rPr>
      </w:pPr>
    </w:p>
    <w:p>
      <w:pPr>
        <w:shd w:val="clear" w:color="auto" w:fill="FFFFFF"/>
        <w:ind w:firstLine="397"/>
        <w:jc w:val="center"/>
        <w:rPr>
          <w:szCs w:val="18"/>
          <w:lang w:eastAsia="ru-RU"/>
        </w:rPr>
      </w:pPr>
      <w:r>
        <w:rPr>
          <w:i/>
          <w:szCs w:val="18"/>
          <w:lang w:eastAsia="ru-RU"/>
        </w:rPr>
        <w:t>Рис. 11. Схема измерения цилиндров:</w:t>
      </w:r>
      <w:r>
        <w:rPr>
          <w:szCs w:val="18"/>
          <w:lang w:eastAsia="ru-RU"/>
        </w:rPr>
        <w:t xml:space="preserve"> </w:t>
      </w:r>
    </w:p>
    <w:p>
      <w:pPr>
        <w:shd w:val="clear" w:color="auto" w:fill="FFFFFF"/>
        <w:ind w:firstLine="397"/>
        <w:jc w:val="center"/>
        <w:rPr>
          <w:szCs w:val="24"/>
          <w:lang w:eastAsia="ru-RU"/>
        </w:rPr>
        <w:sectPr>
          <w:footerReference r:id="rId11" w:type="default"/>
          <w:footerReference r:id="rId12" w:type="even"/>
          <w:type w:val="continuous"/>
          <w:pgSz w:w="11905" w:h="16837"/>
          <w:pgMar w:top="1418" w:right="4820" w:bottom="6350" w:left="851" w:header="851" w:footer="567" w:gutter="0"/>
          <w:cols w:equalWidth="0" w:num="1">
            <w:col w:w="6235"/>
          </w:cols>
          <w:titlePg/>
          <w:docGrid w:linePitch="360" w:charSpace="0"/>
        </w:sectPr>
      </w:pPr>
      <w:r>
        <w:rPr>
          <w:sz w:val="16"/>
          <w:szCs w:val="24"/>
          <w:lang w:eastAsia="ru-RU"/>
        </w:rPr>
        <w:t>А и В - направления измерений; 1,2,3 и 4 - номера поясов</w:t>
      </w:r>
    </w:p>
    <w:p>
      <w:pPr>
        <w:ind w:firstLine="425"/>
        <w:jc w:val="both"/>
        <w:rPr>
          <w:rFonts w:cs="Times New Roman"/>
          <w:iCs/>
          <w:color w:val="000000"/>
          <w:lang w:eastAsia="ru-RU"/>
        </w:rPr>
      </w:pPr>
    </w:p>
    <w:p>
      <w:pPr>
        <w:ind w:firstLine="425"/>
        <w:jc w:val="both"/>
        <w:rPr>
          <w:rFonts w:cs="Times New Roman"/>
          <w:b/>
          <w:bCs/>
          <w:i/>
          <w:color w:val="000000"/>
          <w:lang w:eastAsia="ru-RU"/>
        </w:rPr>
      </w:pPr>
      <w:r>
        <w:rPr>
          <w:rFonts w:cs="Times New Roman"/>
          <w:b/>
          <w:bCs/>
          <w:i/>
          <w:color w:val="000000"/>
          <w:lang w:eastAsia="ru-RU"/>
        </w:rPr>
        <w:t>6. Содержание отчета:</w:t>
      </w:r>
    </w:p>
    <w:p>
      <w:pPr>
        <w:ind w:firstLine="425"/>
        <w:jc w:val="both"/>
        <w:rPr>
          <w:rFonts w:cs="Times New Roman"/>
          <w:iCs/>
          <w:color w:val="000000"/>
          <w:lang w:eastAsia="ru-RU"/>
        </w:rPr>
      </w:pPr>
      <w:r>
        <w:rPr>
          <w:rFonts w:cs="Times New Roman"/>
          <w:iCs/>
          <w:color w:val="000000"/>
          <w:lang w:eastAsia="ru-RU"/>
        </w:rPr>
        <w:t>цель, задачи и порядок выполнения работы;</w:t>
      </w:r>
    </w:p>
    <w:p>
      <w:pPr>
        <w:ind w:firstLine="425"/>
        <w:jc w:val="both"/>
        <w:rPr>
          <w:rFonts w:cs="Times New Roman"/>
          <w:iCs/>
          <w:color w:val="000000"/>
          <w:lang w:eastAsia="ru-RU"/>
        </w:rPr>
      </w:pPr>
      <w:r>
        <w:rPr>
          <w:rFonts w:cs="Times New Roman"/>
          <w:iCs/>
          <w:color w:val="000000"/>
          <w:lang w:eastAsia="ru-RU"/>
        </w:rPr>
        <w:t>измеренные значения параметров, контролируемых при определении технического состояния блока цилиндров;</w:t>
      </w:r>
    </w:p>
    <w:p>
      <w:pPr>
        <w:ind w:firstLine="425"/>
        <w:jc w:val="both"/>
        <w:rPr>
          <w:rFonts w:cs="Times New Roman"/>
          <w:iCs/>
          <w:color w:val="000000"/>
          <w:lang w:eastAsia="ru-RU"/>
        </w:rPr>
      </w:pPr>
      <w:r>
        <w:rPr>
          <w:rFonts w:cs="Times New Roman"/>
          <w:iCs/>
          <w:color w:val="000000"/>
          <w:lang w:eastAsia="ru-RU"/>
        </w:rPr>
        <w:t>заключение о соответствии измеренных значений параметров требованиям нормативно-технической документации.</w:t>
      </w:r>
    </w:p>
    <w:p>
      <w:pPr>
        <w:ind w:firstLine="425"/>
        <w:jc w:val="center"/>
        <w:rPr>
          <w:rFonts w:cs="Times New Roman"/>
          <w:b/>
          <w:bCs/>
          <w:iCs/>
          <w:color w:val="000000"/>
          <w:lang w:eastAsia="ru-RU"/>
        </w:rPr>
      </w:pPr>
    </w:p>
    <w:p>
      <w:pPr>
        <w:ind w:firstLine="425"/>
        <w:jc w:val="center"/>
        <w:rPr>
          <w:rFonts w:cs="Times New Roman"/>
          <w:b/>
          <w:bCs/>
          <w:iCs/>
          <w:color w:val="000000"/>
          <w:lang w:eastAsia="ru-RU"/>
        </w:rPr>
      </w:pPr>
      <w:r>
        <w:rPr>
          <w:rFonts w:cs="Times New Roman"/>
          <w:b/>
          <w:bCs/>
          <w:iCs/>
          <w:color w:val="000000"/>
          <w:lang w:eastAsia="ru-RU"/>
        </w:rPr>
        <w:t>Список использованных источников</w:t>
      </w:r>
    </w:p>
    <w:p>
      <w:pPr>
        <w:ind w:firstLine="425"/>
        <w:jc w:val="center"/>
        <w:rPr>
          <w:rFonts w:cs="Times New Roman"/>
          <w:b/>
          <w:bCs/>
          <w:iCs/>
          <w:color w:val="000000"/>
          <w:lang w:eastAsia="ru-RU"/>
        </w:rPr>
      </w:pPr>
    </w:p>
    <w:p>
      <w:pPr>
        <w:ind w:firstLine="360"/>
        <w:jc w:val="both"/>
        <w:rPr>
          <w:iCs/>
          <w:color w:val="000000"/>
          <w:szCs w:val="24"/>
          <w:lang w:eastAsia="ru-RU"/>
        </w:rPr>
      </w:pPr>
      <w:r>
        <w:rPr>
          <w:iCs/>
          <w:color w:val="000000"/>
          <w:szCs w:val="24"/>
          <w:lang w:eastAsia="ru-RU"/>
        </w:rPr>
        <w:t>1. Техническая эксплуатация автомобилей: Учебник для вузов/ Е.С.Кузнецов, А.П.Болдин, В.М.Власов и др.; Под ред. Е.С.Кузнецова.- М.: Транспорт. 2004.- 535 с.</w:t>
      </w:r>
    </w:p>
    <w:p>
      <w:pPr>
        <w:ind w:firstLine="360"/>
        <w:jc w:val="both"/>
        <w:rPr>
          <w:szCs w:val="18"/>
          <w:lang w:eastAsia="ru-RU"/>
        </w:rPr>
      </w:pPr>
      <w:r>
        <w:rPr>
          <w:szCs w:val="18"/>
          <w:lang w:eastAsia="ru-RU"/>
        </w:rPr>
        <w:t>2. Косарев С.Н., Леонидович П. Автомобили семейства  . Руководство по техническому обслуживанию и ремонту. – М.: За рулем, 2008.- 248 с.</w:t>
      </w:r>
    </w:p>
    <w:sectPr>
      <w:footnotePr>
        <w:pos w:val="beneathText"/>
      </w:footnotePr>
      <w:type w:val="continuous"/>
      <w:pgSz w:w="11905" w:h="16837"/>
      <w:pgMar w:top="1134" w:right="850" w:bottom="1134" w:left="1701"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CC"/>
    <w:family w:val="swiss"/>
    <w:pitch w:val="default"/>
    <w:sig w:usb0="E1002EFF" w:usb1="C000605B" w:usb2="00000029" w:usb3="00000000" w:csb0="200101FF" w:csb1="20280000"/>
  </w:font>
  <w:font w:name="OpenSymbol">
    <w:panose1 w:val="05010000000000000000"/>
    <w:charset w:val="80"/>
    <w:family w:val="auto"/>
    <w:pitch w:val="default"/>
    <w:sig w:usb0="800000AF" w:usb1="1001ECEA" w:usb2="00000000" w:usb3="00000000" w:csb0="00000001" w:csb1="00000000"/>
  </w:font>
  <w:font w:name="Arial">
    <w:panose1 w:val="020B0604020202020204"/>
    <w:charset w:val="CC"/>
    <w:family w:val="swiss"/>
    <w:pitch w:val="default"/>
    <w:sig w:usb0="E0002EFF" w:usb1="C000785B" w:usb2="00000009" w:usb3="00000000" w:csb0="400001FF" w:csb1="FFFF0000"/>
  </w:font>
  <w:font w:name="Lucida Sans Unicode">
    <w:panose1 w:val="020B0602030504020204"/>
    <w:charset w:val="CC"/>
    <w:family w:val="swiss"/>
    <w:pitch w:val="default"/>
    <w:sig w:usb0="80001AFF" w:usb1="0000396B" w:usb2="00000000" w:usb3="00000000" w:csb0="200000BF" w:csb1="D7F70000"/>
  </w:font>
  <w:font w:name="Calibri">
    <w:panose1 w:val="020F0502020204030204"/>
    <w:charset w:val="CC"/>
    <w:family w:val="swiss"/>
    <w:pitch w:val="default"/>
    <w:sig w:usb0="E4002EFF" w:usb1="C2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26</w:t>
    </w:r>
    <w:r>
      <w:rPr>
        <w:rStyle w:val="13"/>
      </w:rPr>
      <w:fldChar w:fldCharType="end"/>
    </w:r>
  </w:p>
  <w:p>
    <w:pPr>
      <w:pStyle w:val="1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29</w:t>
    </w:r>
    <w:r>
      <w:rPr>
        <w:rStyle w:val="13"/>
      </w:rPr>
      <w:fldChar w:fldCharType="end"/>
    </w:r>
  </w:p>
  <w:p>
    <w:pPr>
      <w:pStyle w:val="1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55</w:t>
    </w:r>
    <w:r>
      <w:rPr>
        <w:rStyle w:val="13"/>
      </w:rPr>
      <w:fldChar w:fldCharType="end"/>
    </w:r>
  </w:p>
  <w:p>
    <w:pPr>
      <w:pStyle w:val="1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61</w:t>
    </w:r>
    <w:r>
      <w:rPr>
        <w:rStyle w:val="13"/>
      </w:rPr>
      <w:fldChar w:fldCharType="end"/>
    </w:r>
  </w:p>
  <w:p>
    <w:pPr>
      <w:pStyle w:val="10"/>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end"/>
    </w:r>
  </w:p>
  <w:p>
    <w:pPr>
      <w:pStyle w:val="1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3"/>
      </w:rPr>
    </w:pPr>
    <w:r>
      <w:rPr>
        <w:rStyle w:val="13"/>
      </w:rPr>
      <w:fldChar w:fldCharType="begin"/>
    </w:r>
    <w:r>
      <w:rPr>
        <w:rStyle w:val="13"/>
      </w:rPr>
      <w:instrText xml:space="preserve">PAGE  </w:instrText>
    </w:r>
    <w:r>
      <w:rPr>
        <w:rStyle w:val="13"/>
      </w:rPr>
      <w:fldChar w:fldCharType="separate"/>
    </w:r>
    <w:r>
      <w:rPr>
        <w:rStyle w:val="13"/>
      </w:rPr>
      <w:t>64</w:t>
    </w:r>
    <w:r>
      <w:rPr>
        <w:rStyle w:val="13"/>
      </w:rPr>
      <w:fldChar w:fldCharType="end"/>
    </w:r>
  </w:p>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tentative="0">
      <w:start w:val="1"/>
      <w:numFmt w:val="none"/>
      <w:lvlText w:val=""/>
      <w:lvlJc w:val="left"/>
      <w:pPr>
        <w:tabs>
          <w:tab w:val="left" w:pos="432"/>
        </w:tabs>
        <w:ind w:left="432" w:hanging="432"/>
      </w:pPr>
    </w:lvl>
    <w:lvl w:ilvl="1" w:tentative="0">
      <w:start w:val="1"/>
      <w:numFmt w:val="none"/>
      <w:lvlText w:val=""/>
      <w:lvlJc w:val="left"/>
      <w:pPr>
        <w:tabs>
          <w:tab w:val="left" w:pos="576"/>
        </w:tabs>
        <w:ind w:left="576" w:hanging="576"/>
      </w:pPr>
    </w:lvl>
    <w:lvl w:ilvl="2" w:tentative="0">
      <w:start w:val="1"/>
      <w:numFmt w:val="none"/>
      <w:lvlText w:val=""/>
      <w:lvlJc w:val="left"/>
      <w:pPr>
        <w:tabs>
          <w:tab w:val="left" w:pos="720"/>
        </w:tabs>
        <w:ind w:left="720" w:hanging="720"/>
      </w:pPr>
    </w:lvl>
    <w:lvl w:ilvl="3" w:tentative="0">
      <w:start w:val="1"/>
      <w:numFmt w:val="none"/>
      <w:lvlText w:val=""/>
      <w:lvlJc w:val="left"/>
      <w:pPr>
        <w:tabs>
          <w:tab w:val="left" w:pos="864"/>
        </w:tabs>
        <w:ind w:left="864" w:hanging="864"/>
      </w:pPr>
    </w:lvl>
    <w:lvl w:ilvl="4" w:tentative="0">
      <w:start w:val="1"/>
      <w:numFmt w:val="none"/>
      <w:lvlText w:val=""/>
      <w:lvlJc w:val="left"/>
      <w:pPr>
        <w:tabs>
          <w:tab w:val="left" w:pos="1008"/>
        </w:tabs>
        <w:ind w:left="1008" w:hanging="1008"/>
      </w:pPr>
    </w:lvl>
    <w:lvl w:ilvl="5" w:tentative="0">
      <w:start w:val="1"/>
      <w:numFmt w:val="none"/>
      <w:lvlText w:val=""/>
      <w:lvlJc w:val="left"/>
      <w:pPr>
        <w:tabs>
          <w:tab w:val="left" w:pos="1152"/>
        </w:tabs>
        <w:ind w:left="1152" w:hanging="1152"/>
      </w:pPr>
    </w:lvl>
    <w:lvl w:ilvl="6" w:tentative="0">
      <w:start w:val="1"/>
      <w:numFmt w:val="none"/>
      <w:lvlText w:val=""/>
      <w:lvlJc w:val="left"/>
      <w:pPr>
        <w:tabs>
          <w:tab w:val="left" w:pos="1296"/>
        </w:tabs>
        <w:ind w:left="1296" w:hanging="1296"/>
      </w:pPr>
    </w:lvl>
    <w:lvl w:ilvl="7" w:tentative="0">
      <w:start w:val="1"/>
      <w:numFmt w:val="none"/>
      <w:lvlText w:val=""/>
      <w:lvlJc w:val="left"/>
      <w:pPr>
        <w:tabs>
          <w:tab w:val="left" w:pos="1440"/>
        </w:tabs>
        <w:ind w:left="1440" w:hanging="1440"/>
      </w:pPr>
    </w:lvl>
    <w:lvl w:ilvl="8" w:tentative="0">
      <w:start w:val="1"/>
      <w:numFmt w:val="none"/>
      <w:lvlText w:val=""/>
      <w:lvlJc w:val="left"/>
      <w:pPr>
        <w:tabs>
          <w:tab w:val="left" w:pos="1584"/>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NotTrackMoves/>
  <w:documentProtection w:enforcement="0"/>
  <w:defaultTabStop w:val="708"/>
  <w:autoHyphenation/>
  <w:drawingGridHorizontalSpacing w:val="90"/>
  <w:drawingGridVerticalSpacing w:val="0"/>
  <w:displayHorizontalDrawingGridEvery w:val="0"/>
  <w:displayVerticalDrawingGridEvery w:val="0"/>
  <w:noPunctuationKerning w:val="1"/>
  <w:characterSpacingControl w:val="doNotCompress"/>
  <w:footnotePr>
    <w:pos w:val="beneathText"/>
  </w:footnotePr>
  <w:compat>
    <w:doNotBreakWrappedTables/>
    <w:doNotSnapToGridInCell/>
    <w:selectFldWithFirstOrLastChar/>
    <w:applyBreakingRules/>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E79"/>
    <w:rsid w:val="00314B33"/>
    <w:rsid w:val="00327E62"/>
    <w:rsid w:val="003C5915"/>
    <w:rsid w:val="00472DF6"/>
    <w:rsid w:val="007B5E4B"/>
    <w:rsid w:val="00A67D3D"/>
    <w:rsid w:val="00AF0BC3"/>
    <w:rsid w:val="00B0085C"/>
    <w:rsid w:val="00C45ACA"/>
    <w:rsid w:val="00CE5E79"/>
    <w:rsid w:val="00DE1CA6"/>
    <w:rsid w:val="00E2369B"/>
    <w:rsid w:val="53035B02"/>
  </w:rsids>
  <m:mathPr>
    <m:mathFont m:val="Cambria Math"/>
    <m:brkBin m:val="before"/>
    <m:brkBinSub m:val="--"/>
    <m:smallFrac m:val="0"/>
    <m:dispDef/>
    <m:lMargin m:val="0"/>
    <m:rMargin m:val="0"/>
    <m:defJc m:val="centerGroup"/>
    <m:wrapIndent m:val="1440"/>
    <m:intLim m:val="subSup"/>
    <m:naryLim m:val="undOvr"/>
  </m:mathPr>
  <w:uiCompat97To2003/>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imes New Roman"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qFormat="1" w:unhideWhenUsed="0" w:uiPriority="0"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name="Body Text"/>
    <w:lsdException w:qFormat="1" w:unhideWhenUsed="0" w:uiPriority="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atentStyles>
  <w:style w:type="paragraph" w:default="1" w:styleId="1">
    <w:name w:val="Normal"/>
    <w:qFormat/>
    <w:uiPriority w:val="0"/>
    <w:rPr>
      <w:rFonts w:ascii="Tahoma" w:hAnsi="Tahoma" w:eastAsia="Times New Roman" w:cs="Tahoma"/>
      <w:sz w:val="18"/>
      <w:szCs w:val="23"/>
      <w:lang w:val="ru-RU" w:eastAsia="ar-SA" w:bidi="ar-SA"/>
    </w:rPr>
  </w:style>
  <w:style w:type="paragraph" w:styleId="2">
    <w:name w:val="heading 1"/>
    <w:basedOn w:val="1"/>
    <w:next w:val="1"/>
    <w:qFormat/>
    <w:uiPriority w:val="0"/>
    <w:pPr>
      <w:keepNext/>
      <w:widowControl w:val="0"/>
      <w:shd w:val="clear" w:color="auto" w:fill="FFFFFF"/>
      <w:tabs>
        <w:tab w:val="left" w:pos="432"/>
      </w:tabs>
      <w:autoSpaceDE w:val="0"/>
      <w:ind w:left="24" w:right="5" w:firstLine="211"/>
      <w:jc w:val="center"/>
      <w:outlineLvl w:val="0"/>
    </w:pPr>
    <w:rPr>
      <w:b/>
      <w:bCs/>
      <w:sz w:val="20"/>
      <w:szCs w:val="24"/>
    </w:rPr>
  </w:style>
  <w:style w:type="paragraph" w:styleId="3">
    <w:name w:val="heading 2"/>
    <w:basedOn w:val="1"/>
    <w:next w:val="1"/>
    <w:qFormat/>
    <w:uiPriority w:val="0"/>
    <w:pPr>
      <w:keepNext/>
      <w:widowControl w:val="0"/>
      <w:shd w:val="clear" w:color="auto" w:fill="FFFFFF"/>
      <w:tabs>
        <w:tab w:val="left" w:pos="576"/>
      </w:tabs>
      <w:autoSpaceDE w:val="0"/>
      <w:spacing w:before="6"/>
      <w:ind w:firstLine="567"/>
      <w:jc w:val="both"/>
      <w:outlineLvl w:val="1"/>
    </w:pPr>
    <w:rPr>
      <w:rFonts w:ascii="Times New Roman" w:hAnsi="Times New Roman" w:cs="Times New Roman"/>
      <w:b/>
      <w:color w:val="000000"/>
      <w:sz w:val="28"/>
      <w:szCs w:val="22"/>
    </w:rPr>
  </w:style>
  <w:style w:type="paragraph" w:styleId="4">
    <w:name w:val="heading 3"/>
    <w:basedOn w:val="1"/>
    <w:next w:val="1"/>
    <w:qFormat/>
    <w:uiPriority w:val="0"/>
    <w:pPr>
      <w:keepNext/>
      <w:widowControl w:val="0"/>
      <w:shd w:val="clear" w:color="auto" w:fill="FFFFFF"/>
      <w:tabs>
        <w:tab w:val="left" w:pos="720"/>
      </w:tabs>
      <w:autoSpaceDE w:val="0"/>
      <w:ind w:left="19" w:right="19" w:firstLine="206"/>
      <w:jc w:val="center"/>
      <w:outlineLvl w:val="2"/>
    </w:pPr>
    <w:rPr>
      <w:b/>
      <w:bCs/>
      <w:sz w:val="20"/>
      <w:szCs w:val="24"/>
    </w:rPr>
  </w:style>
  <w:style w:type="paragraph" w:styleId="5">
    <w:name w:val="heading 4"/>
    <w:basedOn w:val="1"/>
    <w:next w:val="1"/>
    <w:qFormat/>
    <w:uiPriority w:val="0"/>
    <w:pPr>
      <w:keepNext/>
      <w:widowControl w:val="0"/>
      <w:tabs>
        <w:tab w:val="left" w:pos="864"/>
      </w:tabs>
      <w:autoSpaceDE w:val="0"/>
      <w:spacing w:before="6"/>
      <w:ind w:firstLine="567"/>
      <w:jc w:val="center"/>
      <w:outlineLvl w:val="3"/>
    </w:pPr>
    <w:rPr>
      <w:rFonts w:ascii="Times New Roman" w:hAnsi="Times New Roman" w:cs="Times New Roman"/>
      <w:color w:val="000000"/>
      <w:sz w:val="28"/>
      <w:lang w:val="en-US"/>
    </w:rPr>
  </w:style>
  <w:style w:type="paragraph" w:styleId="6">
    <w:name w:val="heading 5"/>
    <w:basedOn w:val="1"/>
    <w:next w:val="1"/>
    <w:qFormat/>
    <w:uiPriority w:val="0"/>
    <w:pPr>
      <w:keepNext/>
      <w:tabs>
        <w:tab w:val="left" w:pos="1008"/>
      </w:tabs>
      <w:ind w:left="1008" w:hanging="1008"/>
      <w:jc w:val="center"/>
      <w:outlineLvl w:val="4"/>
    </w:pPr>
    <w:rPr>
      <w:b/>
      <w:bCs/>
      <w:iCs/>
      <w:color w:val="000000"/>
    </w:rPr>
  </w:style>
  <w:style w:type="character" w:default="1" w:styleId="12">
    <w:name w:val="Default Paragraph Font"/>
    <w:semiHidden/>
    <w:unhideWhenUsed/>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7">
    <w:name w:val="header"/>
    <w:basedOn w:val="1"/>
    <w:link w:val="25"/>
    <w:semiHidden/>
    <w:unhideWhenUsed/>
    <w:qFormat/>
    <w:uiPriority w:val="99"/>
    <w:pPr>
      <w:tabs>
        <w:tab w:val="center" w:pos="4677"/>
        <w:tab w:val="right" w:pos="9355"/>
      </w:tabs>
    </w:pPr>
  </w:style>
  <w:style w:type="paragraph" w:styleId="8">
    <w:name w:val="Body Text"/>
    <w:basedOn w:val="1"/>
    <w:link w:val="26"/>
    <w:semiHidden/>
    <w:qFormat/>
    <w:uiPriority w:val="0"/>
    <w:pPr>
      <w:widowControl w:val="0"/>
      <w:shd w:val="clear" w:color="auto" w:fill="FFFFFF"/>
      <w:autoSpaceDE w:val="0"/>
      <w:spacing w:line="245" w:lineRule="exact"/>
      <w:ind w:right="77"/>
      <w:jc w:val="both"/>
    </w:pPr>
    <w:rPr>
      <w:rFonts w:ascii="Times New Roman" w:hAnsi="Times New Roman" w:cs="Times New Roman"/>
      <w:color w:val="000000"/>
      <w:w w:val="117"/>
      <w:sz w:val="24"/>
      <w:szCs w:val="22"/>
    </w:rPr>
  </w:style>
  <w:style w:type="paragraph" w:styleId="9">
    <w:name w:val="Body Text Indent"/>
    <w:basedOn w:val="1"/>
    <w:semiHidden/>
    <w:qFormat/>
    <w:uiPriority w:val="0"/>
    <w:pPr>
      <w:widowControl w:val="0"/>
      <w:shd w:val="clear" w:color="auto" w:fill="FFFFFF"/>
      <w:autoSpaceDE w:val="0"/>
      <w:spacing w:before="202"/>
      <w:ind w:firstLine="567"/>
      <w:jc w:val="both"/>
    </w:pPr>
    <w:rPr>
      <w:rFonts w:ascii="Times New Roman" w:hAnsi="Times New Roman" w:cs="Times New Roman"/>
      <w:color w:val="000000"/>
      <w:sz w:val="28"/>
    </w:rPr>
  </w:style>
  <w:style w:type="paragraph" w:styleId="10">
    <w:name w:val="footer"/>
    <w:basedOn w:val="1"/>
    <w:link w:val="24"/>
    <w:qFormat/>
    <w:uiPriority w:val="0"/>
    <w:pPr>
      <w:tabs>
        <w:tab w:val="center" w:pos="4677"/>
        <w:tab w:val="right" w:pos="9355"/>
      </w:tabs>
    </w:pPr>
    <w:rPr>
      <w:rFonts w:ascii="Times New Roman" w:hAnsi="Times New Roman" w:cs="Times New Roman"/>
      <w:sz w:val="24"/>
      <w:szCs w:val="24"/>
      <w:lang w:eastAsia="ru-RU"/>
    </w:rPr>
  </w:style>
  <w:style w:type="paragraph" w:styleId="11">
    <w:name w:val="List"/>
    <w:basedOn w:val="8"/>
    <w:semiHidden/>
    <w:qFormat/>
    <w:uiPriority w:val="0"/>
    <w:rPr>
      <w:rFonts w:ascii="Arial" w:hAnsi="Arial" w:cs="Tahoma"/>
    </w:rPr>
  </w:style>
  <w:style w:type="character" w:styleId="13">
    <w:name w:val="page number"/>
    <w:basedOn w:val="12"/>
    <w:qFormat/>
    <w:uiPriority w:val="0"/>
  </w:style>
  <w:style w:type="character" w:customStyle="1" w:styleId="15">
    <w:name w:val="Absatz-Standardschriftart"/>
    <w:qFormat/>
    <w:uiPriority w:val="0"/>
  </w:style>
  <w:style w:type="character" w:customStyle="1" w:styleId="16">
    <w:name w:val="WW-Absatz-Standardschriftart"/>
    <w:qFormat/>
    <w:uiPriority w:val="0"/>
  </w:style>
  <w:style w:type="character" w:customStyle="1" w:styleId="17">
    <w:name w:val="Основной шрифт абзаца1"/>
    <w:qFormat/>
    <w:uiPriority w:val="0"/>
  </w:style>
  <w:style w:type="character" w:customStyle="1" w:styleId="18">
    <w:name w:val="Маркеры списка"/>
    <w:qFormat/>
    <w:uiPriority w:val="0"/>
    <w:rPr>
      <w:rFonts w:ascii="OpenSymbol" w:hAnsi="OpenSymbol" w:eastAsia="OpenSymbol" w:cs="OpenSymbol"/>
    </w:rPr>
  </w:style>
  <w:style w:type="paragraph" w:customStyle="1" w:styleId="19">
    <w:name w:val="Заголовок"/>
    <w:basedOn w:val="1"/>
    <w:next w:val="8"/>
    <w:qFormat/>
    <w:uiPriority w:val="0"/>
    <w:pPr>
      <w:keepNext/>
      <w:spacing w:before="240" w:after="120"/>
    </w:pPr>
    <w:rPr>
      <w:rFonts w:ascii="Arial" w:hAnsi="Arial" w:eastAsia="Lucida Sans Unicode"/>
      <w:sz w:val="28"/>
      <w:szCs w:val="28"/>
    </w:rPr>
  </w:style>
  <w:style w:type="paragraph" w:customStyle="1" w:styleId="20">
    <w:name w:val="Название1"/>
    <w:basedOn w:val="1"/>
    <w:qFormat/>
    <w:uiPriority w:val="0"/>
    <w:pPr>
      <w:suppressLineNumbers/>
      <w:spacing w:before="120" w:after="120"/>
    </w:pPr>
    <w:rPr>
      <w:rFonts w:ascii="Arial" w:hAnsi="Arial"/>
      <w:i/>
      <w:iCs/>
      <w:sz w:val="20"/>
      <w:szCs w:val="24"/>
    </w:rPr>
  </w:style>
  <w:style w:type="paragraph" w:customStyle="1" w:styleId="21">
    <w:name w:val="Указатель1"/>
    <w:basedOn w:val="1"/>
    <w:qFormat/>
    <w:uiPriority w:val="0"/>
    <w:pPr>
      <w:suppressLineNumbers/>
    </w:pPr>
    <w:rPr>
      <w:rFonts w:ascii="Arial" w:hAnsi="Arial"/>
    </w:rPr>
  </w:style>
  <w:style w:type="paragraph" w:customStyle="1" w:styleId="22">
    <w:name w:val="Основной текст с отступом 21"/>
    <w:basedOn w:val="1"/>
    <w:qFormat/>
    <w:uiPriority w:val="0"/>
    <w:pPr>
      <w:widowControl w:val="0"/>
      <w:shd w:val="clear" w:color="auto" w:fill="FFFFFF"/>
      <w:autoSpaceDE w:val="0"/>
      <w:spacing w:before="46"/>
      <w:ind w:firstLine="567"/>
      <w:jc w:val="center"/>
    </w:pPr>
    <w:rPr>
      <w:rFonts w:ascii="Times New Roman" w:hAnsi="Times New Roman" w:cs="Times New Roman"/>
      <w:iCs/>
      <w:color w:val="000000"/>
      <w:sz w:val="28"/>
      <w:szCs w:val="22"/>
    </w:rPr>
  </w:style>
  <w:style w:type="paragraph" w:customStyle="1" w:styleId="23">
    <w:name w:val="Основной текст с отступом 31"/>
    <w:basedOn w:val="1"/>
    <w:qFormat/>
    <w:uiPriority w:val="0"/>
    <w:pPr>
      <w:shd w:val="clear" w:color="auto" w:fill="FFFFFF"/>
      <w:ind w:firstLine="340"/>
      <w:jc w:val="both"/>
    </w:pPr>
    <w:rPr>
      <w:color w:val="000000"/>
    </w:rPr>
  </w:style>
  <w:style w:type="character" w:customStyle="1" w:styleId="24">
    <w:name w:val="Нижний колонтитул Знак"/>
    <w:basedOn w:val="12"/>
    <w:link w:val="10"/>
    <w:qFormat/>
    <w:uiPriority w:val="0"/>
    <w:rPr>
      <w:sz w:val="24"/>
      <w:szCs w:val="24"/>
    </w:rPr>
  </w:style>
  <w:style w:type="character" w:customStyle="1" w:styleId="25">
    <w:name w:val="Верхний колонтитул Знак"/>
    <w:basedOn w:val="12"/>
    <w:link w:val="7"/>
    <w:semiHidden/>
    <w:qFormat/>
    <w:uiPriority w:val="99"/>
    <w:rPr>
      <w:rFonts w:ascii="Tahoma" w:hAnsi="Tahoma" w:cs="Tahoma"/>
      <w:sz w:val="18"/>
      <w:szCs w:val="23"/>
      <w:lang w:eastAsia="ar-SA"/>
    </w:rPr>
  </w:style>
  <w:style w:type="character" w:customStyle="1" w:styleId="26">
    <w:name w:val="Основной текст Знак"/>
    <w:basedOn w:val="12"/>
    <w:link w:val="8"/>
    <w:semiHidden/>
    <w:qFormat/>
    <w:uiPriority w:val="0"/>
    <w:rPr>
      <w:color w:val="000000"/>
      <w:w w:val="117"/>
      <w:sz w:val="24"/>
      <w:szCs w:val="22"/>
      <w:shd w:val="clear" w:color="auto" w:fill="FFFFFF"/>
      <w:lang w:eastAsia="ar-SA"/>
    </w:rPr>
  </w:style>
</w:styles>
</file>

<file path=word/_rels/document.xml.rels><?xml version="1.0" encoding="UTF-8" standalone="yes"?>
<Relationships xmlns="http://schemas.openxmlformats.org/package/2006/relationships"><Relationship Id="rId94" Type="http://schemas.openxmlformats.org/officeDocument/2006/relationships/fontTable" Target="fontTable.xml"/><Relationship Id="rId93" Type="http://schemas.openxmlformats.org/officeDocument/2006/relationships/numbering" Target="numbering.xml"/><Relationship Id="rId92" Type="http://schemas.openxmlformats.org/officeDocument/2006/relationships/customXml" Target="../customXml/item1.xml"/><Relationship Id="rId91" Type="http://schemas.openxmlformats.org/officeDocument/2006/relationships/image" Target="media/image77.png"/><Relationship Id="rId90" Type="http://schemas.openxmlformats.org/officeDocument/2006/relationships/image" Target="media/image76.png"/><Relationship Id="rId9" Type="http://schemas.openxmlformats.org/officeDocument/2006/relationships/footer" Target="footer7.xml"/><Relationship Id="rId89" Type="http://schemas.openxmlformats.org/officeDocument/2006/relationships/image" Target="media/image75.png"/><Relationship Id="rId88" Type="http://schemas.openxmlformats.org/officeDocument/2006/relationships/image" Target="media/image74.png"/><Relationship Id="rId87" Type="http://schemas.openxmlformats.org/officeDocument/2006/relationships/image" Target="media/image73.png"/><Relationship Id="rId86" Type="http://schemas.openxmlformats.org/officeDocument/2006/relationships/image" Target="media/image72.png"/><Relationship Id="rId85" Type="http://schemas.openxmlformats.org/officeDocument/2006/relationships/image" Target="media/image71.png"/><Relationship Id="rId84" Type="http://schemas.openxmlformats.org/officeDocument/2006/relationships/image" Target="media/image70.png"/><Relationship Id="rId83" Type="http://schemas.openxmlformats.org/officeDocument/2006/relationships/image" Target="media/image69.png"/><Relationship Id="rId82" Type="http://schemas.openxmlformats.org/officeDocument/2006/relationships/image" Target="media/image68.png"/><Relationship Id="rId81" Type="http://schemas.openxmlformats.org/officeDocument/2006/relationships/image" Target="media/image67.png"/><Relationship Id="rId80" Type="http://schemas.openxmlformats.org/officeDocument/2006/relationships/image" Target="media/image66.png"/><Relationship Id="rId8" Type="http://schemas.openxmlformats.org/officeDocument/2006/relationships/footer" Target="footer6.xml"/><Relationship Id="rId79" Type="http://schemas.openxmlformats.org/officeDocument/2006/relationships/image" Target="media/image65.png"/><Relationship Id="rId78" Type="http://schemas.openxmlformats.org/officeDocument/2006/relationships/image" Target="media/image64.png"/><Relationship Id="rId77" Type="http://schemas.openxmlformats.org/officeDocument/2006/relationships/image" Target="media/image63.png"/><Relationship Id="rId76" Type="http://schemas.openxmlformats.org/officeDocument/2006/relationships/image" Target="media/image62.png"/><Relationship Id="rId75" Type="http://schemas.openxmlformats.org/officeDocument/2006/relationships/image" Target="media/image61.png"/><Relationship Id="rId74" Type="http://schemas.openxmlformats.org/officeDocument/2006/relationships/image" Target="media/image60.png"/><Relationship Id="rId73" Type="http://schemas.openxmlformats.org/officeDocument/2006/relationships/image" Target="media/image59.png"/><Relationship Id="rId72" Type="http://schemas.openxmlformats.org/officeDocument/2006/relationships/image" Target="media/image58.wmf"/><Relationship Id="rId71" Type="http://schemas.openxmlformats.org/officeDocument/2006/relationships/oleObject" Target="embeddings/oleObject1.bin"/><Relationship Id="rId70" Type="http://schemas.openxmlformats.org/officeDocument/2006/relationships/image" Target="media/image57.png"/><Relationship Id="rId7" Type="http://schemas.openxmlformats.org/officeDocument/2006/relationships/footer" Target="footer5.xml"/><Relationship Id="rId69" Type="http://schemas.openxmlformats.org/officeDocument/2006/relationships/image" Target="media/image56.png"/><Relationship Id="rId68" Type="http://schemas.openxmlformats.org/officeDocument/2006/relationships/image" Target="media/image55.png"/><Relationship Id="rId67" Type="http://schemas.openxmlformats.org/officeDocument/2006/relationships/image" Target="media/image54.png"/><Relationship Id="rId66" Type="http://schemas.openxmlformats.org/officeDocument/2006/relationships/image" Target="media/image53.png"/><Relationship Id="rId65" Type="http://schemas.openxmlformats.org/officeDocument/2006/relationships/image" Target="media/image52.png"/><Relationship Id="rId64" Type="http://schemas.openxmlformats.org/officeDocument/2006/relationships/image" Target="media/image51.png"/><Relationship Id="rId63" Type="http://schemas.openxmlformats.org/officeDocument/2006/relationships/image" Target="media/image50.png"/><Relationship Id="rId62" Type="http://schemas.openxmlformats.org/officeDocument/2006/relationships/image" Target="media/image49.png"/><Relationship Id="rId61" Type="http://schemas.openxmlformats.org/officeDocument/2006/relationships/image" Target="media/image48.png"/><Relationship Id="rId60" Type="http://schemas.openxmlformats.org/officeDocument/2006/relationships/image" Target="media/image47.png"/><Relationship Id="rId6" Type="http://schemas.openxmlformats.org/officeDocument/2006/relationships/footer" Target="footer4.xml"/><Relationship Id="rId59" Type="http://schemas.openxmlformats.org/officeDocument/2006/relationships/image" Target="media/image46.png"/><Relationship Id="rId58" Type="http://schemas.openxmlformats.org/officeDocument/2006/relationships/image" Target="media/image45.png"/><Relationship Id="rId57" Type="http://schemas.openxmlformats.org/officeDocument/2006/relationships/image" Target="media/image44.png"/><Relationship Id="rId56" Type="http://schemas.openxmlformats.org/officeDocument/2006/relationships/image" Target="media/image43.png"/><Relationship Id="rId55" Type="http://schemas.openxmlformats.org/officeDocument/2006/relationships/image" Target="media/image42.png"/><Relationship Id="rId54" Type="http://schemas.openxmlformats.org/officeDocument/2006/relationships/image" Target="media/image41.png"/><Relationship Id="rId53" Type="http://schemas.openxmlformats.org/officeDocument/2006/relationships/image" Target="media/image40.png"/><Relationship Id="rId52" Type="http://schemas.openxmlformats.org/officeDocument/2006/relationships/image" Target="media/image39.png"/><Relationship Id="rId51" Type="http://schemas.openxmlformats.org/officeDocument/2006/relationships/image" Target="media/image38.png"/><Relationship Id="rId50" Type="http://schemas.openxmlformats.org/officeDocument/2006/relationships/image" Target="media/image37.png"/><Relationship Id="rId5" Type="http://schemas.openxmlformats.org/officeDocument/2006/relationships/footer" Target="footer3.xml"/><Relationship Id="rId49" Type="http://schemas.openxmlformats.org/officeDocument/2006/relationships/image" Target="media/image36.png"/><Relationship Id="rId48" Type="http://schemas.openxmlformats.org/officeDocument/2006/relationships/image" Target="media/image35.png"/><Relationship Id="rId47" Type="http://schemas.openxmlformats.org/officeDocument/2006/relationships/image" Target="media/image34.png"/><Relationship Id="rId46" Type="http://schemas.openxmlformats.org/officeDocument/2006/relationships/image" Target="media/image33.png"/><Relationship Id="rId45" Type="http://schemas.openxmlformats.org/officeDocument/2006/relationships/image" Target="media/image32.png"/><Relationship Id="rId44" Type="http://schemas.openxmlformats.org/officeDocument/2006/relationships/image" Target="media/image31.png"/><Relationship Id="rId43" Type="http://schemas.openxmlformats.org/officeDocument/2006/relationships/image" Target="media/image30.png"/><Relationship Id="rId42" Type="http://schemas.openxmlformats.org/officeDocument/2006/relationships/image" Target="media/image29.png"/><Relationship Id="rId41" Type="http://schemas.openxmlformats.org/officeDocument/2006/relationships/image" Target="media/image28.png"/><Relationship Id="rId40" Type="http://schemas.openxmlformats.org/officeDocument/2006/relationships/image" Target="media/image27.png"/><Relationship Id="rId4" Type="http://schemas.openxmlformats.org/officeDocument/2006/relationships/footer" Target="footer2.xml"/><Relationship Id="rId39" Type="http://schemas.openxmlformats.org/officeDocument/2006/relationships/image" Target="media/image26.png"/><Relationship Id="rId38" Type="http://schemas.openxmlformats.org/officeDocument/2006/relationships/image" Target="media/image25.png"/><Relationship Id="rId37" Type="http://schemas.openxmlformats.org/officeDocument/2006/relationships/image" Target="media/image24.png"/><Relationship Id="rId36" Type="http://schemas.openxmlformats.org/officeDocument/2006/relationships/image" Target="media/image23.png"/><Relationship Id="rId35" Type="http://schemas.openxmlformats.org/officeDocument/2006/relationships/image" Target="media/image22.png"/><Relationship Id="rId34" Type="http://schemas.openxmlformats.org/officeDocument/2006/relationships/image" Target="media/image21.png"/><Relationship Id="rId33" Type="http://schemas.openxmlformats.org/officeDocument/2006/relationships/image" Target="media/image20.png"/><Relationship Id="rId32" Type="http://schemas.openxmlformats.org/officeDocument/2006/relationships/image" Target="media/image19.png"/><Relationship Id="rId31" Type="http://schemas.openxmlformats.org/officeDocument/2006/relationships/image" Target="media/image18.png"/><Relationship Id="rId30" Type="http://schemas.openxmlformats.org/officeDocument/2006/relationships/image" Target="media/image17.png"/><Relationship Id="rId3" Type="http://schemas.openxmlformats.org/officeDocument/2006/relationships/footer" Target="footer1.xml"/><Relationship Id="rId29" Type="http://schemas.openxmlformats.org/officeDocument/2006/relationships/image" Target="media/image16.png"/><Relationship Id="rId28" Type="http://schemas.openxmlformats.org/officeDocument/2006/relationships/image" Target="media/image15.png"/><Relationship Id="rId27" Type="http://schemas.openxmlformats.org/officeDocument/2006/relationships/image" Target="media/image14.png"/><Relationship Id="rId26" Type="http://schemas.openxmlformats.org/officeDocument/2006/relationships/image" Target="media/image13.png"/><Relationship Id="rId25" Type="http://schemas.openxmlformats.org/officeDocument/2006/relationships/image" Target="media/image12.png"/><Relationship Id="rId24" Type="http://schemas.openxmlformats.org/officeDocument/2006/relationships/image" Target="media/image11.png"/><Relationship Id="rId23" Type="http://schemas.openxmlformats.org/officeDocument/2006/relationships/image" Target="media/image10.png"/><Relationship Id="rId22" Type="http://schemas.openxmlformats.org/officeDocument/2006/relationships/image" Target="media/image9.png"/><Relationship Id="rId21" Type="http://schemas.openxmlformats.org/officeDocument/2006/relationships/image" Target="media/image8.png"/><Relationship Id="rId20" Type="http://schemas.openxmlformats.org/officeDocument/2006/relationships/image" Target="media/image7.png"/><Relationship Id="rId2" Type="http://schemas.openxmlformats.org/officeDocument/2006/relationships/settings" Target="settings.xml"/><Relationship Id="rId19" Type="http://schemas.openxmlformats.org/officeDocument/2006/relationships/image" Target="media/image6.png"/><Relationship Id="rId18" Type="http://schemas.openxmlformats.org/officeDocument/2006/relationships/image" Target="media/image5.png"/><Relationship Id="rId17" Type="http://schemas.openxmlformats.org/officeDocument/2006/relationships/image" Target="media/image4.png"/><Relationship Id="rId16" Type="http://schemas.openxmlformats.org/officeDocument/2006/relationships/image" Target="media/image3.png"/><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30</Pages>
  <Words>16727</Words>
  <Characters>95344</Characters>
  <Lines>794</Lines>
  <Paragraphs>223</Paragraphs>
  <TotalTime>1</TotalTime>
  <ScaleCrop>false</ScaleCrop>
  <LinksUpToDate>false</LinksUpToDate>
  <CharactersWithSpaces>111848</CharactersWithSpaces>
  <Application>WPS Office_10.2.0.7635_F1E327BC-269C-435d-A152-05C5408002CA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2023-11-08T19:57:00Z</dcterms:created>
  <dc:creator>Вариант БББ</dc:creator>
  <cp:lastModifiedBy>Kingsoft Corporation</cp:lastModifiedBy>
  <cp:lastPrinted>2113-01-01T00:00:00Z</cp:lastPrinted>
  <dcterms:modified xsi:type="dcterms:W3CDTF">2024-10-09T08:57:49Z</dcterms:modified>
  <dc:title>МИНИСТЕРСТВО ОБРАЗОВАНИЯ РОССИЙСКОЙ ФЕДЕРАЦИИ</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1049-10.2.0.7635</vt:lpwstr>
  </property>
</Properties>
</file>